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44B5AA8D"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w:t>
      </w:r>
      <w:r>
        <w:rPr>
          <w:rFonts w:ascii="Arial Narrow" w:hAnsi="Arial Narrow" w:cs="Arial"/>
          <w:b/>
          <w:bCs/>
          <w:sz w:val="24"/>
          <w:szCs w:val="24"/>
          <w:lang w:val="pt-BR"/>
        </w:rPr>
        <w:t xml:space="preserve">REAGENDAMENTO DE </w:t>
      </w:r>
      <w:r w:rsidRPr="006514CA">
        <w:rPr>
          <w:rFonts w:ascii="Arial Narrow" w:hAnsi="Arial Narrow" w:cs="Arial"/>
          <w:b/>
          <w:bCs/>
          <w:sz w:val="24"/>
          <w:szCs w:val="24"/>
          <w:lang w:val="x-none"/>
        </w:rPr>
        <w:t xml:space="preserve">LICITAÇÃO </w:t>
      </w:r>
    </w:p>
    <w:p w14:paraId="78DF8899" w14:textId="77777777" w:rsidR="00967630" w:rsidRDefault="00967630" w:rsidP="00967630">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Pr>
          <w:rFonts w:ascii="Arial Narrow" w:hAnsi="Arial Narrow" w:cs="Arial"/>
          <w:b/>
          <w:bCs/>
          <w:sz w:val="24"/>
          <w:szCs w:val="24"/>
          <w:lang w:val="pt-BR"/>
        </w:rPr>
        <w:t xml:space="preserve">Nº 04/2026 </w:t>
      </w:r>
      <w:r>
        <w:rPr>
          <w:rFonts w:ascii="Arial Narrow" w:hAnsi="Arial Narrow" w:cs="Arial"/>
          <w:b/>
          <w:bCs/>
          <w:sz w:val="24"/>
          <w:szCs w:val="24"/>
          <w:lang w:val="x-none"/>
        </w:rPr>
        <w:t xml:space="preserve">PROCESSO ADM Nº </w:t>
      </w:r>
      <w:r>
        <w:rPr>
          <w:rFonts w:ascii="Arial Narrow" w:hAnsi="Arial Narrow" w:cs="Arial"/>
          <w:b/>
          <w:bCs/>
          <w:sz w:val="24"/>
          <w:szCs w:val="24"/>
          <w:lang w:val="pt-BR"/>
        </w:rPr>
        <w:t>280</w:t>
      </w:r>
      <w:r w:rsidRPr="006514CA">
        <w:rPr>
          <w:rFonts w:ascii="Arial Narrow" w:hAnsi="Arial Narrow" w:cs="Arial"/>
          <w:b/>
          <w:bCs/>
          <w:sz w:val="24"/>
          <w:szCs w:val="24"/>
          <w:lang w:val="x-none"/>
        </w:rPr>
        <w:t>/2</w:t>
      </w:r>
      <w:r>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28604258"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w:t>
      </w:r>
      <w:r>
        <w:rPr>
          <w:rFonts w:ascii="Arial Narrow" w:hAnsi="Arial Narrow" w:cs="Arial"/>
          <w:sz w:val="24"/>
          <w:szCs w:val="24"/>
          <w:lang w:val="pt-BR"/>
        </w:rPr>
        <w:t xml:space="preserve">sobre o </w:t>
      </w:r>
      <w:r w:rsidRPr="00967630">
        <w:rPr>
          <w:rFonts w:ascii="Arial Narrow" w:hAnsi="Arial Narrow" w:cs="Arial"/>
          <w:b/>
          <w:bCs/>
          <w:sz w:val="24"/>
          <w:szCs w:val="24"/>
          <w:lang w:val="pt-BR"/>
        </w:rPr>
        <w:t>REAGENDAMENTO</w:t>
      </w:r>
      <w:r>
        <w:rPr>
          <w:rFonts w:ascii="Arial Narrow" w:hAnsi="Arial Narrow" w:cs="Arial"/>
          <w:sz w:val="24"/>
          <w:szCs w:val="24"/>
          <w:lang w:val="pt-BR"/>
        </w:rPr>
        <w:t xml:space="preserve"> da</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Licitação do tipo Menor Preço Unitário</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Pr="00654197">
        <w:rPr>
          <w:rFonts w:ascii="Arial Narrow" w:hAnsi="Arial Narrow"/>
          <w:b/>
          <w:bCs/>
          <w:sz w:val="24"/>
          <w:szCs w:val="24"/>
        </w:rPr>
        <w:t>C</w:t>
      </w:r>
      <w:r w:rsidRPr="00654197">
        <w:rPr>
          <w:rFonts w:ascii="Arial Narrow" w:hAnsi="Arial Narrow" w:cs="Arial"/>
          <w:b/>
          <w:bCs/>
          <w:sz w:val="24"/>
          <w:szCs w:val="24"/>
        </w:rPr>
        <w:t xml:space="preserve">ontratação de empresa especializada </w:t>
      </w:r>
      <w:r w:rsidRPr="002F10D6">
        <w:rPr>
          <w:rFonts w:ascii="Arial Narrow" w:hAnsi="Arial Narrow" w:cs="Arial"/>
          <w:b/>
          <w:bCs/>
          <w:sz w:val="24"/>
          <w:szCs w:val="24"/>
        </w:rPr>
        <w:t xml:space="preserve">para </w:t>
      </w:r>
      <w:r w:rsidRPr="002F10D6">
        <w:rPr>
          <w:rFonts w:ascii="Arial Narrow" w:hAnsi="Arial Narrow"/>
          <w:b/>
          <w:bCs/>
          <w:sz w:val="24"/>
          <w:szCs w:val="24"/>
        </w:rPr>
        <w:t>aquisição de 01 (um) veículo novo ano/modelo 2026 ou superior, tipo furgão de passageiros (minivan), com adaptações de acessbilidade para o transporte de pessoas com deficiência (PcD), destinado à Secretaria Municipal de Saúde</w:t>
      </w:r>
      <w:r w:rsidRPr="002F10D6">
        <w:rPr>
          <w:rFonts w:ascii="Arial Narrow" w:hAnsi="Arial Narrow" w:cs="Arial"/>
          <w:b/>
          <w:bCs/>
          <w:sz w:val="24"/>
          <w:szCs w:val="24"/>
        </w:rPr>
        <w:t>, conforme as especificações contidas no Termo de Referência</w:t>
      </w:r>
      <w:r w:rsidRPr="002F10D6">
        <w:rPr>
          <w:rFonts w:ascii="Arial Narrow" w:hAnsi="Arial Narrow" w:cs="Arial"/>
          <w:b/>
          <w:bCs/>
          <w:sz w:val="24"/>
          <w:szCs w:val="24"/>
          <w:lang w:val="x-none"/>
        </w:rPr>
        <w:t>.</w:t>
      </w:r>
      <w:r w:rsidRPr="006514CA">
        <w:rPr>
          <w:rFonts w:ascii="Arial Narrow" w:hAnsi="Arial Narrow" w:cs="Arial"/>
          <w:sz w:val="24"/>
          <w:szCs w:val="24"/>
          <w:lang w:val="x-none"/>
        </w:rPr>
        <w:t xml:space="preserve"> </w:t>
      </w:r>
      <w:r>
        <w:rPr>
          <w:rFonts w:ascii="Arial Narrow" w:hAnsi="Arial Narrow" w:cs="Arial"/>
          <w:sz w:val="24"/>
          <w:szCs w:val="24"/>
          <w:lang w:val="pt-BR"/>
        </w:rPr>
        <w:t>Por conveniência administrativa, o</w:t>
      </w:r>
      <w:r w:rsidRPr="006514CA">
        <w:rPr>
          <w:rFonts w:ascii="Arial Narrow" w:hAnsi="Arial Narrow" w:cs="Arial"/>
          <w:sz w:val="24"/>
          <w:szCs w:val="24"/>
          <w:lang w:val="x-none"/>
        </w:rPr>
        <w:t xml:space="preserve"> recebimento e a abertura dos envelopes será no </w:t>
      </w:r>
      <w:proofErr w:type="gramStart"/>
      <w:r w:rsidRPr="006514CA">
        <w:rPr>
          <w:rFonts w:ascii="Arial Narrow" w:hAnsi="Arial Narrow" w:cs="Arial"/>
          <w:sz w:val="24"/>
          <w:szCs w:val="24"/>
          <w:lang w:val="x-none"/>
        </w:rPr>
        <w:t xml:space="preserve">dia  </w:t>
      </w:r>
      <w:r>
        <w:rPr>
          <w:rFonts w:ascii="Arial Narrow" w:hAnsi="Arial Narrow" w:cs="Arial"/>
          <w:b/>
          <w:sz w:val="24"/>
          <w:szCs w:val="24"/>
          <w:lang w:val="pt-BR"/>
        </w:rPr>
        <w:t>14</w:t>
      </w:r>
      <w:proofErr w:type="gramEnd"/>
      <w:r w:rsidRPr="006514CA">
        <w:rPr>
          <w:rFonts w:ascii="Arial Narrow" w:hAnsi="Arial Narrow" w:cs="Arial"/>
          <w:b/>
          <w:bCs/>
          <w:sz w:val="24"/>
          <w:szCs w:val="24"/>
          <w:lang w:val="x-none"/>
        </w:rPr>
        <w:t>/0</w:t>
      </w:r>
      <w:r>
        <w:rPr>
          <w:rFonts w:ascii="Arial Narrow" w:hAnsi="Arial Narrow" w:cs="Arial"/>
          <w:b/>
          <w:bCs/>
          <w:sz w:val="24"/>
          <w:szCs w:val="24"/>
          <w:lang w:val="pt-BR"/>
        </w:rPr>
        <w:t>4</w:t>
      </w:r>
      <w:r w:rsidRPr="006514CA">
        <w:rPr>
          <w:rFonts w:ascii="Arial Narrow" w:hAnsi="Arial Narrow" w:cs="Arial"/>
          <w:b/>
          <w:bCs/>
          <w:sz w:val="24"/>
          <w:szCs w:val="24"/>
          <w:lang w:val="x-none"/>
        </w:rPr>
        <w:t xml:space="preserve">/2026 às 08:00 horas </w:t>
      </w:r>
      <w:r>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na sala de Reuniões e Licitações situada à rua Elviro Mancini nº 530</w:t>
      </w:r>
      <w:r>
        <w:rPr>
          <w:rFonts w:ascii="Arial Narrow" w:hAnsi="Arial Narrow" w:cs="Arial"/>
          <w:sz w:val="24"/>
          <w:szCs w:val="24"/>
          <w:lang w:val="pt-BR"/>
        </w:rPr>
        <w:t xml:space="preserve"> – C</w:t>
      </w:r>
      <w:r w:rsidRPr="006514CA">
        <w:rPr>
          <w:rFonts w:ascii="Arial Narrow" w:hAnsi="Arial Narrow" w:cs="Arial"/>
          <w:sz w:val="24"/>
          <w:szCs w:val="24"/>
          <w:lang w:val="x-none"/>
        </w:rPr>
        <w:t>entro</w:t>
      </w:r>
      <w:r>
        <w:rPr>
          <w:rFonts w:ascii="Arial Narrow" w:hAnsi="Arial Narrow" w:cs="Arial"/>
          <w:sz w:val="24"/>
          <w:szCs w:val="24"/>
          <w:lang w:val="pt-BR"/>
        </w:rPr>
        <w:t xml:space="preserve"> -</w:t>
      </w:r>
      <w:r w:rsidRPr="006514CA">
        <w:rPr>
          <w:rFonts w:ascii="Arial Narrow" w:hAnsi="Arial Narrow" w:cs="Arial"/>
          <w:sz w:val="24"/>
          <w:szCs w:val="24"/>
          <w:lang w:val="x-none"/>
        </w:rPr>
        <w:t xml:space="preserve"> nesta cidade. Os interessados em participarem da presente licitação poderão solicitar ou obter o edital da seguinte forma: </w:t>
      </w: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067</w:t>
      </w:r>
      <w:r>
        <w:rPr>
          <w:rFonts w:ascii="Arial Narrow" w:eastAsia="Times New Roman" w:hAnsi="Arial Narrow" w:cs="Arial"/>
          <w:sz w:val="24"/>
          <w:szCs w:val="24"/>
          <w:lang w:val="pt-BR"/>
        </w:rPr>
        <w:t xml:space="preserve"> </w:t>
      </w:r>
      <w:r w:rsidRPr="00D84BD4">
        <w:rPr>
          <w:rFonts w:ascii="Arial Narrow" w:eastAsia="Times New Roman" w:hAnsi="Arial Narrow" w:cs="Arial"/>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77777777"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Pr>
          <w:rFonts w:ascii="Arial Narrow" w:hAnsi="Arial Narrow" w:cs="Arial"/>
          <w:sz w:val="24"/>
          <w:szCs w:val="24"/>
          <w:lang w:val="pt-BR"/>
        </w:rPr>
        <w:t>25</w:t>
      </w:r>
      <w:r w:rsidRPr="006514CA">
        <w:rPr>
          <w:rFonts w:ascii="Arial Narrow" w:hAnsi="Arial Narrow" w:cs="Arial"/>
          <w:sz w:val="24"/>
          <w:szCs w:val="24"/>
          <w:lang w:val="x-none"/>
        </w:rPr>
        <w:t xml:space="preserve"> de </w:t>
      </w:r>
      <w:r>
        <w:rPr>
          <w:rFonts w:ascii="Arial Narrow" w:hAnsi="Arial Narrow" w:cs="Arial"/>
          <w:sz w:val="24"/>
          <w:szCs w:val="24"/>
          <w:lang w:val="pt-BR"/>
        </w:rPr>
        <w:t>março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155FB99C" w14:textId="0992D2B5" w:rsidR="00967630" w:rsidRDefault="00967630" w:rsidP="00967630">
      <w:pPr>
        <w:spacing w:line="320" w:lineRule="atLeast"/>
        <w:jc w:val="both"/>
        <w:rPr>
          <w:rFonts w:ascii="Arial Narrow" w:hAnsi="Arial Narrow"/>
          <w:b/>
        </w:rPr>
      </w:pPr>
      <w:r w:rsidRPr="00A515DB">
        <w:rPr>
          <w:rFonts w:ascii="Arial Narrow" w:hAnsi="Arial Narrow"/>
          <w:b/>
          <w:highlight w:val="yellow"/>
        </w:rPr>
        <w:t>CÓDIGO DE REGISTRO DE INFORMAÇÃO:</w:t>
      </w:r>
      <w:r w:rsidRPr="00A515DB">
        <w:rPr>
          <w:highlight w:val="yellow"/>
        </w:rPr>
        <w:t xml:space="preserve"> </w:t>
      </w:r>
      <w:r w:rsidRPr="00A515DB">
        <w:rPr>
          <w:rFonts w:ascii="Arial Narrow" w:hAnsi="Arial Narrow"/>
          <w:b/>
          <w:highlight w:val="yellow"/>
        </w:rPr>
        <w:t>"</w:t>
      </w:r>
      <w:r w:rsidR="00A515DB" w:rsidRPr="00A515DB">
        <w:rPr>
          <w:rFonts w:ascii="Arial Narrow" w:hAnsi="Arial Narrow"/>
          <w:b/>
          <w:highlight w:val="yellow"/>
        </w:rPr>
        <w:t>FC210CB4E3E50D66053391D34C0BC721866FA9EA</w:t>
      </w:r>
      <w:r w:rsidRPr="00A515DB">
        <w:rPr>
          <w:rFonts w:ascii="Arial Narrow" w:hAnsi="Arial Narrow"/>
          <w:b/>
          <w:highlight w:val="yellow"/>
        </w:rPr>
        <w:t>"</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BE2BB1" w:rsidRDefault="00BE2BB1" w:rsidP="00BE2BB1">
      <w:r>
        <w:separator/>
      </w:r>
    </w:p>
  </w:endnote>
  <w:endnote w:type="continuationSeparator" w:id="0">
    <w:p w14:paraId="15162F9D" w14:textId="77777777" w:rsidR="00BE2BB1" w:rsidRDefault="00BE2BB1"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131078"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BE2BB1" w:rsidRDefault="00BE2BB1" w:rsidP="00BE2BB1">
      <w:r>
        <w:separator/>
      </w:r>
    </w:p>
  </w:footnote>
  <w:footnote w:type="continuationSeparator" w:id="0">
    <w:p w14:paraId="5D27B5B8" w14:textId="77777777" w:rsidR="00BE2BB1" w:rsidRDefault="00BE2BB1"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131078"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131078" w:rsidRDefault="00A515DB" w:rsidP="009A46E4">
    <w:pPr>
      <w:pStyle w:val="Cabealho"/>
      <w:jc w:val="center"/>
      <w:rPr>
        <w:rFonts w:ascii="Arial" w:hAnsi="Arial" w:cs="Arial"/>
        <w:b/>
        <w:color w:val="FF0000"/>
      </w:rPr>
    </w:pPr>
  </w:p>
  <w:p w14:paraId="4BA42CF8" w14:textId="77777777" w:rsidR="00131078"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C14BC0"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131078" w:rsidRDefault="00A515DB">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9429E"/>
    <w:rsid w:val="000B3032"/>
    <w:rsid w:val="000E2676"/>
    <w:rsid w:val="00115698"/>
    <w:rsid w:val="001D7665"/>
    <w:rsid w:val="002968B8"/>
    <w:rsid w:val="002B7FFE"/>
    <w:rsid w:val="002F10D6"/>
    <w:rsid w:val="0037139A"/>
    <w:rsid w:val="003C36C0"/>
    <w:rsid w:val="0040546A"/>
    <w:rsid w:val="00442605"/>
    <w:rsid w:val="00567E97"/>
    <w:rsid w:val="00595883"/>
    <w:rsid w:val="00632622"/>
    <w:rsid w:val="006511BA"/>
    <w:rsid w:val="006514CA"/>
    <w:rsid w:val="00785709"/>
    <w:rsid w:val="007B5A7A"/>
    <w:rsid w:val="007E1657"/>
    <w:rsid w:val="008527F6"/>
    <w:rsid w:val="0091114E"/>
    <w:rsid w:val="009411AC"/>
    <w:rsid w:val="00967630"/>
    <w:rsid w:val="00995699"/>
    <w:rsid w:val="00A515DB"/>
    <w:rsid w:val="00A86E33"/>
    <w:rsid w:val="00B43F7B"/>
    <w:rsid w:val="00B95B84"/>
    <w:rsid w:val="00BE2BB1"/>
    <w:rsid w:val="00C72D56"/>
    <w:rsid w:val="00D23734"/>
    <w:rsid w:val="00D57B19"/>
    <w:rsid w:val="00E670E0"/>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249</Words>
  <Characters>1347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3</cp:revision>
  <dcterms:created xsi:type="dcterms:W3CDTF">2026-03-27T19:31:00Z</dcterms:created>
  <dcterms:modified xsi:type="dcterms:W3CDTF">2026-03-27T19:36:00Z</dcterms:modified>
</cp:coreProperties>
</file>