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71CF525B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>46</w:t>
      </w:r>
      <w:r w:rsidR="000A5A6B">
        <w:rPr>
          <w:rFonts w:ascii="Times New Roman" w:hAnsi="Times New Roman" w:cs="Times New Roman"/>
          <w:sz w:val="24"/>
          <w:szCs w:val="24"/>
        </w:rPr>
        <w:t>.</w:t>
      </w:r>
      <w:r w:rsidR="00ED5197" w:rsidRPr="0016728C">
        <w:rPr>
          <w:rFonts w:ascii="Times New Roman" w:hAnsi="Times New Roman" w:cs="Times New Roman"/>
          <w:sz w:val="24"/>
          <w:szCs w:val="24"/>
        </w:rPr>
        <w:t>435</w:t>
      </w:r>
      <w:r w:rsidR="000A5A6B">
        <w:rPr>
          <w:rFonts w:ascii="Times New Roman" w:hAnsi="Times New Roman" w:cs="Times New Roman"/>
          <w:sz w:val="24"/>
          <w:szCs w:val="24"/>
        </w:rPr>
        <w:t>.</w:t>
      </w:r>
      <w:r w:rsidR="00ED5197" w:rsidRPr="0016728C">
        <w:rPr>
          <w:rFonts w:ascii="Times New Roman" w:hAnsi="Times New Roman" w:cs="Times New Roman"/>
          <w:sz w:val="24"/>
          <w:szCs w:val="24"/>
        </w:rPr>
        <w:t>921</w:t>
      </w:r>
      <w:r w:rsidR="000A5A6B">
        <w:rPr>
          <w:rFonts w:ascii="Times New Roman" w:hAnsi="Times New Roman" w:cs="Times New Roman"/>
          <w:sz w:val="24"/>
          <w:szCs w:val="24"/>
        </w:rPr>
        <w:t>/</w:t>
      </w:r>
      <w:r w:rsidR="00ED5197" w:rsidRPr="0016728C">
        <w:rPr>
          <w:rFonts w:ascii="Times New Roman" w:hAnsi="Times New Roman" w:cs="Times New Roman"/>
          <w:sz w:val="24"/>
          <w:szCs w:val="24"/>
        </w:rPr>
        <w:t>0001</w:t>
      </w:r>
      <w:r w:rsidR="000A5A6B">
        <w:rPr>
          <w:rFonts w:ascii="Times New Roman" w:hAnsi="Times New Roman" w:cs="Times New Roman"/>
          <w:sz w:val="24"/>
          <w:szCs w:val="24"/>
        </w:rPr>
        <w:t>-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A5A6B">
        <w:rPr>
          <w:rFonts w:ascii="Times New Roman" w:hAnsi="Times New Roman" w:cs="Times New Roman"/>
          <w:spacing w:val="1"/>
          <w:sz w:val="24"/>
          <w:szCs w:val="24"/>
        </w:rPr>
        <w:t>Compras/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0E3A10F0" w:rsidR="0062211C" w:rsidRPr="0016728C" w:rsidRDefault="0033418B" w:rsidP="003F14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B36E1F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3F1466">
              <w:rPr>
                <w:rFonts w:ascii="Times New Roman" w:hAnsi="Times New Roman" w:cs="Times New Roman"/>
                <w:b/>
                <w:sz w:val="24"/>
                <w:szCs w:val="24"/>
              </w:rPr>
              <w:t>/04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7445107E" w:rsidR="0016728C" w:rsidRPr="00963C02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B36E1F">
        <w:rPr>
          <w:b/>
        </w:rPr>
        <w:t>AQUISIÇÃO DE LEITE PASTEURIZADO INTEGRAL PARA A MERENDA.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7CE97920" w14:textId="693353F0" w:rsidR="00963C02" w:rsidRPr="00B36E1F" w:rsidRDefault="00B36E1F" w:rsidP="00963C02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B36E1F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oferta de leite na merenda escolar está em conformidade com as diretrizes estabelecidas pelo Programa Nacional de Alimentação Escolar (PNAE) e pela legislação vigente. A inclusão de leite pasteurizado integral no cardápio contribui para cumprir as exigências nutricionais estabelecidas para a alimentação dos estudantes.</w:t>
      </w:r>
    </w:p>
    <w:p w14:paraId="03D64C6C" w14:textId="7F6456FE" w:rsidR="007C731F" w:rsidRDefault="007C731F" w:rsidP="005174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09B27F43" w14:textId="34C36DC7" w:rsidR="008D08DB" w:rsidRPr="001B570B" w:rsidRDefault="0033418B" w:rsidP="00C23FA9">
      <w:pPr>
        <w:pStyle w:val="Ttulo2"/>
        <w:jc w:val="both"/>
        <w:rPr>
          <w:rFonts w:cs="Times New Roman"/>
          <w:szCs w:val="24"/>
        </w:rPr>
      </w:pPr>
      <w:r w:rsidRPr="0016728C">
        <w:t>As</w:t>
      </w:r>
      <w:r w:rsidRPr="001B570B">
        <w:rPr>
          <w:spacing w:val="1"/>
        </w:rPr>
        <w:t xml:space="preserve"> </w:t>
      </w:r>
      <w:r w:rsidRPr="0016728C">
        <w:t>despesas</w:t>
      </w:r>
      <w:r w:rsidRPr="001B570B">
        <w:rPr>
          <w:spacing w:val="1"/>
        </w:rPr>
        <w:t xml:space="preserve"> </w:t>
      </w:r>
      <w:r w:rsidRPr="0016728C">
        <w:t>decorrentes</w:t>
      </w:r>
      <w:r w:rsidRPr="001B570B">
        <w:rPr>
          <w:spacing w:val="1"/>
        </w:rPr>
        <w:t xml:space="preserve"> </w:t>
      </w:r>
      <w:r w:rsidRPr="0016728C">
        <w:t>desta</w:t>
      </w:r>
      <w:r w:rsidRPr="001B570B">
        <w:rPr>
          <w:spacing w:val="1"/>
        </w:rPr>
        <w:t xml:space="preserve"> </w:t>
      </w:r>
      <w:r w:rsidRPr="0016728C">
        <w:t>contratação</w:t>
      </w:r>
      <w:r w:rsidRPr="001B570B">
        <w:rPr>
          <w:spacing w:val="1"/>
        </w:rPr>
        <w:t xml:space="preserve"> </w:t>
      </w:r>
      <w:r w:rsidRPr="0016728C">
        <w:t>estão</w:t>
      </w:r>
      <w:r w:rsidRPr="001B570B">
        <w:rPr>
          <w:spacing w:val="1"/>
        </w:rPr>
        <w:t xml:space="preserve"> </w:t>
      </w:r>
      <w:r w:rsidRPr="0016728C">
        <w:t>programadas</w:t>
      </w:r>
      <w:r w:rsidRPr="001B570B">
        <w:rPr>
          <w:spacing w:val="1"/>
        </w:rPr>
        <w:t xml:space="preserve"> </w:t>
      </w:r>
      <w:r w:rsidRPr="0016728C">
        <w:t>em</w:t>
      </w:r>
      <w:r w:rsidRPr="001B570B">
        <w:rPr>
          <w:spacing w:val="1"/>
        </w:rPr>
        <w:t xml:space="preserve"> </w:t>
      </w:r>
      <w:r w:rsidRPr="0016728C">
        <w:t>dotação</w:t>
      </w:r>
      <w:r w:rsidRPr="001B570B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B570B">
        <w:rPr>
          <w:spacing w:val="1"/>
        </w:rPr>
        <w:t xml:space="preserve"> </w:t>
      </w:r>
      <w:r w:rsidRPr="0016728C">
        <w:t>exercício de</w:t>
      </w:r>
      <w:r w:rsidRPr="001B570B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1192DB22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1D1F98">
        <w:rPr>
          <w:b/>
        </w:rPr>
        <w:t>1.451,40</w:t>
      </w:r>
      <w:r w:rsidR="001B570B">
        <w:rPr>
          <w:b/>
        </w:rPr>
        <w:t xml:space="preserve"> </w:t>
      </w:r>
      <w:r w:rsidR="0098642C">
        <w:rPr>
          <w:b/>
        </w:rPr>
        <w:t>(</w:t>
      </w:r>
      <w:r w:rsidR="00B36E1F">
        <w:rPr>
          <w:b/>
        </w:rPr>
        <w:t>um mil e</w:t>
      </w:r>
      <w:r w:rsidR="001D1F98">
        <w:rPr>
          <w:b/>
        </w:rPr>
        <w:t xml:space="preserve"> quatrocentos e cinquenta e um reais </w:t>
      </w:r>
      <w:bookmarkStart w:id="0" w:name="_GoBack"/>
      <w:bookmarkEnd w:id="0"/>
      <w:r w:rsidR="00B36E1F">
        <w:rPr>
          <w:b/>
        </w:rPr>
        <w:t>e quarenta centavos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8653E2C" w14:textId="7C1939B5" w:rsidR="00497352" w:rsidRPr="00497352" w:rsidRDefault="0033418B" w:rsidP="00BE5ACF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753F8E20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B36E1F">
        <w:rPr>
          <w:rStyle w:val="Ttulo3Char"/>
          <w:rFonts w:cs="Times New Roman"/>
        </w:rPr>
        <w:t>25</w:t>
      </w:r>
      <w:r w:rsidR="003F1466">
        <w:rPr>
          <w:rStyle w:val="Ttulo3Char"/>
          <w:rFonts w:cs="Times New Roman"/>
        </w:rPr>
        <w:t>/04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438F0BC7" w14:textId="518E7962" w:rsidR="007C731F" w:rsidRPr="007C731F" w:rsidRDefault="0033418B" w:rsidP="004630A8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7C731F">
        <w:rPr>
          <w:spacing w:val="1"/>
        </w:rPr>
        <w:t xml:space="preserve"> </w:t>
      </w:r>
      <w:r w:rsidRPr="00E66DC0">
        <w:t>Débitos</w:t>
      </w:r>
      <w:r w:rsidRPr="007C731F">
        <w:rPr>
          <w:spacing w:val="-1"/>
        </w:rPr>
        <w:t xml:space="preserve"> </w:t>
      </w:r>
      <w:r w:rsidRPr="00E66DC0">
        <w:t>relativos a</w:t>
      </w:r>
      <w:r w:rsidRPr="007C731F">
        <w:rPr>
          <w:spacing w:val="2"/>
        </w:rPr>
        <w:t xml:space="preserve"> </w:t>
      </w:r>
      <w:r w:rsidRPr="00E66DC0">
        <w:t>Tributos</w:t>
      </w:r>
      <w:r w:rsidRPr="007C731F">
        <w:rPr>
          <w:spacing w:val="-2"/>
        </w:rPr>
        <w:t xml:space="preserve"> </w:t>
      </w:r>
      <w:r w:rsidRPr="00E66DC0">
        <w:t>Federais e</w:t>
      </w:r>
      <w:r w:rsidRPr="007C731F">
        <w:rPr>
          <w:spacing w:val="-2"/>
        </w:rPr>
        <w:t xml:space="preserve"> </w:t>
      </w:r>
      <w:r w:rsidRPr="00E66DC0">
        <w:t>à</w:t>
      </w:r>
      <w:r w:rsidRPr="007C731F">
        <w:rPr>
          <w:spacing w:val="1"/>
        </w:rPr>
        <w:t xml:space="preserve"> </w:t>
      </w:r>
      <w:r w:rsidRPr="00E66DC0">
        <w:t>Dívida</w:t>
      </w:r>
      <w:r w:rsidRPr="007C731F">
        <w:rPr>
          <w:spacing w:val="-1"/>
        </w:rPr>
        <w:t xml:space="preserve"> </w:t>
      </w:r>
      <w:r w:rsidRPr="00E66DC0">
        <w:t>Ativa da</w:t>
      </w:r>
      <w:r w:rsidRPr="007C731F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61C3A4FC" w14:textId="31874C1F" w:rsidR="007C731F" w:rsidRDefault="007C731F">
      <w:r>
        <w:br w:type="page"/>
      </w:r>
    </w:p>
    <w:p w14:paraId="2E801688" w14:textId="77777777" w:rsidR="007C731F" w:rsidRPr="007C731F" w:rsidRDefault="007C731F" w:rsidP="007C731F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02ED2E03" w:rsidR="00497352" w:rsidRDefault="00497352">
      <w:pPr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600ACAF5" w14:textId="3DAE14E9" w:rsidR="007C731F" w:rsidRDefault="007C731F">
      <w: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14E0B5B" w:rsidR="00497352" w:rsidRDefault="00497352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5DA640AA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B36E1F">
        <w:rPr>
          <w:rFonts w:ascii="Times New Roman" w:hAnsi="Times New Roman" w:cs="Times New Roman"/>
          <w:sz w:val="24"/>
          <w:szCs w:val="24"/>
        </w:rPr>
        <w:t xml:space="preserve"> 22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3F1466">
        <w:rPr>
          <w:rFonts w:ascii="Times New Roman" w:hAnsi="Times New Roman" w:cs="Times New Roman"/>
          <w:sz w:val="24"/>
          <w:szCs w:val="24"/>
        </w:rPr>
        <w:t>abril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lastRenderedPageBreak/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7C1F885A" w14:textId="77777777" w:rsidR="00B36E1F" w:rsidRPr="00963C02" w:rsidRDefault="0033418B" w:rsidP="00B36E1F">
      <w:pPr>
        <w:pStyle w:val="Ttulo2"/>
        <w:jc w:val="both"/>
        <w:rPr>
          <w:b/>
        </w:rPr>
      </w:pPr>
      <w:r w:rsidRPr="0016728C">
        <w:t>Constitui ob</w:t>
      </w:r>
      <w:r w:rsidR="008D08DB">
        <w:t xml:space="preserve">jeto do presente procedimento a </w:t>
      </w:r>
      <w:r w:rsidR="00B36E1F">
        <w:rPr>
          <w:b/>
        </w:rPr>
        <w:t>AQUISIÇÃO DE LEITE PASTEURIZADO INTEGRAL PARA A MERENDA.</w:t>
      </w:r>
    </w:p>
    <w:p w14:paraId="29A803A3" w14:textId="355E423A" w:rsidR="0062211C" w:rsidRPr="0016728C" w:rsidRDefault="000A1FE3" w:rsidP="00BA16AA">
      <w:pPr>
        <w:pStyle w:val="Ttulo2"/>
        <w:jc w:val="both"/>
      </w:pPr>
      <w:r w:rsidRPr="0016728C">
        <w:t>C</w:t>
      </w:r>
      <w:r w:rsidR="0033418B" w:rsidRPr="0016728C">
        <w:t>onforme especificado no</w:t>
      </w:r>
      <w:r w:rsidR="0033418B" w:rsidRPr="00B36E1F">
        <w:rPr>
          <w:spacing w:val="1"/>
        </w:rPr>
        <w:t xml:space="preserve"> </w:t>
      </w:r>
      <w:r w:rsidR="0033418B" w:rsidRPr="0016728C">
        <w:t>item</w:t>
      </w:r>
      <w:r w:rsidR="0033418B" w:rsidRPr="00B36E1F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7C731F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1E634395" w:rsidR="00E07BF3" w:rsidRPr="0016728C" w:rsidRDefault="00B36E1F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837" w:type="dxa"/>
            <w:vAlign w:val="center"/>
          </w:tcPr>
          <w:p w14:paraId="6A7D0313" w14:textId="683BF6BC" w:rsidR="00E07BF3" w:rsidRPr="0016728C" w:rsidRDefault="00B36E1F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</w:t>
            </w:r>
          </w:p>
        </w:tc>
        <w:tc>
          <w:tcPr>
            <w:tcW w:w="6208" w:type="dxa"/>
            <w:vAlign w:val="center"/>
          </w:tcPr>
          <w:p w14:paraId="6DD19434" w14:textId="375F9E18" w:rsidR="00E07BF3" w:rsidRPr="00217A08" w:rsidRDefault="00B36E1F" w:rsidP="00963C0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Leite pasteurizado integral</w:t>
            </w:r>
          </w:p>
        </w:tc>
      </w:tr>
    </w:tbl>
    <w:p w14:paraId="4ABAD14B" w14:textId="3E22CA1D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753E5D1D" w14:textId="77777777" w:rsidR="00B36E1F" w:rsidRPr="00B36E1F" w:rsidRDefault="00B36E1F" w:rsidP="00B36E1F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B36E1F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oferta de leite na merenda escolar está em conformidade com as diretrizes estabelecidas pelo Programa Nacional de Alimentação Escolar (PNAE) e pela legislação vigente. A inclusão de leite pasteurizado integral no cardápio contribui para cumprir as exigências nutricionais estabelecidas para a alimentação dos estudantes.</w:t>
      </w:r>
    </w:p>
    <w:p w14:paraId="3D331286" w14:textId="77777777" w:rsidR="005E66CE" w:rsidRPr="00D3661B" w:rsidRDefault="005E66CE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F454C6B" w14:textId="4D10B7CC" w:rsidR="00110DB4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70D2788C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7AB6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6339508" w:rsidR="0062211C" w:rsidRPr="0016728C" w:rsidRDefault="003F1466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69528" w14:textId="77777777" w:rsidR="00F54CD9" w:rsidRDefault="00F54CD9">
      <w:r>
        <w:separator/>
      </w:r>
    </w:p>
  </w:endnote>
  <w:endnote w:type="continuationSeparator" w:id="0">
    <w:p w14:paraId="3995BF4E" w14:textId="77777777" w:rsidR="00F54CD9" w:rsidRDefault="00F5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665FD" w14:textId="77777777" w:rsidR="00F54CD9" w:rsidRDefault="00F54CD9">
      <w:r>
        <w:separator/>
      </w:r>
    </w:p>
  </w:footnote>
  <w:footnote w:type="continuationSeparator" w:id="0">
    <w:p w14:paraId="0399847B" w14:textId="77777777" w:rsidR="00F54CD9" w:rsidRDefault="00F54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5488A"/>
    <w:rsid w:val="000A1FE3"/>
    <w:rsid w:val="000A5A6B"/>
    <w:rsid w:val="000A6E2A"/>
    <w:rsid w:val="000C24B3"/>
    <w:rsid w:val="000E3D0A"/>
    <w:rsid w:val="00110DB4"/>
    <w:rsid w:val="00121CDC"/>
    <w:rsid w:val="0012280C"/>
    <w:rsid w:val="00124D82"/>
    <w:rsid w:val="0013700E"/>
    <w:rsid w:val="0016728C"/>
    <w:rsid w:val="001B570B"/>
    <w:rsid w:val="001D1F98"/>
    <w:rsid w:val="001D3B07"/>
    <w:rsid w:val="001D7CF8"/>
    <w:rsid w:val="00217A08"/>
    <w:rsid w:val="002924B0"/>
    <w:rsid w:val="0029304F"/>
    <w:rsid w:val="00294BDF"/>
    <w:rsid w:val="002A3149"/>
    <w:rsid w:val="002A49F1"/>
    <w:rsid w:val="002C2382"/>
    <w:rsid w:val="002C238E"/>
    <w:rsid w:val="002C244C"/>
    <w:rsid w:val="0033418B"/>
    <w:rsid w:val="00335472"/>
    <w:rsid w:val="00390934"/>
    <w:rsid w:val="003A0BF0"/>
    <w:rsid w:val="003B243B"/>
    <w:rsid w:val="003C3C76"/>
    <w:rsid w:val="003E3B70"/>
    <w:rsid w:val="003F1466"/>
    <w:rsid w:val="00465DE6"/>
    <w:rsid w:val="00497352"/>
    <w:rsid w:val="004A10CA"/>
    <w:rsid w:val="004B7388"/>
    <w:rsid w:val="004D1C78"/>
    <w:rsid w:val="004D42BA"/>
    <w:rsid w:val="004E43C7"/>
    <w:rsid w:val="004F4125"/>
    <w:rsid w:val="00507C8B"/>
    <w:rsid w:val="0051186A"/>
    <w:rsid w:val="005174C8"/>
    <w:rsid w:val="00560CBF"/>
    <w:rsid w:val="00561A76"/>
    <w:rsid w:val="00590F56"/>
    <w:rsid w:val="00592D12"/>
    <w:rsid w:val="005C3063"/>
    <w:rsid w:val="005E66CE"/>
    <w:rsid w:val="005F282E"/>
    <w:rsid w:val="00605EEB"/>
    <w:rsid w:val="0062211C"/>
    <w:rsid w:val="006561FB"/>
    <w:rsid w:val="006563BB"/>
    <w:rsid w:val="00697585"/>
    <w:rsid w:val="006B203F"/>
    <w:rsid w:val="006C61BB"/>
    <w:rsid w:val="00712C4F"/>
    <w:rsid w:val="007234A0"/>
    <w:rsid w:val="00730274"/>
    <w:rsid w:val="00795FA9"/>
    <w:rsid w:val="007C731F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64C0B"/>
    <w:rsid w:val="008809E2"/>
    <w:rsid w:val="008B76AB"/>
    <w:rsid w:val="008C591E"/>
    <w:rsid w:val="008D08DB"/>
    <w:rsid w:val="009128E5"/>
    <w:rsid w:val="00937A3A"/>
    <w:rsid w:val="0096114C"/>
    <w:rsid w:val="00963C02"/>
    <w:rsid w:val="00965F94"/>
    <w:rsid w:val="00972891"/>
    <w:rsid w:val="0098642C"/>
    <w:rsid w:val="009923CF"/>
    <w:rsid w:val="00995C2C"/>
    <w:rsid w:val="009B731A"/>
    <w:rsid w:val="00A1096E"/>
    <w:rsid w:val="00A37FF2"/>
    <w:rsid w:val="00A52D42"/>
    <w:rsid w:val="00A54E87"/>
    <w:rsid w:val="00AB5BA3"/>
    <w:rsid w:val="00AF25EC"/>
    <w:rsid w:val="00AF36E0"/>
    <w:rsid w:val="00B01845"/>
    <w:rsid w:val="00B12EF2"/>
    <w:rsid w:val="00B35CCC"/>
    <w:rsid w:val="00B36E1F"/>
    <w:rsid w:val="00B43730"/>
    <w:rsid w:val="00B46B79"/>
    <w:rsid w:val="00BA531A"/>
    <w:rsid w:val="00BB0393"/>
    <w:rsid w:val="00BD7F54"/>
    <w:rsid w:val="00C31C33"/>
    <w:rsid w:val="00C640DB"/>
    <w:rsid w:val="00C85EA6"/>
    <w:rsid w:val="00C93362"/>
    <w:rsid w:val="00C93E9A"/>
    <w:rsid w:val="00CB2CCB"/>
    <w:rsid w:val="00CF3704"/>
    <w:rsid w:val="00D12873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2125"/>
    <w:rsid w:val="00E66DC0"/>
    <w:rsid w:val="00E67623"/>
    <w:rsid w:val="00E765C6"/>
    <w:rsid w:val="00E82AB3"/>
    <w:rsid w:val="00E878D3"/>
    <w:rsid w:val="00E95FD0"/>
    <w:rsid w:val="00E97552"/>
    <w:rsid w:val="00ED5197"/>
    <w:rsid w:val="00F00967"/>
    <w:rsid w:val="00F223C6"/>
    <w:rsid w:val="00F33381"/>
    <w:rsid w:val="00F54CD9"/>
    <w:rsid w:val="00F55116"/>
    <w:rsid w:val="00F806BB"/>
    <w:rsid w:val="00F818BE"/>
    <w:rsid w:val="00F916F4"/>
    <w:rsid w:val="00FA7994"/>
    <w:rsid w:val="00FF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E1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1F9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1F98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E95A7-0A99-41A8-827F-0302091E8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1431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3</cp:revision>
  <cp:lastPrinted>2024-04-26T11:09:00Z</cp:lastPrinted>
  <dcterms:created xsi:type="dcterms:W3CDTF">2024-04-22T16:27:00Z</dcterms:created>
  <dcterms:modified xsi:type="dcterms:W3CDTF">2024-04-26T11:09:00Z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