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12D8394E"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5EF7EB6A" w:rsidR="00BC4924" w:rsidRDefault="00BC4924" w:rsidP="00773A00">
                            <w:pPr>
                              <w:jc w:val="center"/>
                              <w:rPr>
                                <w:b/>
                              </w:rPr>
                            </w:pPr>
                            <w:r>
                              <w:rPr>
                                <w:b/>
                                <w:color w:val="000000"/>
                                <w:sz w:val="36"/>
                              </w:rPr>
                              <w:t xml:space="preserve">EDITAL DE PREGÃO (ELETRÔNICO) n°: </w:t>
                            </w:r>
                            <w:r w:rsidR="00E416DB">
                              <w:rPr>
                                <w:b/>
                                <w:color w:val="000000"/>
                                <w:sz w:val="36"/>
                              </w:rPr>
                              <w:t>98/2026</w:t>
                            </w:r>
                            <w:r>
                              <w:rPr>
                                <w:b/>
                                <w:color w:val="000000"/>
                                <w:sz w:val="28"/>
                              </w:rPr>
                              <w:br/>
                            </w:r>
                            <w:r>
                              <w:rPr>
                                <w:b/>
                              </w:rPr>
                              <w:t xml:space="preserve">PROCESSO Nº </w:t>
                            </w:r>
                            <w:r w:rsidR="005775BE">
                              <w:rPr>
                                <w:b/>
                              </w:rPr>
                              <w:t>6756</w:t>
                            </w:r>
                            <w:r w:rsidR="002725C7">
                              <w:rPr>
                                <w:b/>
                              </w:rPr>
                              <w:t>/2026</w:t>
                            </w:r>
                          </w:p>
                          <w:p w14:paraId="03EEDCCB" w14:textId="77777777" w:rsidR="00BC4924" w:rsidRDefault="00BC4924" w:rsidP="00773A00">
                            <w:pPr>
                              <w:jc w:val="center"/>
                            </w:pPr>
                          </w:p>
                          <w:p w14:paraId="7D9917CE" w14:textId="194D1297"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416DB">
                              <w:rPr>
                                <w:b/>
                                <w:color w:val="000000"/>
                                <w:sz w:val="36"/>
                                <w:u w:val="single"/>
                              </w:rPr>
                              <w:t>28/07/2026</w:t>
                            </w:r>
                          </w:p>
                          <w:p w14:paraId="753345A6" w14:textId="6825A9AF"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416DB">
                              <w:rPr>
                                <w:b/>
                                <w:color w:val="FF0000"/>
                                <w:sz w:val="28"/>
                                <w:szCs w:val="28"/>
                                <w:u w:val="single"/>
                              </w:rPr>
                              <w:t>28/07/2026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60C76E09"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2D1750" w:rsidRPr="00C20709">
                              <w:rPr>
                                <w:b/>
                                <w:bCs/>
                                <w:color w:val="000000" w:themeColor="text1"/>
                                <w:sz w:val="22"/>
                                <w:szCs w:val="22"/>
                              </w:rPr>
                              <w:t>Contratação de uma empresa especializada para a</w:t>
                            </w:r>
                            <w:r w:rsidR="002D1750" w:rsidRPr="00C20709">
                              <w:rPr>
                                <w:b/>
                                <w:bCs/>
                                <w:sz w:val="22"/>
                                <w:szCs w:val="22"/>
                              </w:rPr>
                              <w:t xml:space="preserve">quisição de tênis escolar para o ano letivo 2027, destinado exclusivamente para os alunos da rede municipal de ensino, </w:t>
                            </w:r>
                            <w:r w:rsidR="002D1750" w:rsidRPr="00C20709">
                              <w:rPr>
                                <w:b/>
                                <w:bCs/>
                                <w:color w:val="000000"/>
                                <w:sz w:val="22"/>
                                <w:szCs w:val="22"/>
                              </w:rPr>
                              <w:t xml:space="preserve">atendendo as necessidades da </w:t>
                            </w:r>
                            <w:r w:rsidR="002D1750" w:rsidRPr="00C20709">
                              <w:rPr>
                                <w:b/>
                                <w:bCs/>
                                <w:sz w:val="22"/>
                                <w:szCs w:val="22"/>
                              </w:rPr>
                              <w:t>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12D8394E"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5EF7EB6A" w:rsidR="00BC4924" w:rsidRDefault="00BC4924" w:rsidP="00773A00">
                      <w:pPr>
                        <w:jc w:val="center"/>
                        <w:rPr>
                          <w:b/>
                        </w:rPr>
                      </w:pPr>
                      <w:r>
                        <w:rPr>
                          <w:b/>
                          <w:color w:val="000000"/>
                          <w:sz w:val="36"/>
                        </w:rPr>
                        <w:t xml:space="preserve">EDITAL DE PREGÃO (ELETRÔNICO) n°: </w:t>
                      </w:r>
                      <w:r w:rsidR="00E416DB">
                        <w:rPr>
                          <w:b/>
                          <w:color w:val="000000"/>
                          <w:sz w:val="36"/>
                        </w:rPr>
                        <w:t>98/2026</w:t>
                      </w:r>
                      <w:r>
                        <w:rPr>
                          <w:b/>
                          <w:color w:val="000000"/>
                          <w:sz w:val="28"/>
                        </w:rPr>
                        <w:br/>
                      </w:r>
                      <w:r>
                        <w:rPr>
                          <w:b/>
                        </w:rPr>
                        <w:t xml:space="preserve">PROCESSO Nº </w:t>
                      </w:r>
                      <w:r w:rsidR="005775BE">
                        <w:rPr>
                          <w:b/>
                        </w:rPr>
                        <w:t>6756</w:t>
                      </w:r>
                      <w:r w:rsidR="002725C7">
                        <w:rPr>
                          <w:b/>
                        </w:rPr>
                        <w:t>/2026</w:t>
                      </w:r>
                    </w:p>
                    <w:p w14:paraId="03EEDCCB" w14:textId="77777777" w:rsidR="00BC4924" w:rsidRDefault="00BC4924" w:rsidP="00773A00">
                      <w:pPr>
                        <w:jc w:val="center"/>
                      </w:pPr>
                    </w:p>
                    <w:p w14:paraId="7D9917CE" w14:textId="194D1297"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416DB">
                        <w:rPr>
                          <w:b/>
                          <w:color w:val="000000"/>
                          <w:sz w:val="36"/>
                          <w:u w:val="single"/>
                        </w:rPr>
                        <w:t>28/07/2026</w:t>
                      </w:r>
                    </w:p>
                    <w:p w14:paraId="753345A6" w14:textId="6825A9AF"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416DB">
                        <w:rPr>
                          <w:b/>
                          <w:color w:val="FF0000"/>
                          <w:sz w:val="28"/>
                          <w:szCs w:val="28"/>
                          <w:u w:val="single"/>
                        </w:rPr>
                        <w:t>28/07/2026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60C76E09"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2D1750" w:rsidRPr="00C20709">
                        <w:rPr>
                          <w:b/>
                          <w:bCs/>
                          <w:color w:val="000000" w:themeColor="text1"/>
                          <w:sz w:val="22"/>
                          <w:szCs w:val="22"/>
                        </w:rPr>
                        <w:t>Contratação de uma empresa especializada para a</w:t>
                      </w:r>
                      <w:r w:rsidR="002D1750" w:rsidRPr="00C20709">
                        <w:rPr>
                          <w:b/>
                          <w:bCs/>
                          <w:sz w:val="22"/>
                          <w:szCs w:val="22"/>
                        </w:rPr>
                        <w:t xml:space="preserve">quisição de tênis escolar para o ano letivo 2027, destinado exclusivamente para os alunos da rede municipal de ensino, </w:t>
                      </w:r>
                      <w:r w:rsidR="002D1750" w:rsidRPr="00C20709">
                        <w:rPr>
                          <w:b/>
                          <w:bCs/>
                          <w:color w:val="000000"/>
                          <w:sz w:val="22"/>
                          <w:szCs w:val="22"/>
                        </w:rPr>
                        <w:t xml:space="preserve">atendendo as necessidades da </w:t>
                      </w:r>
                      <w:r w:rsidR="002D1750" w:rsidRPr="00C20709">
                        <w:rPr>
                          <w:b/>
                          <w:bCs/>
                          <w:sz w:val="22"/>
                          <w:szCs w:val="22"/>
                        </w:rPr>
                        <w:t>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75034C4A"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E416DB">
        <w:rPr>
          <w:b/>
          <w:bCs/>
          <w:sz w:val="22"/>
          <w:szCs w:val="22"/>
        </w:rPr>
        <w:t>98/2026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73F09D13"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E416DB">
        <w:rPr>
          <w:b/>
          <w:bCs/>
          <w:sz w:val="22"/>
          <w:szCs w:val="22"/>
        </w:rPr>
        <w:t>28/07/2026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08B1820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w:t>
      </w:r>
      <w:r w:rsidR="002D1750" w:rsidRPr="00C20709">
        <w:rPr>
          <w:b/>
          <w:bCs/>
          <w:color w:val="000000" w:themeColor="text1"/>
          <w:sz w:val="22"/>
          <w:szCs w:val="22"/>
        </w:rPr>
        <w:t>Contratação de uma empresa especializada para a</w:t>
      </w:r>
      <w:r w:rsidR="002D1750" w:rsidRPr="00C20709">
        <w:rPr>
          <w:b/>
          <w:bCs/>
          <w:sz w:val="22"/>
          <w:szCs w:val="22"/>
        </w:rPr>
        <w:t xml:space="preserve">quisição de tênis escolar para o ano letivo 2027, destinado exclusivamente para os alunos da rede municipal de ensino, </w:t>
      </w:r>
      <w:r w:rsidR="002D1750" w:rsidRPr="00C20709">
        <w:rPr>
          <w:b/>
          <w:bCs/>
          <w:color w:val="000000"/>
          <w:sz w:val="22"/>
          <w:szCs w:val="22"/>
        </w:rPr>
        <w:t xml:space="preserve">atendendo as necessidades da </w:t>
      </w:r>
      <w:r w:rsidR="002D1750" w:rsidRPr="00C20709">
        <w:rPr>
          <w:b/>
          <w:bCs/>
          <w:sz w:val="22"/>
          <w:szCs w:val="22"/>
        </w:rPr>
        <w:t>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58BCF9CA" w14:textId="77777777" w:rsidR="002D1750" w:rsidRDefault="002D1750"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1D6BB19E"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2D1750">
        <w:rPr>
          <w:b/>
          <w:sz w:val="22"/>
          <w:szCs w:val="22"/>
        </w:rPr>
        <w:t>69.27.12.361.2006.2016.3.3.90.30</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33CBF64C"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Item 1</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2877EE7" w14:textId="77777777" w:rsidR="002725C7" w:rsidRDefault="002725C7" w:rsidP="008160E5">
      <w:pPr>
        <w:tabs>
          <w:tab w:val="left" w:pos="288"/>
          <w:tab w:val="left" w:pos="567"/>
        </w:tabs>
        <w:spacing w:line="360" w:lineRule="auto"/>
        <w:jc w:val="both"/>
        <w:rPr>
          <w:sz w:val="22"/>
          <w:szCs w:val="22"/>
        </w:rPr>
      </w:pPr>
    </w:p>
    <w:p w14:paraId="4BBC8132" w14:textId="77777777" w:rsidR="002725C7" w:rsidRDefault="002725C7" w:rsidP="008160E5">
      <w:pPr>
        <w:tabs>
          <w:tab w:val="left" w:pos="288"/>
          <w:tab w:val="left" w:pos="567"/>
        </w:tabs>
        <w:spacing w:line="360" w:lineRule="auto"/>
        <w:jc w:val="both"/>
        <w:rPr>
          <w:sz w:val="22"/>
          <w:szCs w:val="22"/>
        </w:rPr>
      </w:pPr>
    </w:p>
    <w:p w14:paraId="55AB70F6" w14:textId="77777777" w:rsidR="002725C7" w:rsidRDefault="002725C7"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4BDE704" w14:textId="2D1961E3"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AA7D19">
        <w:rPr>
          <w:sz w:val="22"/>
          <w:szCs w:val="22"/>
        </w:rPr>
        <w:lastRenderedPageBreak/>
        <w:t>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D2693D" w14:textId="77777777" w:rsidR="002725C7" w:rsidRDefault="002725C7" w:rsidP="008160E5">
      <w:pPr>
        <w:tabs>
          <w:tab w:val="left" w:pos="288"/>
          <w:tab w:val="left" w:pos="567"/>
        </w:tabs>
        <w:spacing w:line="360" w:lineRule="auto"/>
        <w:jc w:val="both"/>
        <w:rPr>
          <w:sz w:val="22"/>
          <w:szCs w:val="22"/>
        </w:rPr>
      </w:pPr>
    </w:p>
    <w:p w14:paraId="4485905F" w14:textId="73FC583F"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2BF8B916"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E416DB">
        <w:rPr>
          <w:sz w:val="22"/>
          <w:szCs w:val="22"/>
        </w:rPr>
        <w:t>02</w:t>
      </w:r>
      <w:r w:rsidRPr="00AA7D19">
        <w:rPr>
          <w:sz w:val="22"/>
          <w:szCs w:val="22"/>
        </w:rPr>
        <w:t xml:space="preserve"> de </w:t>
      </w:r>
      <w:r w:rsidR="00E416DB">
        <w:rPr>
          <w:sz w:val="22"/>
          <w:szCs w:val="22"/>
        </w:rPr>
        <w:t>julho</w:t>
      </w:r>
      <w:r w:rsidRPr="00AA7D19">
        <w:rPr>
          <w:sz w:val="22"/>
          <w:szCs w:val="22"/>
        </w:rPr>
        <w:t xml:space="preserve"> de 2026.</w:t>
      </w:r>
    </w:p>
    <w:p w14:paraId="7F3E3496" w14:textId="77777777" w:rsidR="006F1D8B" w:rsidRDefault="006F1D8B" w:rsidP="008160E5">
      <w:pPr>
        <w:tabs>
          <w:tab w:val="left" w:pos="288"/>
          <w:tab w:val="left" w:pos="567"/>
        </w:tabs>
        <w:spacing w:line="360" w:lineRule="auto"/>
        <w:jc w:val="right"/>
        <w:rPr>
          <w:sz w:val="22"/>
          <w:szCs w:val="22"/>
        </w:rPr>
      </w:pP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p w14:paraId="2D525A6B" w14:textId="77777777" w:rsidR="002725C7" w:rsidRDefault="002725C7" w:rsidP="008160E5">
      <w:pPr>
        <w:tabs>
          <w:tab w:val="left" w:pos="288"/>
          <w:tab w:val="left" w:pos="567"/>
        </w:tabs>
        <w:spacing w:line="360" w:lineRule="auto"/>
        <w:jc w:val="center"/>
        <w:rPr>
          <w:b/>
          <w:sz w:val="22"/>
          <w:szCs w:val="22"/>
        </w:rPr>
      </w:pPr>
    </w:p>
    <w:p w14:paraId="4344BEB5" w14:textId="77777777" w:rsidR="002725C7" w:rsidRDefault="002725C7"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497"/>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087A29E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416DB">
        <w:rPr>
          <w:b/>
          <w:bCs/>
          <w:sz w:val="22"/>
          <w:szCs w:val="22"/>
        </w:rPr>
        <w:t>98/2026</w:t>
      </w:r>
    </w:p>
    <w:p w14:paraId="331CB9B0" w14:textId="0651F377"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5775BE">
        <w:rPr>
          <w:rFonts w:ascii="Times New Roman" w:hAnsi="Times New Roman"/>
          <w:sz w:val="22"/>
          <w:szCs w:val="22"/>
        </w:rPr>
        <w:t>6756</w:t>
      </w:r>
      <w:r w:rsidR="002725C7">
        <w:rPr>
          <w:rFonts w:ascii="Times New Roman" w:hAnsi="Times New Roman"/>
          <w:sz w:val="22"/>
          <w:szCs w:val="22"/>
        </w:rPr>
        <w:t>/2026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45325447" w14:textId="77777777" w:rsidR="00551D16" w:rsidRPr="007E109E" w:rsidRDefault="00551D16" w:rsidP="00551D16">
      <w:pPr>
        <w:widowControl w:val="0"/>
        <w:tabs>
          <w:tab w:val="left" w:pos="345"/>
        </w:tabs>
        <w:autoSpaceDE w:val="0"/>
        <w:autoSpaceDN w:val="0"/>
        <w:spacing w:line="360" w:lineRule="auto"/>
        <w:rPr>
          <w:b/>
          <w:sz w:val="22"/>
          <w:szCs w:val="22"/>
          <w:u w:val="single"/>
          <w:shd w:val="clear" w:color="auto" w:fill="D2D2D2"/>
        </w:rPr>
      </w:pPr>
      <w:r w:rsidRPr="007E109E">
        <w:rPr>
          <w:b/>
          <w:sz w:val="22"/>
          <w:szCs w:val="22"/>
          <w:u w:val="single"/>
          <w:shd w:val="clear" w:color="auto" w:fill="D2D2D2"/>
        </w:rPr>
        <w:t>1 – OBJETO:</w:t>
      </w:r>
    </w:p>
    <w:p w14:paraId="36D7F08D" w14:textId="77777777" w:rsidR="00551D16" w:rsidRPr="007E109E" w:rsidRDefault="00551D16" w:rsidP="00551D16">
      <w:pPr>
        <w:pStyle w:val="PargrafodaLista"/>
        <w:spacing w:line="360" w:lineRule="auto"/>
        <w:ind w:left="0"/>
        <w:rPr>
          <w:sz w:val="22"/>
          <w:szCs w:val="22"/>
        </w:rPr>
      </w:pPr>
      <w:r w:rsidRPr="007E109E">
        <w:rPr>
          <w:b/>
          <w:color w:val="000000" w:themeColor="text1"/>
          <w:sz w:val="22"/>
          <w:szCs w:val="22"/>
        </w:rPr>
        <w:t>1.1-</w:t>
      </w:r>
      <w:r w:rsidRPr="007E109E">
        <w:rPr>
          <w:color w:val="000000" w:themeColor="text1"/>
          <w:sz w:val="22"/>
          <w:szCs w:val="22"/>
        </w:rPr>
        <w:t xml:space="preserve"> </w:t>
      </w:r>
      <w:r w:rsidRPr="00C20709">
        <w:rPr>
          <w:color w:val="000000" w:themeColor="text1"/>
          <w:sz w:val="22"/>
          <w:szCs w:val="22"/>
        </w:rPr>
        <w:t>Contratação de uma empresa especializada para a</w:t>
      </w:r>
      <w:r w:rsidRPr="00C20709">
        <w:rPr>
          <w:sz w:val="22"/>
          <w:szCs w:val="22"/>
        </w:rPr>
        <w:t xml:space="preserve">quisição de tênis escolar para o ano letivo 2027, destinado exclusivamente para os alunos da rede municipal de ensino, </w:t>
      </w:r>
      <w:r w:rsidRPr="00C20709">
        <w:rPr>
          <w:color w:val="000000"/>
          <w:sz w:val="22"/>
          <w:szCs w:val="22"/>
        </w:rPr>
        <w:t xml:space="preserve">atendendo as necessidades da </w:t>
      </w:r>
      <w:r w:rsidRPr="00C20709">
        <w:rPr>
          <w:sz w:val="22"/>
          <w:szCs w:val="22"/>
        </w:rPr>
        <w:t>Secretaria Municipal de Educação</w:t>
      </w:r>
      <w:r w:rsidRPr="007E109E">
        <w:rPr>
          <w:sz w:val="22"/>
          <w:szCs w:val="22"/>
        </w:rPr>
        <w:t>, conforme quantidades abaixo:</w:t>
      </w:r>
    </w:p>
    <w:p w14:paraId="2339A3DC" w14:textId="77777777" w:rsidR="000A6DE2" w:rsidRPr="00431D17" w:rsidRDefault="000A6DE2" w:rsidP="004D7C4D">
      <w:pPr>
        <w:spacing w:line="360" w:lineRule="auto"/>
        <w:jc w:val="both"/>
        <w:rPr>
          <w:sz w:val="22"/>
          <w:szCs w:val="22"/>
        </w:rPr>
      </w:pPr>
    </w:p>
    <w:p w14:paraId="754FE5D7" w14:textId="3FA1E9AA" w:rsidR="000A6DE2" w:rsidRPr="00431D17" w:rsidRDefault="00BD0090" w:rsidP="00BD0090">
      <w:pPr>
        <w:spacing w:line="360" w:lineRule="auto"/>
        <w:jc w:val="both"/>
        <w:rPr>
          <w:b/>
          <w:bCs/>
          <w:iCs/>
          <w:color w:val="000000"/>
          <w:sz w:val="22"/>
          <w:szCs w:val="22"/>
          <w:lang w:eastAsia="en-US"/>
        </w:rPr>
      </w:pPr>
      <w:r>
        <w:rPr>
          <w:b/>
          <w:bCs/>
          <w:iCs/>
          <w:color w:val="000000"/>
          <w:sz w:val="22"/>
          <w:szCs w:val="22"/>
          <w:lang w:eastAsia="en-US"/>
        </w:rPr>
        <w:t>ESPECIFICAÇÕES</w:t>
      </w:r>
    </w:p>
    <w:tbl>
      <w:tblPr>
        <w:tblStyle w:val="Tabelacomgrade"/>
        <w:tblW w:w="9502" w:type="dxa"/>
        <w:jc w:val="center"/>
        <w:tblLayout w:type="fixed"/>
        <w:tblLook w:val="04A0" w:firstRow="1" w:lastRow="0" w:firstColumn="1" w:lastColumn="0" w:noHBand="0" w:noVBand="1"/>
      </w:tblPr>
      <w:tblGrid>
        <w:gridCol w:w="850"/>
        <w:gridCol w:w="4541"/>
        <w:gridCol w:w="841"/>
        <w:gridCol w:w="851"/>
        <w:gridCol w:w="992"/>
        <w:gridCol w:w="1427"/>
      </w:tblGrid>
      <w:tr w:rsidR="00551D16" w:rsidRPr="00551D16" w14:paraId="79960E52" w14:textId="77777777" w:rsidTr="00551D16">
        <w:trPr>
          <w:cantSplit/>
          <w:trHeight w:val="870"/>
          <w:jc w:val="center"/>
        </w:trPr>
        <w:tc>
          <w:tcPr>
            <w:tcW w:w="850" w:type="dxa"/>
            <w:shd w:val="clear" w:color="auto" w:fill="D9D9D9" w:themeFill="background1" w:themeFillShade="D9"/>
            <w:vAlign w:val="center"/>
          </w:tcPr>
          <w:p w14:paraId="4FF0E3C8" w14:textId="77777777" w:rsidR="00551D16" w:rsidRPr="00551D16" w:rsidRDefault="00551D16" w:rsidP="00B902C0">
            <w:pPr>
              <w:pStyle w:val="Recuodecorpodetexto"/>
              <w:widowControl w:val="0"/>
              <w:tabs>
                <w:tab w:val="left" w:pos="288"/>
                <w:tab w:val="left" w:pos="567"/>
              </w:tabs>
              <w:spacing w:after="0" w:line="360" w:lineRule="auto"/>
              <w:ind w:left="0"/>
              <w:jc w:val="center"/>
              <w:rPr>
                <w:b/>
              </w:rPr>
            </w:pPr>
            <w:r w:rsidRPr="00551D16">
              <w:rPr>
                <w:b/>
              </w:rPr>
              <w:t>ITEM</w:t>
            </w:r>
          </w:p>
        </w:tc>
        <w:tc>
          <w:tcPr>
            <w:tcW w:w="4541" w:type="dxa"/>
            <w:shd w:val="clear" w:color="auto" w:fill="D9D9D9" w:themeFill="background1" w:themeFillShade="D9"/>
            <w:vAlign w:val="center"/>
          </w:tcPr>
          <w:p w14:paraId="675F3E2E" w14:textId="77777777" w:rsidR="00551D16" w:rsidRPr="00551D16" w:rsidRDefault="00551D16" w:rsidP="00B902C0">
            <w:pPr>
              <w:tabs>
                <w:tab w:val="left" w:pos="288"/>
                <w:tab w:val="left" w:pos="567"/>
              </w:tabs>
              <w:spacing w:line="360" w:lineRule="auto"/>
              <w:jc w:val="center"/>
              <w:rPr>
                <w:b/>
              </w:rPr>
            </w:pPr>
            <w:r w:rsidRPr="00551D16">
              <w:rPr>
                <w:b/>
                <w:bCs/>
                <w:color w:val="000000"/>
              </w:rPr>
              <w:t>DESCRIÇÕES</w:t>
            </w:r>
          </w:p>
        </w:tc>
        <w:tc>
          <w:tcPr>
            <w:tcW w:w="841" w:type="dxa"/>
            <w:shd w:val="clear" w:color="auto" w:fill="D9D9D9" w:themeFill="background1" w:themeFillShade="D9"/>
            <w:vAlign w:val="center"/>
          </w:tcPr>
          <w:p w14:paraId="1E208F1A" w14:textId="77777777" w:rsidR="00551D16" w:rsidRPr="00551D16" w:rsidRDefault="00551D16" w:rsidP="00B902C0">
            <w:pPr>
              <w:pStyle w:val="Recuodecorpodetexto"/>
              <w:widowControl w:val="0"/>
              <w:tabs>
                <w:tab w:val="left" w:pos="288"/>
                <w:tab w:val="left" w:pos="567"/>
              </w:tabs>
              <w:spacing w:after="0" w:line="360" w:lineRule="auto"/>
              <w:ind w:left="0"/>
              <w:jc w:val="center"/>
              <w:rPr>
                <w:b/>
              </w:rPr>
            </w:pPr>
            <w:r w:rsidRPr="00551D16">
              <w:rPr>
                <w:b/>
              </w:rPr>
              <w:t>UND</w:t>
            </w:r>
          </w:p>
        </w:tc>
        <w:tc>
          <w:tcPr>
            <w:tcW w:w="851" w:type="dxa"/>
            <w:shd w:val="clear" w:color="auto" w:fill="D9D9D9" w:themeFill="background1" w:themeFillShade="D9"/>
            <w:vAlign w:val="center"/>
          </w:tcPr>
          <w:p w14:paraId="621E9476" w14:textId="77777777" w:rsidR="00551D16" w:rsidRPr="00551D16" w:rsidRDefault="00551D16" w:rsidP="00B902C0">
            <w:pPr>
              <w:pStyle w:val="TableParagraph"/>
              <w:spacing w:before="0" w:line="360" w:lineRule="auto"/>
              <w:jc w:val="center"/>
              <w:rPr>
                <w:rFonts w:ascii="Times New Roman" w:hAnsi="Times New Roman" w:cs="Times New Roman"/>
                <w:b/>
                <w:bCs/>
                <w:color w:val="000000" w:themeColor="text1"/>
                <w:sz w:val="20"/>
                <w:szCs w:val="20"/>
                <w:lang w:val="pt-BR"/>
              </w:rPr>
            </w:pPr>
            <w:r w:rsidRPr="00551D16">
              <w:rPr>
                <w:rFonts w:ascii="Times New Roman" w:hAnsi="Times New Roman" w:cs="Times New Roman"/>
                <w:b/>
                <w:bCs/>
                <w:color w:val="000000" w:themeColor="text1"/>
                <w:sz w:val="20"/>
                <w:szCs w:val="20"/>
                <w:lang w:val="pt-BR"/>
              </w:rPr>
              <w:t>QNT.</w:t>
            </w:r>
          </w:p>
        </w:tc>
        <w:tc>
          <w:tcPr>
            <w:tcW w:w="992" w:type="dxa"/>
            <w:shd w:val="clear" w:color="auto" w:fill="D9D9D9" w:themeFill="background1" w:themeFillShade="D9"/>
            <w:vAlign w:val="center"/>
          </w:tcPr>
          <w:p w14:paraId="4A325FAA" w14:textId="77777777" w:rsidR="00551D16" w:rsidRPr="00551D16" w:rsidRDefault="00551D16" w:rsidP="00B902C0">
            <w:pPr>
              <w:pStyle w:val="Recuodecorpodetexto"/>
              <w:widowControl w:val="0"/>
              <w:tabs>
                <w:tab w:val="left" w:pos="288"/>
                <w:tab w:val="left" w:pos="567"/>
              </w:tabs>
              <w:spacing w:after="0" w:line="360" w:lineRule="auto"/>
              <w:ind w:left="0"/>
              <w:jc w:val="center"/>
              <w:rPr>
                <w:b/>
              </w:rPr>
            </w:pPr>
            <w:r w:rsidRPr="00551D16">
              <w:rPr>
                <w:b/>
              </w:rPr>
              <w:t>VALOR UNIT</w:t>
            </w:r>
          </w:p>
        </w:tc>
        <w:tc>
          <w:tcPr>
            <w:tcW w:w="1427" w:type="dxa"/>
            <w:shd w:val="clear" w:color="auto" w:fill="D9D9D9" w:themeFill="background1" w:themeFillShade="D9"/>
            <w:vAlign w:val="center"/>
          </w:tcPr>
          <w:p w14:paraId="098CCCB6" w14:textId="77777777" w:rsidR="00551D16" w:rsidRPr="00551D16" w:rsidRDefault="00551D16" w:rsidP="00B902C0">
            <w:pPr>
              <w:pStyle w:val="Recuodecorpodetexto"/>
              <w:widowControl w:val="0"/>
              <w:tabs>
                <w:tab w:val="left" w:pos="288"/>
                <w:tab w:val="left" w:pos="567"/>
              </w:tabs>
              <w:spacing w:after="0" w:line="360" w:lineRule="auto"/>
              <w:ind w:left="0"/>
              <w:jc w:val="center"/>
              <w:rPr>
                <w:b/>
              </w:rPr>
            </w:pPr>
            <w:r w:rsidRPr="00551D16">
              <w:rPr>
                <w:b/>
              </w:rPr>
              <w:t>VALOR TOTAL</w:t>
            </w:r>
          </w:p>
        </w:tc>
      </w:tr>
      <w:tr w:rsidR="00551D16" w:rsidRPr="00551D16" w14:paraId="637EB689" w14:textId="77777777" w:rsidTr="00551D16">
        <w:trPr>
          <w:jc w:val="center"/>
        </w:trPr>
        <w:tc>
          <w:tcPr>
            <w:tcW w:w="850" w:type="dxa"/>
            <w:vAlign w:val="center"/>
          </w:tcPr>
          <w:p w14:paraId="359F00EB" w14:textId="77777777" w:rsidR="00551D16" w:rsidRPr="00551D16" w:rsidRDefault="00551D16" w:rsidP="00551D16">
            <w:pPr>
              <w:pStyle w:val="Recuodecorpodetexto"/>
              <w:widowControl w:val="0"/>
              <w:numPr>
                <w:ilvl w:val="0"/>
                <w:numId w:val="27"/>
              </w:numPr>
              <w:tabs>
                <w:tab w:val="left" w:pos="288"/>
                <w:tab w:val="left" w:pos="567"/>
              </w:tabs>
              <w:spacing w:after="0" w:line="360" w:lineRule="auto"/>
              <w:jc w:val="center"/>
              <w:rPr>
                <w:b/>
              </w:rPr>
            </w:pPr>
            <w:bookmarkStart w:id="1" w:name="_Hlk232422737"/>
          </w:p>
        </w:tc>
        <w:tc>
          <w:tcPr>
            <w:tcW w:w="4541" w:type="dxa"/>
          </w:tcPr>
          <w:p w14:paraId="644B1F59" w14:textId="77777777" w:rsidR="00551D16" w:rsidRPr="00551D16" w:rsidRDefault="00551D16" w:rsidP="00551D16">
            <w:pPr>
              <w:pStyle w:val="SemEspaamento"/>
              <w:spacing w:line="360" w:lineRule="auto"/>
              <w:jc w:val="both"/>
              <w:rPr>
                <w:rFonts w:ascii="Times New Roman" w:hAnsi="Times New Roman" w:cs="Times New Roman"/>
                <w:sz w:val="20"/>
                <w:szCs w:val="20"/>
              </w:rPr>
            </w:pPr>
            <w:r w:rsidRPr="00551D16">
              <w:rPr>
                <w:rFonts w:ascii="Times New Roman" w:hAnsi="Times New Roman" w:cs="Times New Roman"/>
                <w:b/>
                <w:sz w:val="20"/>
                <w:szCs w:val="20"/>
              </w:rPr>
              <w:t>TÊNIS ESCOLAR:</w:t>
            </w:r>
            <w:r w:rsidRPr="00551D16">
              <w:rPr>
                <w:rFonts w:ascii="Times New Roman" w:hAnsi="Times New Roman" w:cs="Times New Roman"/>
                <w:sz w:val="20"/>
                <w:szCs w:val="20"/>
              </w:rPr>
              <w:t xml:space="preserve"> com amarração em cadarço, apropriado para uso diário em período escolar constituído por cabedal e solado, seguindo as descrições e modelagem sugestiva: Espuma, cadarço, reforço da gáspea, lingueta, forro interno do traseiro e lingueta, espuma interna do colarinho e lingueta, lona do contra forte, lona das laterais, lona da frente, aplique das laterais e da vista do atacador, etiqueta da lingueta, palmilha de acabamento. </w:t>
            </w:r>
          </w:p>
          <w:p w14:paraId="30FE7B6A" w14:textId="77777777" w:rsidR="00551D16" w:rsidRPr="00551D16" w:rsidRDefault="00551D16" w:rsidP="00551D16">
            <w:pPr>
              <w:pStyle w:val="SemEspaamento"/>
              <w:spacing w:line="360" w:lineRule="auto"/>
              <w:jc w:val="both"/>
              <w:rPr>
                <w:rFonts w:ascii="Times New Roman" w:hAnsi="Times New Roman" w:cs="Times New Roman"/>
                <w:sz w:val="20"/>
                <w:szCs w:val="20"/>
              </w:rPr>
            </w:pPr>
            <w:r w:rsidRPr="00551D16">
              <w:rPr>
                <w:rFonts w:ascii="Times New Roman" w:hAnsi="Times New Roman" w:cs="Times New Roman"/>
                <w:sz w:val="20"/>
                <w:szCs w:val="20"/>
              </w:rPr>
              <w:t>Especificações:</w:t>
            </w:r>
          </w:p>
          <w:p w14:paraId="2DD1626F" w14:textId="77777777" w:rsidR="00551D16" w:rsidRPr="00551D16" w:rsidRDefault="00551D16" w:rsidP="00551D16">
            <w:pPr>
              <w:spacing w:line="360" w:lineRule="auto"/>
              <w:jc w:val="both"/>
            </w:pPr>
            <w:r w:rsidRPr="00551D16">
              <w:t xml:space="preserve">Reforço da gáspea, constituído em material (tecido não tecido) na cor preto ou cinza. </w:t>
            </w:r>
          </w:p>
          <w:p w14:paraId="54B9F665" w14:textId="77777777" w:rsidR="00551D16" w:rsidRPr="00551D16" w:rsidRDefault="00551D16" w:rsidP="00551D16">
            <w:pPr>
              <w:spacing w:line="360" w:lineRule="auto"/>
              <w:jc w:val="both"/>
            </w:pPr>
            <w:r w:rsidRPr="00551D16">
              <w:t xml:space="preserve">Gáspea, constituída em tecido duplo (multifilamentos em 2D) na cor azul marinho semelhante ao </w:t>
            </w:r>
            <w:proofErr w:type="spellStart"/>
            <w:r w:rsidRPr="00551D16">
              <w:t>pantone</w:t>
            </w:r>
            <w:proofErr w:type="spellEnd"/>
            <w:r w:rsidRPr="00551D16">
              <w:t xml:space="preserve"> 19-3920 TPX, composição 100% poliéster.</w:t>
            </w:r>
          </w:p>
          <w:p w14:paraId="7D2E51C3" w14:textId="77777777" w:rsidR="00551D16" w:rsidRPr="00551D16" w:rsidRDefault="00551D16" w:rsidP="00551D16">
            <w:pPr>
              <w:spacing w:line="360" w:lineRule="auto"/>
              <w:jc w:val="both"/>
            </w:pPr>
            <w:r w:rsidRPr="00551D16">
              <w:t>Forro do traseiro, confeccionado em tecido tipo colmeia na cor preto composição 100% poliéster.</w:t>
            </w:r>
          </w:p>
          <w:p w14:paraId="75039435" w14:textId="77777777" w:rsidR="00551D16" w:rsidRPr="00551D16" w:rsidRDefault="00551D16" w:rsidP="00551D16">
            <w:pPr>
              <w:spacing w:line="360" w:lineRule="auto"/>
              <w:jc w:val="both"/>
            </w:pPr>
            <w:r w:rsidRPr="00551D16">
              <w:t xml:space="preserve">Forro da lingueta, confeccionado em tecido tipo colmeia na cor preto composição 100% poliéster. </w:t>
            </w:r>
          </w:p>
          <w:p w14:paraId="2559A486" w14:textId="77777777" w:rsidR="00551D16" w:rsidRPr="00551D16" w:rsidRDefault="00551D16" w:rsidP="00551D16">
            <w:pPr>
              <w:spacing w:line="360" w:lineRule="auto"/>
              <w:jc w:val="both"/>
            </w:pPr>
            <w:r w:rsidRPr="00551D16">
              <w:t xml:space="preserve">Espuma do colarinho, constituído em PU. </w:t>
            </w:r>
          </w:p>
          <w:p w14:paraId="7B09787A" w14:textId="77777777" w:rsidR="00551D16" w:rsidRPr="00551D16" w:rsidRDefault="00551D16" w:rsidP="00551D16">
            <w:pPr>
              <w:spacing w:line="360" w:lineRule="auto"/>
              <w:jc w:val="both"/>
            </w:pPr>
            <w:r w:rsidRPr="00551D16">
              <w:t>Espuma da lingueta, constituído em PU.</w:t>
            </w:r>
          </w:p>
          <w:p w14:paraId="355FCB52" w14:textId="77777777" w:rsidR="00551D16" w:rsidRPr="00551D16" w:rsidRDefault="00551D16" w:rsidP="00551D16">
            <w:pPr>
              <w:spacing w:line="360" w:lineRule="auto"/>
              <w:jc w:val="both"/>
            </w:pPr>
            <w:r w:rsidRPr="00551D16">
              <w:lastRenderedPageBreak/>
              <w:t xml:space="preserve">Lona do contraforte, laterais e frente, constituída em lona 100% algodão na cor azul marinho </w:t>
            </w:r>
            <w:proofErr w:type="spellStart"/>
            <w:r w:rsidRPr="00551D16">
              <w:t>Pantone</w:t>
            </w:r>
            <w:proofErr w:type="spellEnd"/>
            <w:r w:rsidRPr="00551D16">
              <w:t xml:space="preserve"> 19-3920 </w:t>
            </w:r>
            <w:proofErr w:type="spellStart"/>
            <w:r w:rsidRPr="00551D16">
              <w:t>tpx</w:t>
            </w:r>
            <w:proofErr w:type="spellEnd"/>
            <w:r w:rsidRPr="00551D16">
              <w:t xml:space="preserve">, dublada (unida) com forro, ligamento Sarja na cor natural. </w:t>
            </w:r>
          </w:p>
          <w:p w14:paraId="3707CAF4" w14:textId="77777777" w:rsidR="00551D16" w:rsidRPr="00551D16" w:rsidRDefault="00551D16" w:rsidP="00551D16">
            <w:pPr>
              <w:spacing w:line="360" w:lineRule="auto"/>
              <w:jc w:val="both"/>
            </w:pPr>
            <w:r w:rsidRPr="00551D16">
              <w:t xml:space="preserve">Apliques laterais e vista do cadarço, localizados de acordo com a ilustração sugestiva, confeccionado em laminado PVC transparente e posteriormente com serigrafias nas cores: azul semelhante ao </w:t>
            </w:r>
            <w:proofErr w:type="spellStart"/>
            <w:r w:rsidRPr="00551D16">
              <w:t>pantone</w:t>
            </w:r>
            <w:proofErr w:type="spellEnd"/>
            <w:r w:rsidRPr="00551D16">
              <w:t xml:space="preserve"> 19-3920 TPX e branco.</w:t>
            </w:r>
          </w:p>
          <w:p w14:paraId="4101B507" w14:textId="77777777" w:rsidR="00551D16" w:rsidRPr="00551D16" w:rsidRDefault="00551D16" w:rsidP="00551D16">
            <w:pPr>
              <w:spacing w:line="360" w:lineRule="auto"/>
              <w:jc w:val="both"/>
            </w:pPr>
            <w:r w:rsidRPr="00551D16">
              <w:t xml:space="preserve">Cadarço confeccionado em cabos transados 100% poliéster formato chato com comprimento de acordo com cada numeração, na cor branco. </w:t>
            </w:r>
          </w:p>
          <w:p w14:paraId="798AA4D5" w14:textId="77777777" w:rsidR="00551D16" w:rsidRPr="00551D16" w:rsidRDefault="00551D16" w:rsidP="00551D16">
            <w:pPr>
              <w:spacing w:line="360" w:lineRule="auto"/>
              <w:jc w:val="both"/>
            </w:pPr>
            <w:r w:rsidRPr="00551D16">
              <w:t xml:space="preserve">Etiqueta da língua, constituída em PVC, serigrafado em alta definição. </w:t>
            </w:r>
          </w:p>
          <w:p w14:paraId="56E270AB" w14:textId="77777777" w:rsidR="00551D16" w:rsidRPr="00551D16" w:rsidRDefault="00551D16" w:rsidP="00551D16">
            <w:pPr>
              <w:spacing w:line="360" w:lineRule="auto"/>
              <w:jc w:val="both"/>
            </w:pPr>
            <w:r w:rsidRPr="00551D16">
              <w:t xml:space="preserve">Palmilha de acabamento, confeccionada na sua parte superior em tecido poliéster na cor branco, unida a base pelo processo filme adesivo, e sua base em EVA. </w:t>
            </w:r>
          </w:p>
          <w:p w14:paraId="48094289" w14:textId="77777777" w:rsidR="00551D16" w:rsidRPr="00551D16" w:rsidRDefault="00551D16" w:rsidP="00551D16">
            <w:pPr>
              <w:spacing w:line="360" w:lineRule="auto"/>
              <w:jc w:val="both"/>
            </w:pPr>
            <w:r w:rsidRPr="00551D16">
              <w:t xml:space="preserve">Solado: Entressola, Soleta, detalhe frente, detalhe traseira, peça central dianteira. </w:t>
            </w:r>
          </w:p>
          <w:p w14:paraId="264A699F" w14:textId="77777777" w:rsidR="00551D16" w:rsidRPr="00551D16" w:rsidRDefault="00551D16" w:rsidP="00551D16">
            <w:pPr>
              <w:spacing w:line="360" w:lineRule="auto"/>
              <w:jc w:val="both"/>
            </w:pPr>
            <w:r w:rsidRPr="00551D16">
              <w:t>Solado com altura de 3,5 cm no calcanhar e 1,5 cm na região frontal, proporcionando conforto, amortecimento e estabilidade para uso escolar diário.</w:t>
            </w:r>
          </w:p>
          <w:p w14:paraId="0FC2C92A" w14:textId="77777777" w:rsidR="00551D16" w:rsidRPr="00551D16" w:rsidRDefault="00551D16" w:rsidP="00551D16">
            <w:pPr>
              <w:spacing w:line="360" w:lineRule="auto"/>
              <w:jc w:val="both"/>
            </w:pPr>
            <w:r w:rsidRPr="00551D16">
              <w:t xml:space="preserve">O mesmo deverá atender aos requisitos mínimos desta especificação técnica, obedecendo modelagem ilustrada, e deverá ter no solado a numeração correspondente ao sapato. </w:t>
            </w:r>
          </w:p>
          <w:p w14:paraId="3EABFFEA" w14:textId="77777777" w:rsidR="00551D16" w:rsidRPr="00551D16" w:rsidRDefault="00551D16" w:rsidP="00551D16">
            <w:pPr>
              <w:spacing w:line="360" w:lineRule="auto"/>
              <w:jc w:val="both"/>
            </w:pPr>
            <w:r w:rsidRPr="00551D16">
              <w:t xml:space="preserve">Entressola, confeccionada em </w:t>
            </w:r>
            <w:proofErr w:type="spellStart"/>
            <w:r w:rsidRPr="00551D16">
              <w:t>Thermoplastic</w:t>
            </w:r>
            <w:proofErr w:type="spellEnd"/>
            <w:r w:rsidRPr="00551D16">
              <w:t xml:space="preserve"> Rubber na cor branco. </w:t>
            </w:r>
          </w:p>
          <w:p w14:paraId="67857B90" w14:textId="77777777" w:rsidR="00551D16" w:rsidRPr="00551D16" w:rsidRDefault="00551D16" w:rsidP="00551D16">
            <w:pPr>
              <w:spacing w:line="360" w:lineRule="auto"/>
              <w:jc w:val="both"/>
            </w:pPr>
            <w:r w:rsidRPr="00551D16">
              <w:t xml:space="preserve">Soleta: Confeccionada em borracha termoplástica dureza máxima 65, resistência ao desgaste máximo de 260 mm na cor preto constituído em </w:t>
            </w:r>
            <w:proofErr w:type="spellStart"/>
            <w:r w:rsidRPr="00551D16">
              <w:t>Thermoplastic</w:t>
            </w:r>
            <w:proofErr w:type="spellEnd"/>
            <w:r w:rsidRPr="00551D16">
              <w:t xml:space="preserve"> Rubber, Unida a entre sola pelo processo denominado inserto, onde a mesma deverá conter sulcos para escoação de água e sujeiras, e assim melhor aderência. Deverá conter de forma fixa, permanente e visível o número referente ao tamanho do calçado. </w:t>
            </w:r>
          </w:p>
          <w:p w14:paraId="06E22F10" w14:textId="77777777" w:rsidR="00551D16" w:rsidRPr="00551D16" w:rsidRDefault="00551D16" w:rsidP="00551D16">
            <w:pPr>
              <w:spacing w:line="360" w:lineRule="auto"/>
              <w:jc w:val="both"/>
            </w:pPr>
            <w:r w:rsidRPr="00551D16">
              <w:t xml:space="preserve">Detalhe frente: Confeccionada em borracha termoplástica dureza máxima 65, resistência ao </w:t>
            </w:r>
            <w:r w:rsidRPr="00551D16">
              <w:lastRenderedPageBreak/>
              <w:t xml:space="preserve">desgaste máximo de 260 na cor preto. Unida a entre sola pelo processo denominado inserto, onde a mesma deverá conter sulcos para escoação de água e sujeiras, e assim melhor aderência. </w:t>
            </w:r>
          </w:p>
          <w:p w14:paraId="2E3433EF" w14:textId="77777777" w:rsidR="00551D16" w:rsidRPr="00551D16" w:rsidRDefault="00551D16" w:rsidP="00551D16">
            <w:pPr>
              <w:spacing w:line="360" w:lineRule="auto"/>
              <w:jc w:val="both"/>
            </w:pPr>
            <w:r w:rsidRPr="00551D16">
              <w:t xml:space="preserve">Detalhe traseira: Confeccionada em borracha termoplástica dureza máxima 65, resistência ao desgaste máximo de 260 mm³, na cor preto, unida a entressola pelo processo denominado inserto, onde a mesma deverá conter sulcos para escoação de água e sujeiras, e assim melhor aderência. </w:t>
            </w:r>
          </w:p>
          <w:p w14:paraId="23B9175E" w14:textId="77777777" w:rsidR="00551D16" w:rsidRPr="00551D16" w:rsidRDefault="00551D16" w:rsidP="00551D16">
            <w:pPr>
              <w:spacing w:line="360" w:lineRule="auto"/>
              <w:jc w:val="both"/>
            </w:pPr>
            <w:r w:rsidRPr="00551D16">
              <w:t>Central dianteira: Confeccionada em borracha termoplástica dureza máxima 65, resistência ao desgaste máximo de 260 mm³, na cor branco, unida a entressola pelo processo denominado inserto, onde a mesma deverá conter sulcos para escoação de água e sujeiras, e assim melhor aderência.</w:t>
            </w:r>
          </w:p>
          <w:p w14:paraId="0EC225D4" w14:textId="77777777" w:rsidR="00551D16" w:rsidRPr="00551D16" w:rsidRDefault="00551D16" w:rsidP="00551D16">
            <w:pPr>
              <w:spacing w:line="360" w:lineRule="auto"/>
              <w:jc w:val="both"/>
            </w:pPr>
            <w:r w:rsidRPr="00551D16">
              <w:t>A personalização deverá ser aplicada na lateral externa de ambos os pés do tênis, contendo a identificação institucional do Município ou da Secretaria Municipal de Educação, conforme imagem abaixo do item.</w:t>
            </w:r>
          </w:p>
          <w:p w14:paraId="4931DDBA" w14:textId="77777777" w:rsidR="00551D16" w:rsidRPr="00551D16" w:rsidRDefault="00551D16" w:rsidP="00551D16">
            <w:pPr>
              <w:pStyle w:val="SemEspaamento"/>
              <w:spacing w:line="360" w:lineRule="auto"/>
              <w:jc w:val="both"/>
              <w:rPr>
                <w:rFonts w:ascii="Times New Roman" w:hAnsi="Times New Roman" w:cs="Times New Roman"/>
                <w:sz w:val="20"/>
                <w:szCs w:val="20"/>
              </w:rPr>
            </w:pPr>
            <w:r w:rsidRPr="00551D16">
              <w:rPr>
                <w:rFonts w:ascii="Times New Roman" w:hAnsi="Times New Roman" w:cs="Times New Roman"/>
                <w:sz w:val="20"/>
                <w:szCs w:val="20"/>
              </w:rPr>
              <w:t xml:space="preserve">A GRADE DE TAMANHOS SERÁ DISTRIBUÍDA DOS TAMANHOS: 22 AO 45 </w:t>
            </w:r>
          </w:p>
          <w:p w14:paraId="7F32BEFD" w14:textId="19140CC1" w:rsidR="00551D16" w:rsidRPr="00551D16" w:rsidRDefault="00551D16" w:rsidP="00551D16">
            <w:pPr>
              <w:pStyle w:val="SemEspaamento"/>
              <w:spacing w:line="360" w:lineRule="auto"/>
              <w:jc w:val="both"/>
              <w:rPr>
                <w:rFonts w:ascii="Times New Roman" w:hAnsi="Times New Roman" w:cs="Times New Roman"/>
                <w:b/>
                <w:color w:val="000000" w:themeColor="text1"/>
                <w:sz w:val="20"/>
                <w:szCs w:val="20"/>
                <w:shd w:val="clear" w:color="auto" w:fill="FFFFFF"/>
              </w:rPr>
            </w:pPr>
            <w:r w:rsidRPr="00551D16">
              <w:rPr>
                <w:rFonts w:ascii="Times New Roman" w:hAnsi="Times New Roman" w:cs="Times New Roman"/>
                <w:b/>
                <w:sz w:val="20"/>
                <w:szCs w:val="20"/>
              </w:rPr>
              <w:t>Não aceitaremos posteriormente a empresa vencedora informar que não tem a grade exigida.</w:t>
            </w:r>
          </w:p>
        </w:tc>
        <w:tc>
          <w:tcPr>
            <w:tcW w:w="841" w:type="dxa"/>
            <w:vAlign w:val="center"/>
          </w:tcPr>
          <w:p w14:paraId="58D5E41F" w14:textId="3139F5F8" w:rsidR="00551D16" w:rsidRPr="00551D16" w:rsidRDefault="00551D16" w:rsidP="00551D16">
            <w:pPr>
              <w:pStyle w:val="Corpodetexto"/>
              <w:spacing w:after="0" w:line="360" w:lineRule="auto"/>
              <w:jc w:val="center"/>
              <w:rPr>
                <w:b/>
                <w:sz w:val="20"/>
                <w:szCs w:val="20"/>
              </w:rPr>
            </w:pPr>
            <w:r w:rsidRPr="00551D16">
              <w:rPr>
                <w:b/>
                <w:sz w:val="20"/>
                <w:szCs w:val="20"/>
              </w:rPr>
              <w:lastRenderedPageBreak/>
              <w:t>UN</w:t>
            </w:r>
          </w:p>
        </w:tc>
        <w:tc>
          <w:tcPr>
            <w:tcW w:w="851" w:type="dxa"/>
            <w:vAlign w:val="center"/>
          </w:tcPr>
          <w:p w14:paraId="209D6EFA" w14:textId="179E0B3B" w:rsidR="00551D16" w:rsidRPr="00551D16" w:rsidRDefault="00551D16" w:rsidP="00551D16">
            <w:pPr>
              <w:pStyle w:val="Corpodetexto"/>
              <w:spacing w:after="0" w:line="360" w:lineRule="auto"/>
              <w:jc w:val="center"/>
              <w:rPr>
                <w:b/>
                <w:sz w:val="20"/>
                <w:szCs w:val="20"/>
              </w:rPr>
            </w:pPr>
            <w:r w:rsidRPr="00551D16">
              <w:rPr>
                <w:b/>
                <w:sz w:val="20"/>
                <w:szCs w:val="20"/>
              </w:rPr>
              <w:t>3.000</w:t>
            </w:r>
          </w:p>
        </w:tc>
        <w:tc>
          <w:tcPr>
            <w:tcW w:w="992" w:type="dxa"/>
            <w:vAlign w:val="center"/>
          </w:tcPr>
          <w:p w14:paraId="52B72E02" w14:textId="1D4C79C2" w:rsidR="00551D16" w:rsidRPr="00551D16" w:rsidRDefault="00551D16" w:rsidP="00551D16">
            <w:pPr>
              <w:tabs>
                <w:tab w:val="left" w:pos="288"/>
                <w:tab w:val="left" w:pos="567"/>
                <w:tab w:val="left" w:pos="796"/>
              </w:tabs>
              <w:spacing w:line="360" w:lineRule="auto"/>
              <w:jc w:val="center"/>
              <w:rPr>
                <w:rFonts w:eastAsia="Calibri"/>
                <w:b/>
                <w:lang w:eastAsia="en-US"/>
              </w:rPr>
            </w:pPr>
            <w:r w:rsidRPr="00551D16">
              <w:rPr>
                <w:rFonts w:eastAsia="Calibri"/>
                <w:b/>
                <w:lang w:eastAsia="en-US"/>
              </w:rPr>
              <w:t>R$ 83,15</w:t>
            </w:r>
          </w:p>
        </w:tc>
        <w:tc>
          <w:tcPr>
            <w:tcW w:w="1427" w:type="dxa"/>
            <w:vAlign w:val="center"/>
          </w:tcPr>
          <w:p w14:paraId="586CDD9D" w14:textId="16DDB84B" w:rsidR="00551D16" w:rsidRPr="00551D16" w:rsidRDefault="00551D16" w:rsidP="00551D16">
            <w:pPr>
              <w:tabs>
                <w:tab w:val="left" w:pos="288"/>
                <w:tab w:val="left" w:pos="567"/>
                <w:tab w:val="left" w:pos="796"/>
              </w:tabs>
              <w:spacing w:line="360" w:lineRule="auto"/>
              <w:jc w:val="center"/>
              <w:rPr>
                <w:rFonts w:eastAsia="Calibri"/>
                <w:b/>
                <w:lang w:eastAsia="en-US"/>
              </w:rPr>
            </w:pPr>
            <w:r w:rsidRPr="00551D16">
              <w:rPr>
                <w:rFonts w:eastAsia="Calibri"/>
                <w:b/>
                <w:lang w:eastAsia="en-US"/>
              </w:rPr>
              <w:t>R$ 249.450,00</w:t>
            </w:r>
          </w:p>
        </w:tc>
      </w:tr>
      <w:bookmarkEnd w:id="1"/>
      <w:tr w:rsidR="00BD0090" w:rsidRPr="00551D16" w14:paraId="00F12B04" w14:textId="77777777" w:rsidTr="00551D16">
        <w:trPr>
          <w:jc w:val="center"/>
        </w:trPr>
        <w:tc>
          <w:tcPr>
            <w:tcW w:w="7083" w:type="dxa"/>
            <w:gridSpan w:val="4"/>
          </w:tcPr>
          <w:p w14:paraId="47DC1B15" w14:textId="770636B5" w:rsidR="00BD0090" w:rsidRPr="00551D16" w:rsidRDefault="00551D16" w:rsidP="000A6DE2">
            <w:pPr>
              <w:pStyle w:val="Corpodetexto"/>
              <w:spacing w:after="0" w:line="360" w:lineRule="auto"/>
              <w:jc w:val="center"/>
              <w:rPr>
                <w:b/>
                <w:sz w:val="20"/>
                <w:szCs w:val="20"/>
              </w:rPr>
            </w:pPr>
            <w:r>
              <w:rPr>
                <w:b/>
                <w:sz w:val="20"/>
                <w:szCs w:val="20"/>
              </w:rPr>
              <w:lastRenderedPageBreak/>
              <w:t>VALOR TOTAL</w:t>
            </w:r>
          </w:p>
        </w:tc>
        <w:tc>
          <w:tcPr>
            <w:tcW w:w="2419" w:type="dxa"/>
            <w:gridSpan w:val="2"/>
            <w:vAlign w:val="center"/>
          </w:tcPr>
          <w:p w14:paraId="5F4F515C" w14:textId="3E417AEE" w:rsidR="00BD0090" w:rsidRPr="00551D16" w:rsidRDefault="00BD0090" w:rsidP="000A6DE2">
            <w:pPr>
              <w:tabs>
                <w:tab w:val="left" w:pos="288"/>
                <w:tab w:val="left" w:pos="567"/>
                <w:tab w:val="left" w:pos="796"/>
              </w:tabs>
              <w:spacing w:line="360" w:lineRule="auto"/>
              <w:jc w:val="center"/>
              <w:rPr>
                <w:rFonts w:eastAsia="Calibri"/>
                <w:b/>
                <w:lang w:eastAsia="en-US"/>
              </w:rPr>
            </w:pPr>
            <w:r w:rsidRPr="00551D16">
              <w:rPr>
                <w:rFonts w:eastAsia="Calibri"/>
                <w:b/>
                <w:lang w:eastAsia="en-US"/>
              </w:rPr>
              <w:t xml:space="preserve">R$ </w:t>
            </w:r>
            <w:r w:rsidR="00551D16">
              <w:rPr>
                <w:rFonts w:eastAsia="Calibri"/>
                <w:b/>
                <w:lang w:eastAsia="en-US"/>
              </w:rPr>
              <w:t>249.250,00</w:t>
            </w:r>
          </w:p>
        </w:tc>
      </w:tr>
    </w:tbl>
    <w:p w14:paraId="454A7372" w14:textId="77777777" w:rsidR="00BD0090" w:rsidRDefault="00BD0090" w:rsidP="0021734F">
      <w:pPr>
        <w:pStyle w:val="PargrafodaLista"/>
        <w:spacing w:line="360" w:lineRule="auto"/>
        <w:ind w:left="0"/>
        <w:jc w:val="both"/>
        <w:rPr>
          <w:b/>
          <w:sz w:val="22"/>
          <w:szCs w:val="22"/>
        </w:rPr>
      </w:pPr>
    </w:p>
    <w:p w14:paraId="7AAF797B" w14:textId="77777777" w:rsidR="00551D16" w:rsidRPr="007E109E" w:rsidRDefault="00551D16" w:rsidP="00551D16">
      <w:pPr>
        <w:pStyle w:val="PargrafodaLista"/>
        <w:numPr>
          <w:ilvl w:val="1"/>
          <w:numId w:val="50"/>
        </w:numPr>
        <w:suppressAutoHyphens w:val="0"/>
        <w:spacing w:line="360" w:lineRule="auto"/>
        <w:ind w:left="0" w:firstLine="0"/>
        <w:contextualSpacing/>
        <w:jc w:val="both"/>
        <w:rPr>
          <w:sz w:val="22"/>
          <w:szCs w:val="22"/>
        </w:rPr>
      </w:pPr>
      <w:r w:rsidRPr="007E109E">
        <w:rPr>
          <w:sz w:val="22"/>
          <w:szCs w:val="22"/>
        </w:rPr>
        <w:t xml:space="preserve">TÊNIS: Modelo tênis com amarração em cadarço - Numeração 22 ao 45 </w:t>
      </w:r>
    </w:p>
    <w:p w14:paraId="4770488E" w14:textId="77777777" w:rsidR="00551D16" w:rsidRPr="007E109E" w:rsidRDefault="00551D16" w:rsidP="00551D16">
      <w:pPr>
        <w:spacing w:line="360" w:lineRule="auto"/>
        <w:jc w:val="both"/>
        <w:rPr>
          <w:sz w:val="22"/>
          <w:szCs w:val="22"/>
        </w:rPr>
      </w:pPr>
      <w:r w:rsidRPr="007E109E">
        <w:rPr>
          <w:sz w:val="22"/>
          <w:szCs w:val="22"/>
        </w:rPr>
        <w:t xml:space="preserve">Apropriado para uso diário em período escolar constituído por cabedal e solado, seguindo as descrições e modelagem sugestiva: </w:t>
      </w:r>
    </w:p>
    <w:p w14:paraId="3D773839" w14:textId="77777777" w:rsidR="00551D16" w:rsidRPr="007E109E" w:rsidRDefault="00551D16" w:rsidP="00551D16">
      <w:pPr>
        <w:spacing w:line="360" w:lineRule="auto"/>
        <w:jc w:val="both"/>
        <w:rPr>
          <w:sz w:val="22"/>
          <w:szCs w:val="22"/>
        </w:rPr>
      </w:pPr>
      <w:r w:rsidRPr="007E109E">
        <w:rPr>
          <w:sz w:val="22"/>
          <w:szCs w:val="22"/>
        </w:rPr>
        <w:t xml:space="preserve">Espuma, cadarço, gáspea, reforço da gáspea, lingueta, forro interno do traseiro e lingueta, espuma interna do colarinho e lingueta, lona do contraforte, lona das laterais, lona da frente, aplique das laterais e da vista do atacador, etiqueta da lingueta, palmilha de acabamento. </w:t>
      </w:r>
    </w:p>
    <w:p w14:paraId="21B4C983" w14:textId="77777777" w:rsidR="00551D16" w:rsidRDefault="00551D16" w:rsidP="00551D16">
      <w:pPr>
        <w:spacing w:line="360" w:lineRule="auto"/>
        <w:jc w:val="both"/>
        <w:rPr>
          <w:sz w:val="22"/>
          <w:szCs w:val="22"/>
        </w:rPr>
      </w:pPr>
    </w:p>
    <w:p w14:paraId="5B301933" w14:textId="77777777" w:rsidR="00551D16" w:rsidRDefault="00551D16" w:rsidP="00551D16">
      <w:pPr>
        <w:spacing w:line="360" w:lineRule="auto"/>
        <w:jc w:val="both"/>
        <w:rPr>
          <w:sz w:val="22"/>
          <w:szCs w:val="22"/>
        </w:rPr>
      </w:pPr>
    </w:p>
    <w:p w14:paraId="42CBFD08" w14:textId="77777777" w:rsidR="00551D16" w:rsidRDefault="00551D16" w:rsidP="00551D16">
      <w:pPr>
        <w:spacing w:line="360" w:lineRule="auto"/>
        <w:jc w:val="both"/>
        <w:rPr>
          <w:sz w:val="22"/>
          <w:szCs w:val="22"/>
        </w:rPr>
      </w:pPr>
    </w:p>
    <w:p w14:paraId="51DF2A80" w14:textId="77777777" w:rsidR="00551D16" w:rsidRPr="007E109E" w:rsidRDefault="00551D16" w:rsidP="00551D16">
      <w:pPr>
        <w:spacing w:line="360" w:lineRule="auto"/>
        <w:jc w:val="both"/>
        <w:rPr>
          <w:sz w:val="22"/>
          <w:szCs w:val="22"/>
        </w:rPr>
      </w:pPr>
    </w:p>
    <w:p w14:paraId="2FA36229" w14:textId="77777777" w:rsidR="00551D16" w:rsidRPr="007E109E" w:rsidRDefault="00551D16" w:rsidP="00551D16">
      <w:pPr>
        <w:pStyle w:val="PargrafodaLista"/>
        <w:spacing w:line="360" w:lineRule="auto"/>
        <w:ind w:left="0"/>
        <w:jc w:val="both"/>
        <w:rPr>
          <w:b/>
          <w:sz w:val="22"/>
          <w:szCs w:val="22"/>
        </w:rPr>
      </w:pPr>
    </w:p>
    <w:p w14:paraId="29F981E2" w14:textId="77777777" w:rsidR="00551D16" w:rsidRPr="007E109E" w:rsidRDefault="00551D16" w:rsidP="00551D16">
      <w:pPr>
        <w:pStyle w:val="PargrafodaLista"/>
        <w:spacing w:line="360" w:lineRule="auto"/>
        <w:ind w:left="0"/>
        <w:jc w:val="both"/>
        <w:rPr>
          <w:b/>
          <w:sz w:val="22"/>
          <w:szCs w:val="22"/>
        </w:rPr>
      </w:pPr>
      <w:r w:rsidRPr="007E109E">
        <w:rPr>
          <w:b/>
          <w:sz w:val="22"/>
          <w:szCs w:val="22"/>
        </w:rPr>
        <w:lastRenderedPageBreak/>
        <w:t>Modelo do tênis:</w:t>
      </w:r>
    </w:p>
    <w:p w14:paraId="63F87D69" w14:textId="77777777" w:rsidR="00551D16" w:rsidRPr="007E109E" w:rsidRDefault="00551D16" w:rsidP="00551D16">
      <w:pPr>
        <w:pStyle w:val="PargrafodaLista"/>
        <w:spacing w:line="360" w:lineRule="auto"/>
        <w:ind w:left="0"/>
        <w:jc w:val="both"/>
        <w:rPr>
          <w:b/>
          <w:sz w:val="22"/>
          <w:szCs w:val="22"/>
        </w:rPr>
      </w:pPr>
    </w:p>
    <w:p w14:paraId="4EF01BD5" w14:textId="77777777" w:rsidR="00551D16" w:rsidRPr="007E109E" w:rsidRDefault="00551D16" w:rsidP="00551D16">
      <w:pPr>
        <w:pStyle w:val="PargrafodaLista"/>
        <w:spacing w:line="360" w:lineRule="auto"/>
        <w:ind w:left="0"/>
        <w:jc w:val="both"/>
        <w:rPr>
          <w:b/>
          <w:sz w:val="22"/>
          <w:szCs w:val="22"/>
        </w:rPr>
      </w:pPr>
      <w:r w:rsidRPr="007E109E">
        <w:rPr>
          <w:b/>
          <w:noProof/>
          <w:sz w:val="22"/>
          <w:szCs w:val="22"/>
        </w:rPr>
        <w:drawing>
          <wp:anchor distT="0" distB="0" distL="114300" distR="114300" simplePos="0" relativeHeight="251726848" behindDoc="0" locked="0" layoutInCell="1" allowOverlap="1" wp14:anchorId="2E0BCBE8" wp14:editId="250E3CA3">
            <wp:simplePos x="0" y="0"/>
            <wp:positionH relativeFrom="column">
              <wp:posOffset>713740</wp:posOffset>
            </wp:positionH>
            <wp:positionV relativeFrom="paragraph">
              <wp:posOffset>33655</wp:posOffset>
            </wp:positionV>
            <wp:extent cx="3676650" cy="208216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mini_Generated_Image_p9esgcp9esgcp9es.png"/>
                    <pic:cNvPicPr/>
                  </pic:nvPicPr>
                  <pic:blipFill rotWithShape="1">
                    <a:blip r:embed="rId13">
                      <a:extLst>
                        <a:ext uri="{28A0092B-C50C-407E-A947-70E740481C1C}">
                          <a14:useLocalDpi xmlns:a14="http://schemas.microsoft.com/office/drawing/2010/main" val="0"/>
                        </a:ext>
                      </a:extLst>
                    </a:blip>
                    <a:srcRect l="9836" t="36216" r="9494" b="29526"/>
                    <a:stretch/>
                  </pic:blipFill>
                  <pic:spPr bwMode="auto">
                    <a:xfrm>
                      <a:off x="0" y="0"/>
                      <a:ext cx="3676650" cy="2082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68896D" w14:textId="77777777" w:rsidR="00551D16" w:rsidRPr="007E109E" w:rsidRDefault="00551D16" w:rsidP="00551D16">
      <w:pPr>
        <w:pStyle w:val="PargrafodaLista"/>
        <w:spacing w:line="360" w:lineRule="auto"/>
        <w:ind w:left="0"/>
        <w:jc w:val="both"/>
        <w:rPr>
          <w:b/>
          <w:sz w:val="22"/>
          <w:szCs w:val="22"/>
        </w:rPr>
      </w:pPr>
    </w:p>
    <w:p w14:paraId="016D0CA5" w14:textId="77777777" w:rsidR="00551D16" w:rsidRPr="007E109E" w:rsidRDefault="00551D16" w:rsidP="00551D16">
      <w:pPr>
        <w:pStyle w:val="PargrafodaLista"/>
        <w:spacing w:line="360" w:lineRule="auto"/>
        <w:ind w:left="0"/>
        <w:jc w:val="both"/>
        <w:rPr>
          <w:b/>
          <w:sz w:val="22"/>
          <w:szCs w:val="22"/>
        </w:rPr>
      </w:pPr>
    </w:p>
    <w:p w14:paraId="4F8AB4BC" w14:textId="77777777" w:rsidR="00551D16" w:rsidRPr="007E109E" w:rsidRDefault="00551D16" w:rsidP="00551D16">
      <w:pPr>
        <w:pStyle w:val="PargrafodaLista"/>
        <w:spacing w:line="360" w:lineRule="auto"/>
        <w:ind w:left="0"/>
        <w:jc w:val="both"/>
        <w:rPr>
          <w:b/>
          <w:sz w:val="22"/>
          <w:szCs w:val="22"/>
        </w:rPr>
      </w:pPr>
    </w:p>
    <w:p w14:paraId="1744833E" w14:textId="77777777" w:rsidR="00551D16" w:rsidRPr="007E109E" w:rsidRDefault="00551D16" w:rsidP="00551D16">
      <w:pPr>
        <w:pStyle w:val="PargrafodaLista"/>
        <w:spacing w:line="360" w:lineRule="auto"/>
        <w:ind w:left="0"/>
        <w:jc w:val="both"/>
        <w:rPr>
          <w:b/>
          <w:sz w:val="22"/>
          <w:szCs w:val="22"/>
        </w:rPr>
      </w:pPr>
    </w:p>
    <w:p w14:paraId="3A6B9287" w14:textId="77777777" w:rsidR="00551D16" w:rsidRPr="007E109E" w:rsidRDefault="00551D16" w:rsidP="00551D16">
      <w:pPr>
        <w:pStyle w:val="PargrafodaLista"/>
        <w:spacing w:line="360" w:lineRule="auto"/>
        <w:ind w:left="0"/>
        <w:jc w:val="both"/>
        <w:rPr>
          <w:b/>
          <w:sz w:val="22"/>
          <w:szCs w:val="22"/>
        </w:rPr>
      </w:pPr>
    </w:p>
    <w:p w14:paraId="4BE116F0" w14:textId="77777777" w:rsidR="00551D16" w:rsidRPr="007E109E" w:rsidRDefault="00551D16" w:rsidP="00551D16">
      <w:pPr>
        <w:pStyle w:val="PargrafodaLista"/>
        <w:spacing w:line="360" w:lineRule="auto"/>
        <w:ind w:left="0"/>
        <w:jc w:val="both"/>
        <w:rPr>
          <w:b/>
          <w:sz w:val="22"/>
          <w:szCs w:val="22"/>
        </w:rPr>
      </w:pPr>
    </w:p>
    <w:p w14:paraId="1539E37C" w14:textId="77777777" w:rsidR="00551D16" w:rsidRPr="007E109E" w:rsidRDefault="00551D16" w:rsidP="00551D16">
      <w:pPr>
        <w:pStyle w:val="PargrafodaLista"/>
        <w:spacing w:line="360" w:lineRule="auto"/>
        <w:ind w:left="0"/>
        <w:jc w:val="both"/>
        <w:rPr>
          <w:b/>
          <w:sz w:val="22"/>
          <w:szCs w:val="22"/>
        </w:rPr>
      </w:pPr>
    </w:p>
    <w:p w14:paraId="68D8CDE8" w14:textId="77777777" w:rsidR="00551D16" w:rsidRPr="007E109E" w:rsidRDefault="00551D16" w:rsidP="00551D16">
      <w:pPr>
        <w:pStyle w:val="PargrafodaLista"/>
        <w:spacing w:line="360" w:lineRule="auto"/>
        <w:ind w:left="0"/>
        <w:jc w:val="both"/>
        <w:rPr>
          <w:b/>
          <w:sz w:val="22"/>
          <w:szCs w:val="22"/>
        </w:rPr>
      </w:pPr>
    </w:p>
    <w:p w14:paraId="60603085" w14:textId="77777777" w:rsidR="00551D16" w:rsidRPr="007E109E" w:rsidRDefault="00551D16" w:rsidP="00551D16">
      <w:pPr>
        <w:pStyle w:val="PargrafodaLista"/>
        <w:spacing w:line="360" w:lineRule="auto"/>
        <w:ind w:left="0"/>
        <w:jc w:val="both"/>
        <w:rPr>
          <w:b/>
          <w:sz w:val="22"/>
          <w:szCs w:val="22"/>
        </w:rPr>
      </w:pPr>
    </w:p>
    <w:p w14:paraId="5536A0E1" w14:textId="77777777" w:rsidR="00551D16" w:rsidRPr="007E109E" w:rsidRDefault="00551D16" w:rsidP="00551D16">
      <w:pPr>
        <w:pStyle w:val="PargrafodaLista"/>
        <w:spacing w:line="360" w:lineRule="auto"/>
        <w:ind w:left="0"/>
        <w:jc w:val="both"/>
        <w:rPr>
          <w:sz w:val="22"/>
          <w:szCs w:val="22"/>
        </w:rPr>
      </w:pPr>
      <w:r w:rsidRPr="007E109E">
        <w:rPr>
          <w:b/>
          <w:sz w:val="22"/>
          <w:szCs w:val="22"/>
        </w:rPr>
        <w:t xml:space="preserve">1.3 – </w:t>
      </w:r>
      <w:r w:rsidRPr="007E109E">
        <w:rPr>
          <w:sz w:val="22"/>
          <w:szCs w:val="22"/>
        </w:rPr>
        <w:t xml:space="preserve">A empresa provisoriamente vencedora deverá entregar em até </w:t>
      </w:r>
      <w:r w:rsidRPr="007E109E">
        <w:rPr>
          <w:b/>
          <w:bCs/>
          <w:sz w:val="22"/>
          <w:szCs w:val="22"/>
        </w:rPr>
        <w:t>07 (sete) dias úteis</w:t>
      </w:r>
      <w:r w:rsidRPr="007E109E">
        <w:rPr>
          <w:sz w:val="22"/>
          <w:szCs w:val="22"/>
        </w:rPr>
        <w:t xml:space="preserve">, da decisão, uma amostra de cada um dos itens para Secretaria Municipal de Educação, conforme especificações técnicas indicadas no Termo de Referências, sob pena de desclassificação. </w:t>
      </w:r>
    </w:p>
    <w:p w14:paraId="2BC6C463" w14:textId="77777777" w:rsidR="00551D16" w:rsidRPr="007E109E" w:rsidRDefault="00551D16" w:rsidP="00551D16">
      <w:pPr>
        <w:pStyle w:val="PargrafodaLista"/>
        <w:spacing w:line="360" w:lineRule="auto"/>
        <w:ind w:left="0"/>
        <w:jc w:val="both"/>
        <w:rPr>
          <w:sz w:val="22"/>
          <w:szCs w:val="22"/>
        </w:rPr>
      </w:pPr>
      <w:r w:rsidRPr="007E109E">
        <w:rPr>
          <w:b/>
          <w:bCs/>
          <w:sz w:val="22"/>
          <w:szCs w:val="22"/>
        </w:rPr>
        <w:t xml:space="preserve">AS AMOSTRAS NÃO PRECISAM NECESSARIAMENTE ESTAR PERSONALIZADAS COM O BRASÃO DO MUNICIPIO, </w:t>
      </w:r>
      <w:r w:rsidRPr="007E109E">
        <w:rPr>
          <w:bCs/>
          <w:sz w:val="22"/>
          <w:szCs w:val="22"/>
        </w:rPr>
        <w:t>sendo aceito qualquer</w:t>
      </w:r>
      <w:r w:rsidRPr="007E109E">
        <w:rPr>
          <w:b/>
          <w:bCs/>
          <w:sz w:val="22"/>
          <w:szCs w:val="22"/>
        </w:rPr>
        <w:t xml:space="preserve"> </w:t>
      </w:r>
      <w:r w:rsidRPr="007E109E">
        <w:rPr>
          <w:sz w:val="22"/>
          <w:szCs w:val="22"/>
        </w:rPr>
        <w:t>personalização, desde que esteja de acordo com as especificações contidas no Termo de Referência.</w:t>
      </w:r>
    </w:p>
    <w:p w14:paraId="666610A2" w14:textId="77777777" w:rsidR="00551D16" w:rsidRPr="007E109E" w:rsidRDefault="00551D16" w:rsidP="00551D16">
      <w:pPr>
        <w:pStyle w:val="PargrafodaLista"/>
        <w:spacing w:line="360" w:lineRule="auto"/>
        <w:ind w:left="0"/>
        <w:jc w:val="both"/>
        <w:rPr>
          <w:sz w:val="22"/>
          <w:szCs w:val="22"/>
        </w:rPr>
      </w:pPr>
      <w:r w:rsidRPr="007E109E">
        <w:rPr>
          <w:b/>
          <w:sz w:val="22"/>
          <w:szCs w:val="22"/>
        </w:rPr>
        <w:t>1.5</w:t>
      </w:r>
      <w:r w:rsidRPr="007E109E">
        <w:rPr>
          <w:sz w:val="22"/>
          <w:szCs w:val="22"/>
        </w:rPr>
        <w:t>-Se as amostras apresentadas pelo primeiro classificado não forem aceitas, a Secretaria analisará a aceitabilidade da proposta ou lance ofertado pelo segundo classificado. Seguir-se-á com a verificação das amostras e, assim, sucessivamente, até a verificação de uma que atenda às especificações constantes no Termo de Referência.</w:t>
      </w:r>
    </w:p>
    <w:p w14:paraId="2B30FE25" w14:textId="77777777" w:rsidR="00551D16" w:rsidRPr="007E109E" w:rsidRDefault="00551D16" w:rsidP="00551D16">
      <w:pPr>
        <w:pStyle w:val="PargrafodaLista"/>
        <w:spacing w:line="360" w:lineRule="auto"/>
        <w:ind w:left="0"/>
        <w:jc w:val="both"/>
        <w:rPr>
          <w:sz w:val="22"/>
          <w:szCs w:val="22"/>
        </w:rPr>
      </w:pPr>
      <w:r w:rsidRPr="007E109E">
        <w:rPr>
          <w:b/>
          <w:sz w:val="22"/>
          <w:szCs w:val="22"/>
        </w:rPr>
        <w:t>1.6</w:t>
      </w:r>
      <w:r w:rsidRPr="007E109E">
        <w:rPr>
          <w:sz w:val="22"/>
          <w:szCs w:val="22"/>
        </w:rPr>
        <w:t>- A grade com a quantidade por tamanho será encaminhada posteriormente pela Secretaria de Educação para a empresa ganhadora do certame.</w:t>
      </w:r>
    </w:p>
    <w:p w14:paraId="1192A4B1" w14:textId="77777777" w:rsidR="00551D16" w:rsidRPr="007E109E" w:rsidRDefault="00551D16" w:rsidP="00551D16">
      <w:pPr>
        <w:widowControl w:val="0"/>
        <w:tabs>
          <w:tab w:val="left" w:pos="426"/>
        </w:tabs>
        <w:autoSpaceDE w:val="0"/>
        <w:autoSpaceDN w:val="0"/>
        <w:spacing w:line="360" w:lineRule="auto"/>
        <w:jc w:val="both"/>
        <w:rPr>
          <w:b/>
          <w:sz w:val="22"/>
          <w:szCs w:val="22"/>
          <w:u w:val="single"/>
          <w:shd w:val="clear" w:color="auto" w:fill="D2D2D2"/>
        </w:rPr>
      </w:pPr>
    </w:p>
    <w:p w14:paraId="41C4C635" w14:textId="77777777" w:rsidR="00551D16" w:rsidRPr="007E109E" w:rsidRDefault="00551D16" w:rsidP="00551D16">
      <w:pPr>
        <w:widowControl w:val="0"/>
        <w:tabs>
          <w:tab w:val="left" w:pos="426"/>
        </w:tabs>
        <w:autoSpaceDE w:val="0"/>
        <w:autoSpaceDN w:val="0"/>
        <w:spacing w:line="360" w:lineRule="auto"/>
        <w:jc w:val="both"/>
        <w:rPr>
          <w:b/>
          <w:sz w:val="22"/>
          <w:szCs w:val="22"/>
          <w:u w:val="single"/>
          <w:shd w:val="clear" w:color="auto" w:fill="D2D2D2"/>
        </w:rPr>
      </w:pPr>
      <w:r w:rsidRPr="007E109E">
        <w:rPr>
          <w:b/>
          <w:sz w:val="22"/>
          <w:szCs w:val="22"/>
          <w:u w:val="single"/>
          <w:shd w:val="clear" w:color="auto" w:fill="D2D2D2"/>
        </w:rPr>
        <w:t>2 – JUSTIFICATIVA</w:t>
      </w:r>
    </w:p>
    <w:p w14:paraId="34F4CA07" w14:textId="77777777" w:rsidR="00551D16" w:rsidRPr="007E109E" w:rsidRDefault="00551D16" w:rsidP="00551D16">
      <w:pPr>
        <w:spacing w:line="360" w:lineRule="auto"/>
        <w:jc w:val="both"/>
        <w:rPr>
          <w:sz w:val="22"/>
          <w:szCs w:val="22"/>
        </w:rPr>
      </w:pPr>
      <w:r w:rsidRPr="007E109E">
        <w:rPr>
          <w:b/>
          <w:sz w:val="22"/>
          <w:szCs w:val="22"/>
        </w:rPr>
        <w:t>2.1</w:t>
      </w:r>
      <w:r w:rsidRPr="007E109E">
        <w:rPr>
          <w:sz w:val="22"/>
          <w:szCs w:val="22"/>
        </w:rPr>
        <w:t xml:space="preserve"> A aquisição se justifica pela necessidade de proporcionar melhores condições de permanência e participação dos estudantes nas atividades escolares, contribuindo para o conforto, a segurança e o bem-estar dos alunos durante o período de permanência na escola. O uso de calçados adequados auxilia na prevenção de acidentes, promove maior comodidade durante as atividades pedagógicas, esportivas e recreativas, além de favorecer a padronização do vestuário escolar. Destaca-se que o fornecimento dos tênis escolares representa uma importante ação de apoio às famílias dos estudantes, especialmente aquelas em situação de vulnerabilidade socioeconômica, reduzindo despesas relacionadas à aquisição de itens essenciais para a frequência escolar e contribuindo para a igualdade de condições entre os alunos da rede pública municipal. Além disso, a distribuição dos tênis integra as políticas públicas voltadas à valorização da educação, ao </w:t>
      </w:r>
      <w:r w:rsidRPr="007E109E">
        <w:rPr>
          <w:sz w:val="22"/>
          <w:szCs w:val="22"/>
        </w:rPr>
        <w:lastRenderedPageBreak/>
        <w:t>fortalecimento da inclusão social e à garantia do acesso e permanência dos alunos na escola, em conformidade com os princípios da administração pública e com o compromisso do Município de promover uma educação de qualidade.</w:t>
      </w:r>
    </w:p>
    <w:p w14:paraId="2DF7422A" w14:textId="77777777" w:rsidR="00551D16" w:rsidRPr="007E109E" w:rsidRDefault="00551D16" w:rsidP="00551D16">
      <w:pPr>
        <w:pStyle w:val="PargrafodaLista"/>
        <w:spacing w:line="360" w:lineRule="auto"/>
        <w:ind w:left="0"/>
        <w:jc w:val="both"/>
        <w:rPr>
          <w:b/>
          <w:sz w:val="22"/>
          <w:szCs w:val="22"/>
        </w:rPr>
      </w:pPr>
      <w:r w:rsidRPr="007E109E">
        <w:rPr>
          <w:b/>
          <w:sz w:val="22"/>
          <w:szCs w:val="22"/>
        </w:rPr>
        <w:t>TODOS OS ITENS SOLICITADOS SERÃO DISTRIBUÍDOS EXCLUSIVAMENTE PARA OS ALUNOS MATRICULADOS NA REDE MUNICIPAL DE ENSINO.</w:t>
      </w:r>
    </w:p>
    <w:p w14:paraId="01B21403" w14:textId="77777777" w:rsidR="00551D16" w:rsidRPr="007E109E" w:rsidRDefault="00551D16" w:rsidP="00551D16">
      <w:pPr>
        <w:pStyle w:val="PargrafodaLista"/>
        <w:spacing w:line="360" w:lineRule="auto"/>
        <w:ind w:left="0"/>
        <w:jc w:val="both"/>
        <w:rPr>
          <w:sz w:val="22"/>
          <w:szCs w:val="22"/>
        </w:rPr>
      </w:pPr>
      <w:r w:rsidRPr="007E109E">
        <w:rPr>
          <w:color w:val="000000"/>
          <w:sz w:val="22"/>
          <w:szCs w:val="22"/>
        </w:rPr>
        <w:t xml:space="preserve">       </w:t>
      </w:r>
    </w:p>
    <w:p w14:paraId="27B666E5" w14:textId="77777777" w:rsidR="00551D16" w:rsidRPr="007E109E" w:rsidRDefault="00551D16" w:rsidP="00551D16">
      <w:pPr>
        <w:widowControl w:val="0"/>
        <w:tabs>
          <w:tab w:val="left" w:pos="345"/>
        </w:tabs>
        <w:autoSpaceDE w:val="0"/>
        <w:autoSpaceDN w:val="0"/>
        <w:spacing w:line="360" w:lineRule="auto"/>
        <w:jc w:val="both"/>
        <w:rPr>
          <w:b/>
          <w:sz w:val="22"/>
          <w:szCs w:val="22"/>
          <w:u w:val="single"/>
          <w:shd w:val="clear" w:color="auto" w:fill="D2D2D2"/>
        </w:rPr>
      </w:pPr>
      <w:r w:rsidRPr="007E109E">
        <w:rPr>
          <w:b/>
          <w:sz w:val="22"/>
          <w:szCs w:val="22"/>
          <w:u w:val="single"/>
          <w:shd w:val="clear" w:color="auto" w:fill="D2D2D2"/>
        </w:rPr>
        <w:t>3- DOS REQUISITOS PARA CONTRATAÇÃO</w:t>
      </w:r>
    </w:p>
    <w:p w14:paraId="1B9634B1" w14:textId="77777777" w:rsidR="00551D16" w:rsidRPr="007E109E" w:rsidRDefault="00551D16" w:rsidP="00551D16">
      <w:pPr>
        <w:pStyle w:val="PargrafodaLista"/>
        <w:spacing w:line="360" w:lineRule="auto"/>
        <w:ind w:left="0"/>
        <w:jc w:val="both"/>
        <w:rPr>
          <w:sz w:val="22"/>
          <w:szCs w:val="22"/>
        </w:rPr>
      </w:pPr>
      <w:r w:rsidRPr="007E109E">
        <w:rPr>
          <w:b/>
          <w:sz w:val="22"/>
          <w:szCs w:val="22"/>
        </w:rPr>
        <w:t>3.1 –</w:t>
      </w:r>
      <w:r w:rsidRPr="007E109E">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C701814" w14:textId="77777777" w:rsidR="00551D16" w:rsidRPr="007E109E" w:rsidRDefault="00551D16" w:rsidP="00551D16">
      <w:pPr>
        <w:pStyle w:val="PargrafodaLista"/>
        <w:spacing w:line="360" w:lineRule="auto"/>
        <w:ind w:left="0"/>
        <w:jc w:val="both"/>
        <w:rPr>
          <w:sz w:val="22"/>
          <w:szCs w:val="22"/>
        </w:rPr>
      </w:pPr>
      <w:r w:rsidRPr="007E109E">
        <w:rPr>
          <w:b/>
          <w:sz w:val="22"/>
          <w:szCs w:val="22"/>
        </w:rPr>
        <w:t>3.2 –</w:t>
      </w:r>
      <w:r w:rsidRPr="007E109E">
        <w:rPr>
          <w:sz w:val="22"/>
          <w:szCs w:val="22"/>
        </w:rPr>
        <w:t xml:space="preserve"> A(s) empresa(s) ou instituição (</w:t>
      </w:r>
      <w:proofErr w:type="spellStart"/>
      <w:r w:rsidRPr="007E109E">
        <w:rPr>
          <w:sz w:val="22"/>
          <w:szCs w:val="22"/>
        </w:rPr>
        <w:t>ões</w:t>
      </w:r>
      <w:proofErr w:type="spellEnd"/>
      <w:r w:rsidRPr="007E109E">
        <w:rPr>
          <w:sz w:val="22"/>
          <w:szCs w:val="22"/>
        </w:rPr>
        <w:t>) interessada(s) no fornecimento dos produtos acima relacionados deverá (</w:t>
      </w:r>
      <w:proofErr w:type="spellStart"/>
      <w:r w:rsidRPr="007E109E">
        <w:rPr>
          <w:sz w:val="22"/>
          <w:szCs w:val="22"/>
        </w:rPr>
        <w:t>ão</w:t>
      </w:r>
      <w:proofErr w:type="spellEnd"/>
      <w:r w:rsidRPr="007E109E">
        <w:rPr>
          <w:sz w:val="22"/>
          <w:szCs w:val="22"/>
        </w:rPr>
        <w:t>) apresentar os seguintes documentos para fins de habilitação, para posterior contratação.</w:t>
      </w:r>
    </w:p>
    <w:p w14:paraId="2358B6CC" w14:textId="77777777" w:rsidR="00551D16" w:rsidRPr="007E109E" w:rsidRDefault="00551D16" w:rsidP="00551D16">
      <w:pPr>
        <w:pStyle w:val="PargrafodaLista"/>
        <w:spacing w:line="360" w:lineRule="auto"/>
        <w:ind w:left="0"/>
        <w:jc w:val="both"/>
        <w:rPr>
          <w:sz w:val="22"/>
          <w:szCs w:val="22"/>
        </w:rPr>
      </w:pPr>
      <w:r w:rsidRPr="007E109E">
        <w:rPr>
          <w:sz w:val="22"/>
          <w:szCs w:val="22"/>
        </w:rPr>
        <w:t>a) Cópia do Contrato Social devidamente atualizado na forma da Lei;</w:t>
      </w:r>
    </w:p>
    <w:p w14:paraId="1D696995" w14:textId="77777777" w:rsidR="00551D16" w:rsidRPr="007E109E" w:rsidRDefault="00551D16" w:rsidP="00551D16">
      <w:pPr>
        <w:pStyle w:val="PargrafodaLista"/>
        <w:spacing w:line="360" w:lineRule="auto"/>
        <w:ind w:left="0"/>
        <w:jc w:val="both"/>
        <w:rPr>
          <w:sz w:val="22"/>
          <w:szCs w:val="22"/>
        </w:rPr>
      </w:pPr>
      <w:r w:rsidRPr="007E109E">
        <w:rPr>
          <w:sz w:val="22"/>
          <w:szCs w:val="22"/>
        </w:rPr>
        <w:t>b) Cópia do CNPJ da empresa</w:t>
      </w:r>
    </w:p>
    <w:p w14:paraId="700438D1" w14:textId="77777777" w:rsidR="00551D16" w:rsidRPr="007E109E" w:rsidRDefault="00551D16" w:rsidP="00551D16">
      <w:pPr>
        <w:pStyle w:val="PargrafodaLista"/>
        <w:spacing w:line="360" w:lineRule="auto"/>
        <w:ind w:left="0"/>
        <w:jc w:val="both"/>
        <w:rPr>
          <w:sz w:val="22"/>
          <w:szCs w:val="22"/>
        </w:rPr>
      </w:pPr>
      <w:r w:rsidRPr="007E109E">
        <w:rPr>
          <w:sz w:val="22"/>
          <w:szCs w:val="22"/>
        </w:rPr>
        <w:t>c) Cópia da CND junto a Receita Federal (certidão conjunta), estadual e Municipal.</w:t>
      </w:r>
    </w:p>
    <w:p w14:paraId="6D0492E6" w14:textId="77777777" w:rsidR="00551D16" w:rsidRPr="007E109E" w:rsidRDefault="00551D16" w:rsidP="00551D16">
      <w:pPr>
        <w:pStyle w:val="PargrafodaLista"/>
        <w:spacing w:line="360" w:lineRule="auto"/>
        <w:ind w:left="0"/>
        <w:jc w:val="both"/>
        <w:rPr>
          <w:sz w:val="22"/>
          <w:szCs w:val="22"/>
        </w:rPr>
      </w:pPr>
      <w:r w:rsidRPr="007E109E">
        <w:rPr>
          <w:sz w:val="22"/>
          <w:szCs w:val="22"/>
        </w:rPr>
        <w:t>d) Cópia da CND junto ao FGTS e regularidade para com a justiça do trabalho.</w:t>
      </w:r>
    </w:p>
    <w:p w14:paraId="63846DD3" w14:textId="77777777" w:rsidR="00551D16" w:rsidRPr="007E109E" w:rsidRDefault="00551D16" w:rsidP="00551D16">
      <w:pPr>
        <w:pStyle w:val="PargrafodaLista"/>
        <w:spacing w:line="360" w:lineRule="auto"/>
        <w:ind w:left="0"/>
        <w:jc w:val="both"/>
        <w:rPr>
          <w:sz w:val="22"/>
          <w:szCs w:val="22"/>
        </w:rPr>
      </w:pPr>
      <w:r w:rsidRPr="007E109E">
        <w:rPr>
          <w:sz w:val="22"/>
          <w:szCs w:val="22"/>
        </w:rPr>
        <w:t>e) Atestado de capacidade técnica, que comprove execução dos itens solicitados.</w:t>
      </w:r>
    </w:p>
    <w:p w14:paraId="6A76239F" w14:textId="7333C7F7" w:rsidR="00551D16" w:rsidRDefault="00551D16" w:rsidP="00551D16">
      <w:pPr>
        <w:pStyle w:val="PargrafodaLista"/>
        <w:spacing w:line="360" w:lineRule="auto"/>
        <w:ind w:left="0"/>
        <w:jc w:val="both"/>
        <w:rPr>
          <w:sz w:val="22"/>
          <w:szCs w:val="22"/>
        </w:rPr>
      </w:pPr>
      <w:r w:rsidRPr="007E109E">
        <w:rPr>
          <w:sz w:val="22"/>
          <w:szCs w:val="22"/>
        </w:rPr>
        <w:t>f) Demais documentos solicitados pela administração</w:t>
      </w:r>
      <w:r>
        <w:rPr>
          <w:sz w:val="22"/>
          <w:szCs w:val="22"/>
        </w:rPr>
        <w:t>.</w:t>
      </w:r>
    </w:p>
    <w:p w14:paraId="18D30A03" w14:textId="77777777" w:rsidR="00551D16" w:rsidRPr="007E109E" w:rsidRDefault="00551D16" w:rsidP="00551D16">
      <w:pPr>
        <w:pStyle w:val="PargrafodaLista"/>
        <w:spacing w:line="360" w:lineRule="auto"/>
        <w:ind w:left="0"/>
        <w:jc w:val="both"/>
        <w:rPr>
          <w:b/>
          <w:sz w:val="22"/>
          <w:szCs w:val="22"/>
        </w:rPr>
      </w:pPr>
    </w:p>
    <w:p w14:paraId="51418126" w14:textId="77777777" w:rsidR="00551D16" w:rsidRPr="007E109E" w:rsidRDefault="00551D16" w:rsidP="00551D16">
      <w:pPr>
        <w:widowControl w:val="0"/>
        <w:tabs>
          <w:tab w:val="left" w:pos="345"/>
        </w:tabs>
        <w:autoSpaceDE w:val="0"/>
        <w:autoSpaceDN w:val="0"/>
        <w:spacing w:line="360" w:lineRule="auto"/>
        <w:jc w:val="both"/>
        <w:rPr>
          <w:b/>
          <w:sz w:val="22"/>
          <w:szCs w:val="22"/>
          <w:u w:val="single"/>
          <w:shd w:val="clear" w:color="auto" w:fill="D2D2D2"/>
        </w:rPr>
      </w:pPr>
      <w:r w:rsidRPr="007E109E">
        <w:rPr>
          <w:b/>
          <w:sz w:val="22"/>
          <w:szCs w:val="22"/>
          <w:u w:val="single"/>
          <w:shd w:val="clear" w:color="auto" w:fill="D2D2D2"/>
        </w:rPr>
        <w:t>4- DA FORMA E CRITÉRIOS DE SELEÇÃO DO FORNECEDOR</w:t>
      </w:r>
    </w:p>
    <w:p w14:paraId="59046858" w14:textId="77777777" w:rsidR="00551D16" w:rsidRPr="007E109E" w:rsidRDefault="00551D16" w:rsidP="00551D16">
      <w:pPr>
        <w:pStyle w:val="PargrafodaLista"/>
        <w:spacing w:line="360" w:lineRule="auto"/>
        <w:ind w:left="0"/>
        <w:jc w:val="both"/>
        <w:rPr>
          <w:sz w:val="22"/>
          <w:szCs w:val="22"/>
        </w:rPr>
      </w:pPr>
      <w:r w:rsidRPr="007E109E">
        <w:rPr>
          <w:b/>
          <w:sz w:val="22"/>
          <w:szCs w:val="22"/>
        </w:rPr>
        <w:t>4.1 –</w:t>
      </w:r>
      <w:r w:rsidRPr="007E109E">
        <w:rPr>
          <w:sz w:val="22"/>
          <w:szCs w:val="22"/>
        </w:rPr>
        <w:t xml:space="preserve"> A empresa a ser contratada deverá ser aquela que oferecer o </w:t>
      </w:r>
      <w:r w:rsidRPr="007E109E">
        <w:rPr>
          <w:b/>
          <w:sz w:val="22"/>
          <w:szCs w:val="22"/>
        </w:rPr>
        <w:t xml:space="preserve">MENOR PREÇO </w:t>
      </w:r>
      <w:r w:rsidRPr="007E109E">
        <w:rPr>
          <w:sz w:val="22"/>
          <w:szCs w:val="22"/>
        </w:rPr>
        <w:t>nos termos da Lei Federal 14.133/21.</w:t>
      </w:r>
    </w:p>
    <w:p w14:paraId="1923D422" w14:textId="77777777" w:rsidR="00551D16" w:rsidRPr="007E109E" w:rsidRDefault="00551D16" w:rsidP="00551D16">
      <w:pPr>
        <w:pStyle w:val="PargrafodaLista"/>
        <w:spacing w:line="360" w:lineRule="auto"/>
        <w:ind w:left="0"/>
        <w:jc w:val="both"/>
        <w:rPr>
          <w:sz w:val="22"/>
          <w:szCs w:val="22"/>
        </w:rPr>
      </w:pPr>
    </w:p>
    <w:p w14:paraId="0E8DDFDE" w14:textId="77777777" w:rsidR="00551D16" w:rsidRPr="007E109E" w:rsidRDefault="00551D16" w:rsidP="00551D16">
      <w:pPr>
        <w:widowControl w:val="0"/>
        <w:tabs>
          <w:tab w:val="left" w:pos="345"/>
        </w:tabs>
        <w:autoSpaceDE w:val="0"/>
        <w:autoSpaceDN w:val="0"/>
        <w:spacing w:line="360" w:lineRule="auto"/>
        <w:jc w:val="both"/>
        <w:rPr>
          <w:b/>
          <w:sz w:val="22"/>
          <w:szCs w:val="22"/>
          <w:u w:val="single"/>
          <w:shd w:val="clear" w:color="auto" w:fill="D2D2D2"/>
        </w:rPr>
      </w:pPr>
      <w:r w:rsidRPr="007E109E">
        <w:rPr>
          <w:b/>
          <w:sz w:val="22"/>
          <w:szCs w:val="22"/>
          <w:u w:val="single"/>
          <w:shd w:val="clear" w:color="auto" w:fill="D2D2D2"/>
        </w:rPr>
        <w:t>5- MÉTODOS E ESTRATÉGIAS DE SUPRIMENTO</w:t>
      </w:r>
    </w:p>
    <w:p w14:paraId="73D1EE02" w14:textId="77777777" w:rsidR="00551D16" w:rsidRPr="007E109E" w:rsidRDefault="00551D16" w:rsidP="00551D16">
      <w:pPr>
        <w:pStyle w:val="PargrafodaLista"/>
        <w:spacing w:line="360" w:lineRule="auto"/>
        <w:ind w:left="0"/>
        <w:jc w:val="both"/>
        <w:rPr>
          <w:sz w:val="22"/>
          <w:szCs w:val="22"/>
        </w:rPr>
      </w:pPr>
      <w:r w:rsidRPr="007E109E">
        <w:rPr>
          <w:b/>
          <w:sz w:val="22"/>
          <w:szCs w:val="22"/>
        </w:rPr>
        <w:t>5.1 -</w:t>
      </w:r>
      <w:r w:rsidRPr="007E109E">
        <w:rPr>
          <w:sz w:val="22"/>
          <w:szCs w:val="22"/>
        </w:rPr>
        <w:t xml:space="preserve"> É viável informar que o objeto deverá ser executado conforme abaixo:</w:t>
      </w:r>
    </w:p>
    <w:p w14:paraId="57A4C2EE" w14:textId="77777777" w:rsidR="00551D16" w:rsidRPr="007E109E" w:rsidRDefault="00551D16" w:rsidP="00551D16">
      <w:pPr>
        <w:pStyle w:val="PargrafodaLista"/>
        <w:spacing w:line="360" w:lineRule="auto"/>
        <w:ind w:left="0"/>
        <w:jc w:val="both"/>
        <w:rPr>
          <w:i/>
          <w:sz w:val="22"/>
          <w:szCs w:val="22"/>
        </w:rPr>
      </w:pPr>
      <w:r w:rsidRPr="007E109E">
        <w:rPr>
          <w:b/>
          <w:sz w:val="22"/>
          <w:szCs w:val="22"/>
        </w:rPr>
        <w:t>5.2</w:t>
      </w:r>
      <w:r w:rsidRPr="007E109E">
        <w:rPr>
          <w:sz w:val="22"/>
          <w:szCs w:val="22"/>
        </w:rPr>
        <w:t xml:space="preserve">- Os itens serão solicitados em sua totalidade, e deverão ser entregues em até </w:t>
      </w:r>
      <w:r w:rsidRPr="007E109E">
        <w:rPr>
          <w:b/>
          <w:sz w:val="22"/>
          <w:szCs w:val="22"/>
        </w:rPr>
        <w:t>60 DIAS CORRIDOS</w:t>
      </w:r>
      <w:r w:rsidRPr="007E109E">
        <w:rPr>
          <w:sz w:val="22"/>
          <w:szCs w:val="22"/>
        </w:rPr>
        <w:t xml:space="preserve"> após assinatura do contrato, emissão de empenho e envio da ordem de fornecimento desta secretaria.</w:t>
      </w:r>
      <w:r w:rsidRPr="007E109E">
        <w:rPr>
          <w:color w:val="FF0000"/>
          <w:sz w:val="22"/>
          <w:szCs w:val="22"/>
        </w:rPr>
        <w:t xml:space="preserve">  </w:t>
      </w:r>
    </w:p>
    <w:p w14:paraId="66D6F635" w14:textId="77777777" w:rsidR="00551D16" w:rsidRPr="007E109E" w:rsidRDefault="00551D16" w:rsidP="00551D16">
      <w:pPr>
        <w:pStyle w:val="PargrafodaLista"/>
        <w:spacing w:line="360" w:lineRule="auto"/>
        <w:ind w:left="0"/>
        <w:jc w:val="both"/>
        <w:rPr>
          <w:i/>
          <w:sz w:val="22"/>
          <w:szCs w:val="22"/>
        </w:rPr>
      </w:pPr>
      <w:r w:rsidRPr="007E109E">
        <w:rPr>
          <w:b/>
          <w:sz w:val="22"/>
          <w:szCs w:val="22"/>
        </w:rPr>
        <w:t xml:space="preserve">5.3- </w:t>
      </w:r>
      <w:r w:rsidRPr="007E109E">
        <w:rPr>
          <w:sz w:val="22"/>
          <w:szCs w:val="22"/>
        </w:rPr>
        <w:t xml:space="preserve">Entregar unitariamente cada par de tênis em caixa de papelão com a numeração etiquetada na parte externa para facilitar a conferência </w:t>
      </w:r>
      <w:r w:rsidRPr="007E109E">
        <w:rPr>
          <w:bCs/>
          <w:sz w:val="22"/>
          <w:szCs w:val="22"/>
        </w:rPr>
        <w:t>e me caixas separados por tamanho</w:t>
      </w:r>
      <w:r w:rsidRPr="007E109E">
        <w:rPr>
          <w:sz w:val="22"/>
          <w:szCs w:val="22"/>
        </w:rPr>
        <w:t xml:space="preserve">. </w:t>
      </w:r>
    </w:p>
    <w:p w14:paraId="5FB02F9C" w14:textId="77777777" w:rsidR="00551D16" w:rsidRPr="007E109E" w:rsidRDefault="00551D16" w:rsidP="00551D16">
      <w:pPr>
        <w:pStyle w:val="PargrafodaLista"/>
        <w:spacing w:line="360" w:lineRule="auto"/>
        <w:ind w:left="0"/>
        <w:jc w:val="both"/>
        <w:rPr>
          <w:b/>
          <w:sz w:val="22"/>
          <w:szCs w:val="22"/>
        </w:rPr>
      </w:pPr>
      <w:r w:rsidRPr="007E109E">
        <w:rPr>
          <w:b/>
          <w:sz w:val="22"/>
          <w:szCs w:val="22"/>
        </w:rPr>
        <w:t>5.4 – Um colaborador da empresa vencedora deverá acompanhar a conferência dos produtos no ato da entrega na sede da Secretaria Municipal de Educação.</w:t>
      </w:r>
    </w:p>
    <w:p w14:paraId="051F6425" w14:textId="77777777" w:rsidR="00551D16" w:rsidRPr="007E109E" w:rsidRDefault="00551D16" w:rsidP="00551D16">
      <w:pPr>
        <w:widowControl w:val="0"/>
        <w:tabs>
          <w:tab w:val="left" w:pos="345"/>
        </w:tabs>
        <w:autoSpaceDE w:val="0"/>
        <w:autoSpaceDN w:val="0"/>
        <w:spacing w:line="360" w:lineRule="auto"/>
        <w:jc w:val="both"/>
        <w:rPr>
          <w:b/>
          <w:sz w:val="22"/>
          <w:szCs w:val="22"/>
          <w:u w:val="single"/>
          <w:shd w:val="clear" w:color="auto" w:fill="D2D2D2"/>
        </w:rPr>
      </w:pPr>
    </w:p>
    <w:p w14:paraId="20518535" w14:textId="77777777" w:rsidR="00551D16" w:rsidRPr="007E109E" w:rsidRDefault="00551D16" w:rsidP="00551D16">
      <w:pPr>
        <w:widowControl w:val="0"/>
        <w:tabs>
          <w:tab w:val="left" w:pos="0"/>
        </w:tabs>
        <w:autoSpaceDE w:val="0"/>
        <w:autoSpaceDN w:val="0"/>
        <w:spacing w:line="360" w:lineRule="auto"/>
        <w:jc w:val="both"/>
        <w:rPr>
          <w:b/>
          <w:color w:val="000000" w:themeColor="text1"/>
          <w:sz w:val="22"/>
          <w:szCs w:val="22"/>
        </w:rPr>
      </w:pPr>
      <w:r w:rsidRPr="007E109E">
        <w:rPr>
          <w:b/>
          <w:color w:val="000000" w:themeColor="text1"/>
          <w:sz w:val="22"/>
          <w:szCs w:val="22"/>
          <w:u w:val="single"/>
          <w:shd w:val="clear" w:color="auto" w:fill="D2D2D2"/>
        </w:rPr>
        <w:t>6- PRAZOS E CONDIÇÕES DE EXECUÇÃO</w:t>
      </w:r>
    </w:p>
    <w:p w14:paraId="72700AB5" w14:textId="77777777" w:rsidR="00551D16" w:rsidRPr="007E109E" w:rsidRDefault="00551D16" w:rsidP="00551D16">
      <w:pPr>
        <w:pStyle w:val="PargrafodaLista"/>
        <w:tabs>
          <w:tab w:val="left" w:pos="0"/>
        </w:tabs>
        <w:spacing w:line="360" w:lineRule="auto"/>
        <w:ind w:left="0"/>
        <w:jc w:val="both"/>
        <w:rPr>
          <w:color w:val="000000" w:themeColor="text1"/>
          <w:sz w:val="22"/>
          <w:szCs w:val="22"/>
        </w:rPr>
      </w:pPr>
      <w:r w:rsidRPr="007E109E">
        <w:rPr>
          <w:b/>
          <w:color w:val="000000" w:themeColor="text1"/>
          <w:sz w:val="22"/>
          <w:szCs w:val="22"/>
        </w:rPr>
        <w:t>6.1 -</w:t>
      </w:r>
      <w:r w:rsidRPr="007E109E">
        <w:rPr>
          <w:color w:val="000000" w:themeColor="text1"/>
          <w:sz w:val="22"/>
          <w:szCs w:val="22"/>
        </w:rPr>
        <w:t xml:space="preserve"> O período de vigência até 12 meses, contados a partir de sua assinatura. </w:t>
      </w:r>
    </w:p>
    <w:p w14:paraId="4F57B465" w14:textId="77777777" w:rsidR="00551D16" w:rsidRPr="007E109E" w:rsidRDefault="00551D16" w:rsidP="00551D16">
      <w:pPr>
        <w:pStyle w:val="PargrafodaLista"/>
        <w:tabs>
          <w:tab w:val="left" w:pos="0"/>
        </w:tabs>
        <w:spacing w:line="360" w:lineRule="auto"/>
        <w:ind w:left="0"/>
        <w:jc w:val="both"/>
        <w:rPr>
          <w:color w:val="000000" w:themeColor="text1"/>
          <w:sz w:val="22"/>
          <w:szCs w:val="22"/>
        </w:rPr>
      </w:pPr>
      <w:r w:rsidRPr="007E109E">
        <w:rPr>
          <w:b/>
          <w:color w:val="000000" w:themeColor="text1"/>
          <w:sz w:val="22"/>
          <w:szCs w:val="22"/>
        </w:rPr>
        <w:lastRenderedPageBreak/>
        <w:t>6.2-</w:t>
      </w:r>
      <w:r w:rsidRPr="007E109E">
        <w:rPr>
          <w:color w:val="000000" w:themeColor="text1"/>
          <w:sz w:val="22"/>
          <w:szCs w:val="22"/>
        </w:rPr>
        <w:t xml:space="preserve"> A fiscalização da contratação será exercida por um representante da Administração, ao qual competirá dirimir as dúvidas que surgirem no curso da execução, e de tudo dará ciência à Administração;</w:t>
      </w:r>
    </w:p>
    <w:p w14:paraId="72B05D3B" w14:textId="77777777" w:rsidR="00551D16" w:rsidRPr="007E109E" w:rsidRDefault="00551D16" w:rsidP="00551D16">
      <w:pPr>
        <w:pStyle w:val="PargrafodaLista"/>
        <w:tabs>
          <w:tab w:val="left" w:pos="0"/>
        </w:tabs>
        <w:spacing w:line="360" w:lineRule="auto"/>
        <w:ind w:left="0"/>
        <w:jc w:val="both"/>
        <w:rPr>
          <w:color w:val="000000" w:themeColor="text1"/>
          <w:sz w:val="22"/>
          <w:szCs w:val="22"/>
        </w:rPr>
      </w:pPr>
      <w:r w:rsidRPr="007E109E">
        <w:rPr>
          <w:b/>
          <w:color w:val="000000" w:themeColor="text1"/>
          <w:sz w:val="22"/>
          <w:szCs w:val="22"/>
        </w:rPr>
        <w:t xml:space="preserve">6.3- </w:t>
      </w:r>
      <w:r w:rsidRPr="007E109E">
        <w:rPr>
          <w:color w:val="000000" w:themeColor="text1"/>
          <w:sz w:val="22"/>
          <w:szCs w:val="22"/>
        </w:rPr>
        <w:t>O representante da Contratante deverá ter a experiência necessária para o acompanhamento e controle da execução;</w:t>
      </w:r>
    </w:p>
    <w:p w14:paraId="72F598C4" w14:textId="77777777" w:rsidR="00551D16" w:rsidRPr="007E109E" w:rsidRDefault="00551D16" w:rsidP="00551D16">
      <w:pPr>
        <w:pStyle w:val="PargrafodaLista"/>
        <w:tabs>
          <w:tab w:val="left" w:pos="0"/>
        </w:tabs>
        <w:spacing w:line="360" w:lineRule="auto"/>
        <w:ind w:left="0"/>
        <w:jc w:val="both"/>
        <w:rPr>
          <w:color w:val="000000" w:themeColor="text1"/>
          <w:sz w:val="22"/>
          <w:szCs w:val="22"/>
        </w:rPr>
      </w:pPr>
      <w:r w:rsidRPr="007E109E">
        <w:rPr>
          <w:b/>
          <w:color w:val="000000" w:themeColor="text1"/>
          <w:sz w:val="22"/>
          <w:szCs w:val="22"/>
        </w:rPr>
        <w:t>6.4-</w:t>
      </w:r>
      <w:r w:rsidRPr="007E109E">
        <w:rPr>
          <w:color w:val="000000" w:themeColor="text1"/>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2F28C9D" w14:textId="77777777" w:rsidR="00551D16" w:rsidRPr="007E109E" w:rsidRDefault="00551D16" w:rsidP="00551D16">
      <w:pPr>
        <w:pStyle w:val="PargrafodaLista"/>
        <w:tabs>
          <w:tab w:val="left" w:pos="0"/>
        </w:tabs>
        <w:spacing w:line="360" w:lineRule="auto"/>
        <w:ind w:left="0"/>
        <w:jc w:val="both"/>
        <w:rPr>
          <w:color w:val="000000" w:themeColor="text1"/>
          <w:sz w:val="22"/>
          <w:szCs w:val="22"/>
        </w:rPr>
      </w:pPr>
      <w:r w:rsidRPr="007E109E">
        <w:rPr>
          <w:b/>
          <w:color w:val="000000" w:themeColor="text1"/>
          <w:sz w:val="22"/>
          <w:szCs w:val="22"/>
        </w:rPr>
        <w:t>6.5-</w:t>
      </w:r>
      <w:r w:rsidRPr="007E109E">
        <w:rPr>
          <w:color w:val="000000" w:themeColor="text1"/>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E095527" w14:textId="77777777" w:rsidR="00551D16" w:rsidRPr="007E109E" w:rsidRDefault="00551D16" w:rsidP="00551D16">
      <w:pPr>
        <w:pStyle w:val="PargrafodaLista"/>
        <w:tabs>
          <w:tab w:val="left" w:pos="0"/>
        </w:tabs>
        <w:spacing w:line="360" w:lineRule="auto"/>
        <w:ind w:left="0"/>
        <w:jc w:val="both"/>
        <w:rPr>
          <w:sz w:val="22"/>
          <w:szCs w:val="22"/>
        </w:rPr>
      </w:pPr>
    </w:p>
    <w:p w14:paraId="07148526" w14:textId="77777777" w:rsidR="00551D16" w:rsidRPr="007E109E" w:rsidRDefault="00551D16" w:rsidP="00551D16">
      <w:pPr>
        <w:widowControl w:val="0"/>
        <w:tabs>
          <w:tab w:val="left" w:pos="0"/>
        </w:tabs>
        <w:autoSpaceDE w:val="0"/>
        <w:autoSpaceDN w:val="0"/>
        <w:spacing w:line="360" w:lineRule="auto"/>
        <w:jc w:val="both"/>
        <w:rPr>
          <w:b/>
          <w:sz w:val="22"/>
          <w:szCs w:val="22"/>
          <w:u w:val="single"/>
          <w:shd w:val="clear" w:color="auto" w:fill="D2D2D2"/>
        </w:rPr>
      </w:pPr>
      <w:r w:rsidRPr="007E109E">
        <w:rPr>
          <w:b/>
          <w:sz w:val="22"/>
          <w:szCs w:val="22"/>
          <w:u w:val="single"/>
          <w:shd w:val="clear" w:color="auto" w:fill="D2D2D2"/>
        </w:rPr>
        <w:t>7-VALOR E CONDIÇÕES DE PAGAMENTO</w:t>
      </w:r>
    </w:p>
    <w:p w14:paraId="3944BD53" w14:textId="77777777" w:rsidR="00551D16" w:rsidRPr="007E109E" w:rsidRDefault="00551D16" w:rsidP="00551D16">
      <w:pPr>
        <w:pStyle w:val="PargrafodaLista"/>
        <w:tabs>
          <w:tab w:val="left" w:pos="0"/>
        </w:tabs>
        <w:spacing w:line="360" w:lineRule="auto"/>
        <w:ind w:left="0"/>
        <w:jc w:val="both"/>
        <w:rPr>
          <w:sz w:val="22"/>
          <w:szCs w:val="22"/>
        </w:rPr>
      </w:pPr>
      <w:r w:rsidRPr="007E109E">
        <w:rPr>
          <w:b/>
          <w:sz w:val="22"/>
          <w:szCs w:val="22"/>
        </w:rPr>
        <w:t>7.1</w:t>
      </w:r>
      <w:r w:rsidRPr="007E109E">
        <w:rPr>
          <w:sz w:val="22"/>
          <w:szCs w:val="22"/>
        </w:rPr>
        <w:t>- O pagamento será efetuado de acordo com a prestação e ateste da Nota fiscal.</w:t>
      </w:r>
    </w:p>
    <w:p w14:paraId="6CEDB520" w14:textId="77777777" w:rsidR="00551D16" w:rsidRPr="007E109E" w:rsidRDefault="00551D16" w:rsidP="00551D16">
      <w:pPr>
        <w:pStyle w:val="PargrafodaLista"/>
        <w:tabs>
          <w:tab w:val="left" w:pos="0"/>
        </w:tabs>
        <w:spacing w:line="360" w:lineRule="auto"/>
        <w:ind w:left="0"/>
        <w:jc w:val="both"/>
        <w:rPr>
          <w:sz w:val="22"/>
          <w:szCs w:val="22"/>
        </w:rPr>
      </w:pPr>
      <w:r w:rsidRPr="007E109E">
        <w:rPr>
          <w:b/>
          <w:sz w:val="22"/>
          <w:szCs w:val="22"/>
        </w:rPr>
        <w:t>7.2-</w:t>
      </w:r>
      <w:r w:rsidRPr="007E109E">
        <w:rPr>
          <w:sz w:val="22"/>
          <w:szCs w:val="22"/>
        </w:rPr>
        <w:t xml:space="preserve"> A Nota Fiscal deverá ser entregue para o Gestor do contrato no endereço em tabela abaixo:</w:t>
      </w:r>
    </w:p>
    <w:p w14:paraId="764A7E10" w14:textId="77777777" w:rsidR="00551D16" w:rsidRPr="007E109E" w:rsidRDefault="00551D16" w:rsidP="00551D16">
      <w:pPr>
        <w:pStyle w:val="PargrafodaLista"/>
        <w:spacing w:line="360" w:lineRule="auto"/>
        <w:ind w:left="0"/>
        <w:jc w:val="both"/>
        <w:rPr>
          <w:sz w:val="22"/>
          <w:szCs w:val="22"/>
        </w:rPr>
      </w:pPr>
    </w:p>
    <w:tbl>
      <w:tblPr>
        <w:tblW w:w="9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5"/>
        <w:gridCol w:w="7812"/>
      </w:tblGrid>
      <w:tr w:rsidR="00551D16" w:rsidRPr="007E109E" w14:paraId="39399773" w14:textId="77777777" w:rsidTr="00B902C0">
        <w:trPr>
          <w:trHeight w:val="267"/>
        </w:trPr>
        <w:tc>
          <w:tcPr>
            <w:tcW w:w="1755" w:type="dxa"/>
            <w:tcBorders>
              <w:top w:val="single" w:sz="4" w:space="0" w:color="auto"/>
              <w:left w:val="single" w:sz="4" w:space="0" w:color="auto"/>
              <w:bottom w:val="single" w:sz="4" w:space="0" w:color="auto"/>
              <w:right w:val="single" w:sz="4" w:space="0" w:color="auto"/>
            </w:tcBorders>
          </w:tcPr>
          <w:p w14:paraId="22D32C51" w14:textId="77777777" w:rsidR="00551D16" w:rsidRPr="007E109E" w:rsidRDefault="00551D16" w:rsidP="00551D16">
            <w:pPr>
              <w:spacing w:line="360" w:lineRule="auto"/>
              <w:jc w:val="both"/>
              <w:rPr>
                <w:sz w:val="22"/>
                <w:szCs w:val="22"/>
              </w:rPr>
            </w:pPr>
            <w:r w:rsidRPr="007E109E">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1A57E6AF" w14:textId="77777777" w:rsidR="00551D16" w:rsidRPr="007E109E" w:rsidRDefault="00551D16" w:rsidP="00551D16">
            <w:pPr>
              <w:spacing w:line="360" w:lineRule="auto"/>
              <w:jc w:val="both"/>
              <w:rPr>
                <w:sz w:val="22"/>
                <w:szCs w:val="22"/>
              </w:rPr>
            </w:pPr>
            <w:r w:rsidRPr="007E109E">
              <w:rPr>
                <w:sz w:val="22"/>
                <w:szCs w:val="22"/>
              </w:rPr>
              <w:t xml:space="preserve">Secretaria Municipal de Educação </w:t>
            </w:r>
          </w:p>
        </w:tc>
      </w:tr>
      <w:tr w:rsidR="00551D16" w:rsidRPr="007E109E" w14:paraId="462087B4" w14:textId="77777777" w:rsidTr="00B902C0">
        <w:trPr>
          <w:trHeight w:val="267"/>
        </w:trPr>
        <w:tc>
          <w:tcPr>
            <w:tcW w:w="1755" w:type="dxa"/>
            <w:tcBorders>
              <w:top w:val="single" w:sz="4" w:space="0" w:color="auto"/>
              <w:left w:val="single" w:sz="4" w:space="0" w:color="auto"/>
              <w:bottom w:val="single" w:sz="4" w:space="0" w:color="auto"/>
              <w:right w:val="single" w:sz="4" w:space="0" w:color="auto"/>
            </w:tcBorders>
          </w:tcPr>
          <w:p w14:paraId="7173E261" w14:textId="77777777" w:rsidR="00551D16" w:rsidRPr="007E109E" w:rsidRDefault="00551D16" w:rsidP="00551D16">
            <w:pPr>
              <w:spacing w:line="360" w:lineRule="auto"/>
              <w:jc w:val="both"/>
              <w:rPr>
                <w:sz w:val="22"/>
                <w:szCs w:val="22"/>
              </w:rPr>
            </w:pPr>
            <w:r w:rsidRPr="007E109E">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05C087A5" w14:textId="77777777" w:rsidR="00551D16" w:rsidRPr="007E109E" w:rsidRDefault="00551D16" w:rsidP="00551D16">
            <w:pPr>
              <w:spacing w:line="360" w:lineRule="auto"/>
              <w:jc w:val="both"/>
              <w:rPr>
                <w:sz w:val="22"/>
                <w:szCs w:val="22"/>
              </w:rPr>
            </w:pPr>
            <w:r w:rsidRPr="007E109E">
              <w:rPr>
                <w:sz w:val="22"/>
                <w:szCs w:val="22"/>
              </w:rPr>
              <w:t xml:space="preserve">Rua 13, Qd. 23 A, </w:t>
            </w:r>
            <w:proofErr w:type="spellStart"/>
            <w:r w:rsidRPr="007E109E">
              <w:rPr>
                <w:sz w:val="22"/>
                <w:szCs w:val="22"/>
              </w:rPr>
              <w:t>Lt</w:t>
            </w:r>
            <w:proofErr w:type="spellEnd"/>
            <w:r w:rsidRPr="007E109E">
              <w:rPr>
                <w:sz w:val="22"/>
                <w:szCs w:val="22"/>
              </w:rPr>
              <w:t>. 01 D – Jardim das Oliveiras - Palmeiras de Goiás</w:t>
            </w:r>
          </w:p>
        </w:tc>
      </w:tr>
      <w:tr w:rsidR="00551D16" w:rsidRPr="007E109E" w14:paraId="77E4170D" w14:textId="77777777" w:rsidTr="00B902C0">
        <w:trPr>
          <w:trHeight w:val="267"/>
        </w:trPr>
        <w:tc>
          <w:tcPr>
            <w:tcW w:w="1755" w:type="dxa"/>
            <w:tcBorders>
              <w:top w:val="single" w:sz="4" w:space="0" w:color="auto"/>
              <w:left w:val="single" w:sz="4" w:space="0" w:color="auto"/>
              <w:bottom w:val="single" w:sz="4" w:space="0" w:color="auto"/>
              <w:right w:val="single" w:sz="4" w:space="0" w:color="auto"/>
            </w:tcBorders>
          </w:tcPr>
          <w:p w14:paraId="6902D829" w14:textId="77777777" w:rsidR="00551D16" w:rsidRPr="007E109E" w:rsidRDefault="00551D16" w:rsidP="00551D16">
            <w:pPr>
              <w:spacing w:line="360" w:lineRule="auto"/>
              <w:jc w:val="both"/>
              <w:rPr>
                <w:sz w:val="22"/>
                <w:szCs w:val="22"/>
              </w:rPr>
            </w:pPr>
            <w:r w:rsidRPr="007E109E">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2D2B7995" w14:textId="77777777" w:rsidR="00551D16" w:rsidRPr="007E109E" w:rsidRDefault="00551D16" w:rsidP="00551D16">
            <w:pPr>
              <w:spacing w:line="360" w:lineRule="auto"/>
              <w:jc w:val="both"/>
              <w:rPr>
                <w:sz w:val="22"/>
                <w:szCs w:val="22"/>
              </w:rPr>
            </w:pPr>
            <w:r w:rsidRPr="007E109E">
              <w:rPr>
                <w:sz w:val="22"/>
                <w:szCs w:val="22"/>
              </w:rPr>
              <w:t>Katia Pereira Coelho Camargo</w:t>
            </w:r>
          </w:p>
        </w:tc>
      </w:tr>
      <w:tr w:rsidR="00551D16" w:rsidRPr="007E109E" w14:paraId="4EF8BA13" w14:textId="77777777" w:rsidTr="00B902C0">
        <w:trPr>
          <w:trHeight w:val="267"/>
        </w:trPr>
        <w:tc>
          <w:tcPr>
            <w:tcW w:w="1755" w:type="dxa"/>
            <w:tcBorders>
              <w:top w:val="single" w:sz="4" w:space="0" w:color="auto"/>
              <w:left w:val="single" w:sz="4" w:space="0" w:color="auto"/>
              <w:bottom w:val="single" w:sz="4" w:space="0" w:color="auto"/>
              <w:right w:val="single" w:sz="4" w:space="0" w:color="auto"/>
            </w:tcBorders>
          </w:tcPr>
          <w:p w14:paraId="04554A55" w14:textId="77777777" w:rsidR="00551D16" w:rsidRPr="007E109E" w:rsidRDefault="00551D16" w:rsidP="00551D16">
            <w:pPr>
              <w:spacing w:line="360" w:lineRule="auto"/>
              <w:jc w:val="both"/>
              <w:rPr>
                <w:sz w:val="22"/>
                <w:szCs w:val="22"/>
              </w:rPr>
            </w:pPr>
            <w:r w:rsidRPr="007E109E">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5711550D" w14:textId="77777777" w:rsidR="00551D16" w:rsidRPr="007E109E" w:rsidRDefault="00551D16" w:rsidP="00551D16">
            <w:pPr>
              <w:spacing w:line="360" w:lineRule="auto"/>
              <w:jc w:val="both"/>
              <w:rPr>
                <w:sz w:val="22"/>
                <w:szCs w:val="22"/>
              </w:rPr>
            </w:pPr>
            <w:r w:rsidRPr="007E109E">
              <w:rPr>
                <w:sz w:val="22"/>
                <w:szCs w:val="22"/>
              </w:rPr>
              <w:t xml:space="preserve">(64) 3430-2105 </w:t>
            </w:r>
          </w:p>
        </w:tc>
      </w:tr>
      <w:tr w:rsidR="00551D16" w:rsidRPr="007E109E" w14:paraId="1D197147" w14:textId="77777777" w:rsidTr="00B902C0">
        <w:trPr>
          <w:trHeight w:val="267"/>
        </w:trPr>
        <w:tc>
          <w:tcPr>
            <w:tcW w:w="1755" w:type="dxa"/>
            <w:tcBorders>
              <w:top w:val="single" w:sz="4" w:space="0" w:color="auto"/>
              <w:left w:val="single" w:sz="4" w:space="0" w:color="auto"/>
              <w:bottom w:val="single" w:sz="4" w:space="0" w:color="auto"/>
              <w:right w:val="single" w:sz="4" w:space="0" w:color="auto"/>
            </w:tcBorders>
          </w:tcPr>
          <w:p w14:paraId="37074963" w14:textId="77777777" w:rsidR="00551D16" w:rsidRPr="007E109E" w:rsidRDefault="00551D16" w:rsidP="00551D16">
            <w:pPr>
              <w:spacing w:line="360" w:lineRule="auto"/>
              <w:jc w:val="both"/>
              <w:rPr>
                <w:sz w:val="22"/>
                <w:szCs w:val="22"/>
              </w:rPr>
            </w:pPr>
            <w:r w:rsidRPr="007E109E">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2D9736AE" w14:textId="77777777" w:rsidR="00551D16" w:rsidRPr="007E109E" w:rsidRDefault="00551D16" w:rsidP="00551D16">
            <w:pPr>
              <w:spacing w:line="360" w:lineRule="auto"/>
              <w:jc w:val="both"/>
              <w:rPr>
                <w:color w:val="000000" w:themeColor="text1"/>
                <w:sz w:val="22"/>
                <w:szCs w:val="22"/>
              </w:rPr>
            </w:pPr>
            <w:hyperlink r:id="rId14" w:history="1">
              <w:r w:rsidRPr="007E109E">
                <w:rPr>
                  <w:rStyle w:val="Hyperlink"/>
                  <w:sz w:val="22"/>
                  <w:szCs w:val="22"/>
                </w:rPr>
                <w:t>processossemecpls@gmail.com</w:t>
              </w:r>
            </w:hyperlink>
          </w:p>
        </w:tc>
      </w:tr>
    </w:tbl>
    <w:p w14:paraId="741B6FE1" w14:textId="77777777" w:rsidR="00551D16" w:rsidRPr="007E109E" w:rsidRDefault="00551D16" w:rsidP="00551D16">
      <w:pPr>
        <w:pStyle w:val="PargrafodaLista"/>
        <w:spacing w:line="360" w:lineRule="auto"/>
        <w:ind w:left="0"/>
        <w:jc w:val="both"/>
        <w:rPr>
          <w:b/>
          <w:sz w:val="22"/>
          <w:szCs w:val="22"/>
        </w:rPr>
      </w:pPr>
    </w:p>
    <w:p w14:paraId="5BA008B1" w14:textId="77777777" w:rsidR="00551D16" w:rsidRPr="007E109E" w:rsidRDefault="00551D16" w:rsidP="00551D16">
      <w:pPr>
        <w:pStyle w:val="PargrafodaLista"/>
        <w:spacing w:line="360" w:lineRule="auto"/>
        <w:ind w:left="0"/>
        <w:jc w:val="both"/>
        <w:rPr>
          <w:sz w:val="22"/>
          <w:szCs w:val="22"/>
        </w:rPr>
      </w:pPr>
      <w:r w:rsidRPr="007E109E">
        <w:rPr>
          <w:b/>
          <w:sz w:val="22"/>
          <w:szCs w:val="22"/>
        </w:rPr>
        <w:t>7.3-</w:t>
      </w:r>
      <w:r w:rsidRPr="007E109E">
        <w:rPr>
          <w:sz w:val="22"/>
          <w:szCs w:val="22"/>
        </w:rPr>
        <w:t xml:space="preserve"> O pagamento será feito pela Prefeitura Municipal de Palmeiras de Goiás-GO, em </w:t>
      </w:r>
      <w:r w:rsidRPr="007E109E">
        <w:rPr>
          <w:b/>
          <w:sz w:val="22"/>
          <w:szCs w:val="22"/>
        </w:rPr>
        <w:t>até 15 (quinze)</w:t>
      </w:r>
      <w:r w:rsidRPr="007E109E">
        <w:rPr>
          <w:sz w:val="22"/>
          <w:szCs w:val="22"/>
        </w:rPr>
        <w:t xml:space="preserve"> dias úteis após a data da entrega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6122883F" w14:textId="77777777" w:rsidR="00551D16" w:rsidRPr="007E109E" w:rsidRDefault="00551D16" w:rsidP="00551D16">
      <w:pPr>
        <w:pStyle w:val="PargrafodaLista"/>
        <w:spacing w:line="360" w:lineRule="auto"/>
        <w:ind w:left="0"/>
        <w:jc w:val="both"/>
        <w:rPr>
          <w:sz w:val="22"/>
          <w:szCs w:val="22"/>
        </w:rPr>
      </w:pPr>
      <w:r w:rsidRPr="007E109E">
        <w:rPr>
          <w:b/>
          <w:sz w:val="22"/>
          <w:szCs w:val="22"/>
        </w:rPr>
        <w:t>7.4-</w:t>
      </w:r>
      <w:r w:rsidRPr="007E109E">
        <w:rPr>
          <w:sz w:val="22"/>
          <w:szCs w:val="22"/>
        </w:rPr>
        <w:t xml:space="preserve"> Junto a nota fiscal a empresa deverá encaminhar as seguintes certidões</w:t>
      </w:r>
    </w:p>
    <w:p w14:paraId="04D1BE1E" w14:textId="77777777" w:rsidR="00551D16" w:rsidRPr="007E109E" w:rsidRDefault="00551D16" w:rsidP="00551D16">
      <w:pPr>
        <w:pStyle w:val="PargrafodaLista"/>
        <w:spacing w:line="360" w:lineRule="auto"/>
        <w:ind w:left="0"/>
        <w:jc w:val="both"/>
        <w:rPr>
          <w:sz w:val="22"/>
          <w:szCs w:val="22"/>
        </w:rPr>
      </w:pPr>
      <w:r w:rsidRPr="007E109E">
        <w:rPr>
          <w:sz w:val="22"/>
          <w:szCs w:val="22"/>
        </w:rPr>
        <w:t>a) Certidão de regularidade para com a fazenda federal (conjunta), estadual e municipal;</w:t>
      </w:r>
    </w:p>
    <w:p w14:paraId="7D774795" w14:textId="77777777" w:rsidR="00551D16" w:rsidRPr="007E109E" w:rsidRDefault="00551D16" w:rsidP="00551D16">
      <w:pPr>
        <w:pStyle w:val="PargrafodaLista"/>
        <w:spacing w:line="360" w:lineRule="auto"/>
        <w:ind w:left="0"/>
        <w:jc w:val="both"/>
        <w:rPr>
          <w:sz w:val="22"/>
          <w:szCs w:val="22"/>
        </w:rPr>
      </w:pPr>
      <w:r w:rsidRPr="007E109E">
        <w:rPr>
          <w:sz w:val="22"/>
          <w:szCs w:val="22"/>
        </w:rPr>
        <w:t>b) Certificado de regularidade para com o FGTS;</w:t>
      </w:r>
    </w:p>
    <w:p w14:paraId="6402124B" w14:textId="77777777" w:rsidR="00551D16" w:rsidRPr="007E109E" w:rsidRDefault="00551D16" w:rsidP="00551D16">
      <w:pPr>
        <w:pStyle w:val="PargrafodaLista"/>
        <w:spacing w:line="360" w:lineRule="auto"/>
        <w:ind w:left="0"/>
        <w:jc w:val="both"/>
        <w:rPr>
          <w:sz w:val="22"/>
          <w:szCs w:val="22"/>
        </w:rPr>
      </w:pPr>
      <w:r w:rsidRPr="007E109E">
        <w:rPr>
          <w:sz w:val="22"/>
          <w:szCs w:val="22"/>
        </w:rPr>
        <w:t>c) Certidão de regularidade para com a justiça do trabalho - CNDT.</w:t>
      </w:r>
    </w:p>
    <w:p w14:paraId="0232CE83" w14:textId="77777777" w:rsidR="00551D16" w:rsidRPr="007E109E" w:rsidRDefault="00551D16" w:rsidP="00551D16">
      <w:pPr>
        <w:pStyle w:val="PargrafodaLista"/>
        <w:spacing w:line="360" w:lineRule="auto"/>
        <w:ind w:left="0"/>
        <w:jc w:val="both"/>
        <w:rPr>
          <w:sz w:val="22"/>
          <w:szCs w:val="22"/>
        </w:rPr>
      </w:pPr>
      <w:r w:rsidRPr="007E109E">
        <w:rPr>
          <w:b/>
          <w:sz w:val="22"/>
          <w:szCs w:val="22"/>
        </w:rPr>
        <w:t>7.5-</w:t>
      </w:r>
      <w:r w:rsidRPr="007E109E">
        <w:rPr>
          <w:sz w:val="22"/>
          <w:szCs w:val="22"/>
        </w:rPr>
        <w:t xml:space="preserve"> O pagamento será efetuado com recurso das seguintes fontes:</w:t>
      </w:r>
    </w:p>
    <w:p w14:paraId="2FC50418" w14:textId="77777777" w:rsidR="00551D16" w:rsidRPr="007E109E" w:rsidRDefault="00551D16" w:rsidP="00551D16">
      <w:pPr>
        <w:pStyle w:val="PargrafodaLista"/>
        <w:numPr>
          <w:ilvl w:val="0"/>
          <w:numId w:val="6"/>
        </w:numPr>
        <w:tabs>
          <w:tab w:val="left" w:pos="284"/>
        </w:tabs>
        <w:suppressAutoHyphens w:val="0"/>
        <w:spacing w:line="360" w:lineRule="auto"/>
        <w:ind w:left="0" w:firstLine="0"/>
        <w:contextualSpacing/>
        <w:jc w:val="both"/>
        <w:rPr>
          <w:b/>
          <w:sz w:val="22"/>
          <w:szCs w:val="22"/>
        </w:rPr>
      </w:pPr>
      <w:r w:rsidRPr="007E109E">
        <w:rPr>
          <w:b/>
          <w:sz w:val="22"/>
          <w:szCs w:val="22"/>
        </w:rPr>
        <w:t>Fonte 101, com Recursos Ordinários da Educação (25%). Para o ensino fundamental.</w:t>
      </w:r>
    </w:p>
    <w:p w14:paraId="343AD76C" w14:textId="77777777" w:rsidR="00551D16" w:rsidRPr="007E109E" w:rsidRDefault="00551D16" w:rsidP="00551D16">
      <w:pPr>
        <w:pStyle w:val="PargrafodaLista"/>
        <w:spacing w:line="360" w:lineRule="auto"/>
        <w:ind w:left="0"/>
        <w:jc w:val="both"/>
        <w:rPr>
          <w:b/>
          <w:sz w:val="22"/>
          <w:szCs w:val="22"/>
        </w:rPr>
      </w:pPr>
    </w:p>
    <w:p w14:paraId="506727BF" w14:textId="77777777" w:rsidR="00551D16" w:rsidRPr="007E109E" w:rsidRDefault="00551D16" w:rsidP="00551D16">
      <w:pPr>
        <w:widowControl w:val="0"/>
        <w:tabs>
          <w:tab w:val="left" w:pos="796"/>
        </w:tabs>
        <w:autoSpaceDE w:val="0"/>
        <w:autoSpaceDN w:val="0"/>
        <w:spacing w:line="360" w:lineRule="auto"/>
        <w:jc w:val="both"/>
        <w:rPr>
          <w:sz w:val="22"/>
          <w:szCs w:val="22"/>
        </w:rPr>
      </w:pPr>
      <w:r w:rsidRPr="007E109E">
        <w:rPr>
          <w:b/>
          <w:sz w:val="22"/>
          <w:szCs w:val="22"/>
          <w:u w:val="single"/>
          <w:shd w:val="clear" w:color="auto" w:fill="D2D2D2"/>
        </w:rPr>
        <w:lastRenderedPageBreak/>
        <w:t>8-OBRIGAÇÕES DA CONTRATADA</w:t>
      </w:r>
    </w:p>
    <w:p w14:paraId="206C983D" w14:textId="77777777" w:rsidR="00551D16" w:rsidRPr="007E109E" w:rsidRDefault="00551D16" w:rsidP="00551D16">
      <w:pPr>
        <w:pStyle w:val="PargrafodaLista"/>
        <w:spacing w:line="360" w:lineRule="auto"/>
        <w:ind w:left="0"/>
        <w:jc w:val="both"/>
        <w:rPr>
          <w:sz w:val="22"/>
          <w:szCs w:val="22"/>
        </w:rPr>
      </w:pPr>
      <w:r w:rsidRPr="007E109E">
        <w:rPr>
          <w:b/>
          <w:sz w:val="22"/>
          <w:szCs w:val="22"/>
        </w:rPr>
        <w:t>8.1-</w:t>
      </w:r>
      <w:r w:rsidRPr="007E109E">
        <w:rPr>
          <w:sz w:val="22"/>
          <w:szCs w:val="22"/>
        </w:rPr>
        <w:t xml:space="preserve"> A contratada obriga-se a:</w:t>
      </w:r>
    </w:p>
    <w:p w14:paraId="01192B70" w14:textId="77777777" w:rsidR="00551D16" w:rsidRPr="007E109E" w:rsidRDefault="00551D16" w:rsidP="00551D16">
      <w:pPr>
        <w:pStyle w:val="PargrafodaLista"/>
        <w:spacing w:line="360" w:lineRule="auto"/>
        <w:ind w:left="0"/>
        <w:jc w:val="both"/>
        <w:rPr>
          <w:sz w:val="22"/>
          <w:szCs w:val="22"/>
        </w:rPr>
      </w:pPr>
      <w:r w:rsidRPr="007E109E">
        <w:rPr>
          <w:b/>
          <w:sz w:val="22"/>
          <w:szCs w:val="22"/>
        </w:rPr>
        <w:t>8.2-</w:t>
      </w:r>
      <w:r w:rsidRPr="007E109E">
        <w:rPr>
          <w:sz w:val="22"/>
          <w:szCs w:val="22"/>
        </w:rPr>
        <w:t xml:space="preserve"> Efetuar a execução dos fornecimentos em perfeitas condições, no prazo e local indicado pela Secretaria Municipal de Educação, em estrita observância das especificações, acompanhado da respectiva nota fiscal constando detalhadamente os fornecimentos prestados; </w:t>
      </w:r>
    </w:p>
    <w:p w14:paraId="3DA421E8" w14:textId="77777777" w:rsidR="00551D16" w:rsidRPr="007E109E" w:rsidRDefault="00551D16" w:rsidP="00551D16">
      <w:pPr>
        <w:pStyle w:val="PargrafodaLista"/>
        <w:spacing w:line="360" w:lineRule="auto"/>
        <w:ind w:left="0"/>
        <w:jc w:val="both"/>
        <w:rPr>
          <w:sz w:val="22"/>
          <w:szCs w:val="22"/>
        </w:rPr>
      </w:pPr>
      <w:r w:rsidRPr="007E109E">
        <w:rPr>
          <w:b/>
          <w:sz w:val="22"/>
          <w:szCs w:val="22"/>
        </w:rPr>
        <w:t>8.3-</w:t>
      </w:r>
      <w:r w:rsidRPr="007E109E">
        <w:rPr>
          <w:sz w:val="22"/>
          <w:szCs w:val="22"/>
        </w:rPr>
        <w:t xml:space="preserve"> Responsabilizar-se pelos vícios e danos decorrentes da execução, de acordo com os artigos 12, 13, 18 e 26, do Código de Defesa do Consumidor (Lei nº 8.078, de 1990);</w:t>
      </w:r>
    </w:p>
    <w:p w14:paraId="5CB5A04A" w14:textId="77777777" w:rsidR="00551D16" w:rsidRPr="007E109E" w:rsidRDefault="00551D16" w:rsidP="00551D16">
      <w:pPr>
        <w:pStyle w:val="PargrafodaLista"/>
        <w:spacing w:line="360" w:lineRule="auto"/>
        <w:ind w:left="0"/>
        <w:jc w:val="both"/>
        <w:rPr>
          <w:sz w:val="22"/>
          <w:szCs w:val="22"/>
        </w:rPr>
      </w:pPr>
      <w:r w:rsidRPr="007E109E">
        <w:rPr>
          <w:b/>
          <w:sz w:val="22"/>
          <w:szCs w:val="22"/>
        </w:rPr>
        <w:t>8.3.1-</w:t>
      </w:r>
      <w:r w:rsidRPr="007E109E">
        <w:rPr>
          <w:sz w:val="22"/>
          <w:szCs w:val="22"/>
        </w:rPr>
        <w:t xml:space="preserve"> Comunicar no prazo máximo de 24 (vinte e quatro) horas que antecede a data da entrega, os motivos que impossibilitem o cumprimento do prazo previsto, com a devida comprovação;</w:t>
      </w:r>
    </w:p>
    <w:p w14:paraId="3ED32879" w14:textId="77777777" w:rsidR="00551D16" w:rsidRPr="007E109E" w:rsidRDefault="00551D16" w:rsidP="00551D16">
      <w:pPr>
        <w:pStyle w:val="PargrafodaLista"/>
        <w:spacing w:line="360" w:lineRule="auto"/>
        <w:ind w:left="0"/>
        <w:jc w:val="both"/>
        <w:rPr>
          <w:sz w:val="22"/>
          <w:szCs w:val="22"/>
        </w:rPr>
      </w:pPr>
      <w:r w:rsidRPr="007E109E">
        <w:rPr>
          <w:b/>
          <w:sz w:val="22"/>
          <w:szCs w:val="22"/>
        </w:rPr>
        <w:t>8.3.2-</w:t>
      </w:r>
      <w:r w:rsidRPr="007E109E">
        <w:rPr>
          <w:sz w:val="22"/>
          <w:szCs w:val="22"/>
        </w:rPr>
        <w:t xml:space="preserve"> Manter, durante toda a execução do contrato, em compatibilidade com as obrigações assumidas, todas as condições de habilitação e qualificação exigidas. </w:t>
      </w:r>
    </w:p>
    <w:p w14:paraId="45C491E2" w14:textId="77777777" w:rsidR="00551D16" w:rsidRPr="007E109E" w:rsidRDefault="00551D16" w:rsidP="00551D16">
      <w:pPr>
        <w:pStyle w:val="PargrafodaLista"/>
        <w:spacing w:line="360" w:lineRule="auto"/>
        <w:ind w:left="0"/>
        <w:jc w:val="both"/>
        <w:rPr>
          <w:sz w:val="22"/>
          <w:szCs w:val="22"/>
        </w:rPr>
      </w:pPr>
      <w:r w:rsidRPr="007E109E">
        <w:rPr>
          <w:b/>
          <w:sz w:val="22"/>
          <w:szCs w:val="22"/>
        </w:rPr>
        <w:t>8.3.3-</w:t>
      </w:r>
      <w:r w:rsidRPr="007E109E">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211D6278" w14:textId="77777777" w:rsidR="00551D16" w:rsidRPr="007E109E" w:rsidRDefault="00551D16" w:rsidP="00551D16">
      <w:pPr>
        <w:pStyle w:val="PargrafodaLista"/>
        <w:spacing w:line="360" w:lineRule="auto"/>
        <w:ind w:left="0"/>
        <w:jc w:val="both"/>
        <w:rPr>
          <w:sz w:val="22"/>
          <w:szCs w:val="22"/>
        </w:rPr>
      </w:pPr>
      <w:r w:rsidRPr="007E109E">
        <w:rPr>
          <w:b/>
          <w:sz w:val="22"/>
          <w:szCs w:val="22"/>
        </w:rPr>
        <w:t>8.3.4-</w:t>
      </w:r>
      <w:r w:rsidRPr="007E109E">
        <w:rPr>
          <w:sz w:val="22"/>
          <w:szCs w:val="22"/>
        </w:rPr>
        <w:t xml:space="preserve"> Se responsabilizar pelas despesas dos tributos, encargos trabalhistas, previdenciários, fiscais, comerciais, taxas, fretes, seguros, deslocamento de pessoal, prestação de garantia e quaisquer outras que incidam ou venham a incidir na execução do contrato. </w:t>
      </w:r>
    </w:p>
    <w:p w14:paraId="7F57677D" w14:textId="77777777" w:rsidR="00551D16" w:rsidRPr="007E109E" w:rsidRDefault="00551D16" w:rsidP="00551D16">
      <w:pPr>
        <w:pStyle w:val="PargrafodaLista"/>
        <w:spacing w:line="360" w:lineRule="auto"/>
        <w:ind w:left="0"/>
        <w:jc w:val="both"/>
        <w:rPr>
          <w:sz w:val="22"/>
          <w:szCs w:val="22"/>
        </w:rPr>
      </w:pPr>
      <w:r w:rsidRPr="007E109E">
        <w:rPr>
          <w:b/>
          <w:sz w:val="22"/>
          <w:szCs w:val="22"/>
        </w:rPr>
        <w:t>8.4-</w:t>
      </w:r>
      <w:r w:rsidRPr="007E109E">
        <w:rPr>
          <w:sz w:val="22"/>
          <w:szCs w:val="22"/>
        </w:rPr>
        <w:t xml:space="preserve"> Contatar a Secretaria Municipal de Educação para definição de tamanhos;</w:t>
      </w:r>
    </w:p>
    <w:p w14:paraId="572A14B4" w14:textId="77777777" w:rsidR="00551D16" w:rsidRPr="007E109E" w:rsidRDefault="00551D16" w:rsidP="00551D16">
      <w:pPr>
        <w:pStyle w:val="PargrafodaLista"/>
        <w:spacing w:line="360" w:lineRule="auto"/>
        <w:ind w:left="0"/>
        <w:jc w:val="both"/>
        <w:rPr>
          <w:sz w:val="22"/>
          <w:szCs w:val="22"/>
        </w:rPr>
      </w:pPr>
      <w:r w:rsidRPr="007E109E">
        <w:rPr>
          <w:b/>
          <w:sz w:val="22"/>
          <w:szCs w:val="22"/>
        </w:rPr>
        <w:t>8.5-</w:t>
      </w:r>
      <w:r w:rsidRPr="007E109E">
        <w:rPr>
          <w:sz w:val="22"/>
          <w:szCs w:val="22"/>
        </w:rPr>
        <w:t xml:space="preserve"> Atender com prontidão as reclamações por parte da Secretaria Municipal de Educação de Palmeiras de Goiás.</w:t>
      </w:r>
    </w:p>
    <w:p w14:paraId="0469259F" w14:textId="77777777" w:rsidR="00551D16" w:rsidRPr="007E109E" w:rsidRDefault="00551D16" w:rsidP="00551D16">
      <w:pPr>
        <w:pStyle w:val="PargrafodaLista"/>
        <w:spacing w:line="360" w:lineRule="auto"/>
        <w:ind w:left="0"/>
        <w:jc w:val="both"/>
        <w:rPr>
          <w:sz w:val="22"/>
          <w:szCs w:val="22"/>
        </w:rPr>
      </w:pPr>
      <w:r w:rsidRPr="007E109E">
        <w:rPr>
          <w:b/>
          <w:sz w:val="22"/>
          <w:szCs w:val="22"/>
        </w:rPr>
        <w:t>8.6-</w:t>
      </w:r>
      <w:r w:rsidRPr="007E109E">
        <w:rPr>
          <w:sz w:val="22"/>
          <w:szCs w:val="22"/>
        </w:rPr>
        <w:t xml:space="preserve">Responsabilizar-se pelas despesas dos tributos, encargos trabalhistas, previdenciários, fiscais, comerciais, taxas, fretes, seguros, deslocamento de pessoal, prestação de garantia, </w:t>
      </w:r>
      <w:r w:rsidRPr="007E109E">
        <w:rPr>
          <w:b/>
          <w:sz w:val="22"/>
          <w:szCs w:val="22"/>
        </w:rPr>
        <w:t xml:space="preserve">ENTREGA/CONFERÊNCIA </w:t>
      </w:r>
      <w:r w:rsidRPr="007E109E">
        <w:rPr>
          <w:sz w:val="22"/>
          <w:szCs w:val="22"/>
        </w:rPr>
        <w:t>e quaisquer outras que incidam ou venham a incidir na execução do contrato;</w:t>
      </w:r>
    </w:p>
    <w:p w14:paraId="50D4EB46" w14:textId="77777777" w:rsidR="00551D16" w:rsidRPr="007E109E" w:rsidRDefault="00551D16" w:rsidP="00551D16">
      <w:pPr>
        <w:pStyle w:val="PargrafodaLista"/>
        <w:spacing w:line="360" w:lineRule="auto"/>
        <w:ind w:left="0"/>
        <w:jc w:val="both"/>
        <w:rPr>
          <w:sz w:val="22"/>
          <w:szCs w:val="22"/>
        </w:rPr>
      </w:pPr>
      <w:r w:rsidRPr="007E109E">
        <w:rPr>
          <w:b/>
          <w:sz w:val="22"/>
          <w:szCs w:val="22"/>
        </w:rPr>
        <w:t>8.7-</w:t>
      </w:r>
      <w:r w:rsidRPr="007E109E">
        <w:rPr>
          <w:sz w:val="22"/>
          <w:szCs w:val="22"/>
        </w:rPr>
        <w:t>Entregar a Nota Fiscal na sede da Secretaria Municipal de Educação, endereço mencionado anteriormente;</w:t>
      </w:r>
    </w:p>
    <w:p w14:paraId="1352C435" w14:textId="77777777" w:rsidR="00551D16" w:rsidRPr="007E109E" w:rsidRDefault="00551D16" w:rsidP="00551D16">
      <w:pPr>
        <w:pStyle w:val="PargrafodaLista"/>
        <w:spacing w:line="360" w:lineRule="auto"/>
        <w:ind w:left="0"/>
        <w:jc w:val="both"/>
        <w:rPr>
          <w:sz w:val="22"/>
          <w:szCs w:val="22"/>
        </w:rPr>
      </w:pPr>
      <w:r w:rsidRPr="007E109E">
        <w:rPr>
          <w:b/>
          <w:sz w:val="22"/>
          <w:szCs w:val="22"/>
        </w:rPr>
        <w:t xml:space="preserve">8.9 – </w:t>
      </w:r>
      <w:r w:rsidRPr="007E109E">
        <w:rPr>
          <w:sz w:val="22"/>
          <w:szCs w:val="22"/>
        </w:rPr>
        <w:t>Criar e executar a ARTE, com informações fornecidas pela Secretaria Municipal de Educação;</w:t>
      </w:r>
    </w:p>
    <w:p w14:paraId="693DEEAE" w14:textId="77777777" w:rsidR="00551D16" w:rsidRPr="007E109E" w:rsidRDefault="00551D16" w:rsidP="00551D16">
      <w:pPr>
        <w:pStyle w:val="PargrafodaLista"/>
        <w:spacing w:line="360" w:lineRule="auto"/>
        <w:ind w:left="0"/>
        <w:jc w:val="both"/>
        <w:rPr>
          <w:sz w:val="22"/>
          <w:szCs w:val="22"/>
        </w:rPr>
      </w:pPr>
      <w:r w:rsidRPr="007E109E">
        <w:rPr>
          <w:b/>
          <w:sz w:val="22"/>
          <w:szCs w:val="22"/>
        </w:rPr>
        <w:t>8.10-</w:t>
      </w:r>
      <w:r w:rsidRPr="007E109E">
        <w:rPr>
          <w:sz w:val="22"/>
          <w:szCs w:val="22"/>
        </w:rPr>
        <w:t xml:space="preserve">A empresa somente será declarada vencedora quando a Secretaria Municipal de Educação emitir um laudo aprovando as </w:t>
      </w:r>
      <w:r w:rsidRPr="007E109E">
        <w:rPr>
          <w:b/>
          <w:sz w:val="22"/>
          <w:szCs w:val="22"/>
        </w:rPr>
        <w:t>AMOSTRAS</w:t>
      </w:r>
      <w:r w:rsidRPr="007E109E">
        <w:rPr>
          <w:sz w:val="22"/>
          <w:szCs w:val="22"/>
        </w:rPr>
        <w:t xml:space="preserve"> apresentadas dos produtos;</w:t>
      </w:r>
    </w:p>
    <w:p w14:paraId="07FA89B7" w14:textId="77777777" w:rsidR="00551D16" w:rsidRPr="007E109E" w:rsidRDefault="00551D16" w:rsidP="00551D16">
      <w:pPr>
        <w:pStyle w:val="PargrafodaLista"/>
        <w:spacing w:line="360" w:lineRule="auto"/>
        <w:ind w:left="0"/>
        <w:jc w:val="both"/>
        <w:rPr>
          <w:sz w:val="22"/>
          <w:szCs w:val="22"/>
        </w:rPr>
      </w:pPr>
      <w:r w:rsidRPr="007E109E">
        <w:rPr>
          <w:b/>
          <w:sz w:val="22"/>
          <w:szCs w:val="22"/>
        </w:rPr>
        <w:t>8.10-</w:t>
      </w:r>
      <w:r w:rsidRPr="007E109E">
        <w:rPr>
          <w:sz w:val="22"/>
          <w:szCs w:val="22"/>
        </w:rPr>
        <w:t xml:space="preserve"> Entregar para contratante antes da produção total dos produtos, uma peça piloto para aprovação da arte, conferência de tamanho e qualidade de fabricação, a qual a mesma ficará de posse da contratante.</w:t>
      </w:r>
    </w:p>
    <w:p w14:paraId="3181F8AA" w14:textId="77777777" w:rsidR="00551D16" w:rsidRPr="007E109E" w:rsidRDefault="00551D16" w:rsidP="00551D16">
      <w:pPr>
        <w:pStyle w:val="PargrafodaLista"/>
        <w:spacing w:line="360" w:lineRule="auto"/>
        <w:ind w:left="0"/>
        <w:jc w:val="both"/>
        <w:rPr>
          <w:sz w:val="22"/>
          <w:szCs w:val="22"/>
        </w:rPr>
      </w:pPr>
      <w:r w:rsidRPr="007E109E">
        <w:rPr>
          <w:b/>
          <w:sz w:val="22"/>
          <w:szCs w:val="22"/>
        </w:rPr>
        <w:t>8.11-</w:t>
      </w:r>
      <w:r w:rsidRPr="007E109E">
        <w:rPr>
          <w:sz w:val="22"/>
          <w:szCs w:val="22"/>
        </w:rPr>
        <w:t xml:space="preserve"> A empresa deverá entregar os itens em 60 dias corridos após envio da solicitação;</w:t>
      </w:r>
    </w:p>
    <w:p w14:paraId="622D5AA9" w14:textId="77777777" w:rsidR="00551D16" w:rsidRPr="007E109E" w:rsidRDefault="00551D16" w:rsidP="00551D16">
      <w:pPr>
        <w:pStyle w:val="PargrafodaLista"/>
        <w:spacing w:line="360" w:lineRule="auto"/>
        <w:ind w:left="0"/>
        <w:jc w:val="both"/>
        <w:rPr>
          <w:i/>
          <w:sz w:val="22"/>
          <w:szCs w:val="22"/>
        </w:rPr>
      </w:pPr>
      <w:r w:rsidRPr="007E109E">
        <w:rPr>
          <w:b/>
          <w:sz w:val="22"/>
          <w:szCs w:val="22"/>
        </w:rPr>
        <w:t xml:space="preserve">8.12- </w:t>
      </w:r>
      <w:r w:rsidRPr="007E109E">
        <w:rPr>
          <w:sz w:val="22"/>
          <w:szCs w:val="22"/>
        </w:rPr>
        <w:t xml:space="preserve">Entregar unitariamente cada par de tênis em caixa de papelão com a numeração etiquetada na parte externa para facilitar a conferência </w:t>
      </w:r>
      <w:r w:rsidRPr="007E109E">
        <w:rPr>
          <w:bCs/>
          <w:sz w:val="22"/>
          <w:szCs w:val="22"/>
        </w:rPr>
        <w:t>e separados por tamanho</w:t>
      </w:r>
      <w:r w:rsidRPr="007E109E">
        <w:rPr>
          <w:sz w:val="22"/>
          <w:szCs w:val="22"/>
        </w:rPr>
        <w:t xml:space="preserve">. </w:t>
      </w:r>
    </w:p>
    <w:p w14:paraId="00FBFB7C" w14:textId="77777777" w:rsidR="00551D16" w:rsidRPr="007E109E" w:rsidRDefault="00551D16" w:rsidP="00551D16">
      <w:pPr>
        <w:pStyle w:val="PargrafodaLista"/>
        <w:spacing w:line="360" w:lineRule="auto"/>
        <w:ind w:left="0"/>
        <w:jc w:val="both"/>
        <w:rPr>
          <w:b/>
          <w:sz w:val="22"/>
          <w:szCs w:val="22"/>
        </w:rPr>
      </w:pPr>
      <w:r w:rsidRPr="007E109E">
        <w:rPr>
          <w:b/>
          <w:sz w:val="22"/>
          <w:szCs w:val="22"/>
        </w:rPr>
        <w:t>8.13- Um colaborador da empresa vencedora deverá acompanhar a conferência dos produtos no ato da entrega na sede da Secretaria Municipal de Educação.</w:t>
      </w:r>
    </w:p>
    <w:p w14:paraId="2EDC0FC4" w14:textId="77777777" w:rsidR="00551D16" w:rsidRPr="007E109E" w:rsidRDefault="00551D16" w:rsidP="00551D16">
      <w:pPr>
        <w:widowControl w:val="0"/>
        <w:tabs>
          <w:tab w:val="left" w:pos="345"/>
        </w:tabs>
        <w:autoSpaceDE w:val="0"/>
        <w:autoSpaceDN w:val="0"/>
        <w:spacing w:line="360" w:lineRule="auto"/>
        <w:jc w:val="both"/>
        <w:rPr>
          <w:b/>
          <w:sz w:val="22"/>
          <w:szCs w:val="22"/>
        </w:rPr>
      </w:pPr>
      <w:r w:rsidRPr="007E109E">
        <w:rPr>
          <w:b/>
          <w:sz w:val="22"/>
          <w:szCs w:val="22"/>
          <w:u w:val="single"/>
          <w:shd w:val="clear" w:color="auto" w:fill="D2D2D2"/>
        </w:rPr>
        <w:lastRenderedPageBreak/>
        <w:t>9 - OBRIGAÇÕES DA CONTRATANTE</w:t>
      </w:r>
    </w:p>
    <w:p w14:paraId="4B559FAE" w14:textId="77777777" w:rsidR="00551D16" w:rsidRPr="007E109E" w:rsidRDefault="00551D16" w:rsidP="00551D16">
      <w:pPr>
        <w:pStyle w:val="PargrafodaLista"/>
        <w:spacing w:line="360" w:lineRule="auto"/>
        <w:ind w:left="0"/>
        <w:jc w:val="both"/>
        <w:rPr>
          <w:sz w:val="22"/>
          <w:szCs w:val="22"/>
        </w:rPr>
      </w:pPr>
      <w:r w:rsidRPr="007E109E">
        <w:rPr>
          <w:b/>
          <w:sz w:val="22"/>
          <w:szCs w:val="22"/>
        </w:rPr>
        <w:t>9.1-</w:t>
      </w:r>
      <w:r w:rsidRPr="007E109E">
        <w:rPr>
          <w:sz w:val="22"/>
          <w:szCs w:val="22"/>
        </w:rPr>
        <w:t>A Contratante obriga-se à:</w:t>
      </w:r>
    </w:p>
    <w:p w14:paraId="2EDBA902" w14:textId="77777777" w:rsidR="00551D16" w:rsidRPr="007E109E" w:rsidRDefault="00551D16" w:rsidP="00551D16">
      <w:pPr>
        <w:pStyle w:val="PargrafodaLista"/>
        <w:spacing w:line="360" w:lineRule="auto"/>
        <w:ind w:left="0"/>
        <w:jc w:val="both"/>
        <w:rPr>
          <w:sz w:val="22"/>
          <w:szCs w:val="22"/>
        </w:rPr>
      </w:pPr>
      <w:r w:rsidRPr="007E109E">
        <w:rPr>
          <w:b/>
          <w:sz w:val="22"/>
          <w:szCs w:val="22"/>
        </w:rPr>
        <w:t>9.2-</w:t>
      </w:r>
      <w:r w:rsidRPr="007E109E">
        <w:rPr>
          <w:sz w:val="22"/>
          <w:szCs w:val="22"/>
        </w:rPr>
        <w:t xml:space="preserve"> Avaliar minuciosamente, no prazo fixado, a conformidade da execução da entrega provisoriamente com as especificações constantes no processo, para fins de aceitação;</w:t>
      </w:r>
    </w:p>
    <w:p w14:paraId="3BEF808D" w14:textId="77777777" w:rsidR="00551D16" w:rsidRPr="007E109E" w:rsidRDefault="00551D16" w:rsidP="00551D16">
      <w:pPr>
        <w:pStyle w:val="PargrafodaLista"/>
        <w:spacing w:line="360" w:lineRule="auto"/>
        <w:ind w:left="0"/>
        <w:jc w:val="both"/>
        <w:rPr>
          <w:sz w:val="22"/>
          <w:szCs w:val="22"/>
        </w:rPr>
      </w:pPr>
      <w:r w:rsidRPr="007E109E">
        <w:rPr>
          <w:b/>
          <w:sz w:val="22"/>
          <w:szCs w:val="22"/>
        </w:rPr>
        <w:t xml:space="preserve">9.3- </w:t>
      </w:r>
      <w:r w:rsidRPr="007E109E">
        <w:rPr>
          <w:sz w:val="22"/>
          <w:szCs w:val="22"/>
        </w:rPr>
        <w:t>Acompanhar e fiscalizar o cumprimento das obrigações da Contratada, através de servidor especialmente designado;</w:t>
      </w:r>
    </w:p>
    <w:p w14:paraId="6E237E5B" w14:textId="77777777" w:rsidR="00551D16" w:rsidRPr="007E109E" w:rsidRDefault="00551D16" w:rsidP="00551D16">
      <w:pPr>
        <w:pStyle w:val="PargrafodaLista"/>
        <w:spacing w:line="360" w:lineRule="auto"/>
        <w:ind w:left="0"/>
        <w:jc w:val="both"/>
        <w:rPr>
          <w:sz w:val="22"/>
          <w:szCs w:val="22"/>
        </w:rPr>
      </w:pPr>
      <w:r w:rsidRPr="007E109E">
        <w:rPr>
          <w:b/>
          <w:sz w:val="22"/>
          <w:szCs w:val="22"/>
        </w:rPr>
        <w:t xml:space="preserve">9.4- </w:t>
      </w:r>
      <w:r w:rsidRPr="007E109E">
        <w:rPr>
          <w:sz w:val="22"/>
          <w:szCs w:val="22"/>
        </w:rPr>
        <w:t>Efetuar o pagamento no prazo previsto.</w:t>
      </w:r>
    </w:p>
    <w:p w14:paraId="62B360CB" w14:textId="77777777" w:rsidR="00551D16" w:rsidRPr="007E109E" w:rsidRDefault="00551D16" w:rsidP="00551D16">
      <w:pPr>
        <w:pStyle w:val="PargrafodaLista"/>
        <w:spacing w:line="360" w:lineRule="auto"/>
        <w:ind w:left="0"/>
        <w:jc w:val="both"/>
        <w:rPr>
          <w:sz w:val="22"/>
          <w:szCs w:val="22"/>
        </w:rPr>
      </w:pPr>
      <w:r w:rsidRPr="007E109E">
        <w:rPr>
          <w:b/>
          <w:sz w:val="22"/>
          <w:szCs w:val="22"/>
        </w:rPr>
        <w:t>9.5-</w:t>
      </w:r>
      <w:r w:rsidRPr="007E109E">
        <w:rPr>
          <w:sz w:val="22"/>
          <w:szCs w:val="22"/>
        </w:rPr>
        <w:t xml:space="preserve"> Exigir o cumprimento de todas as obrigações assumidas pela Contratada, de acordo com as cláusulas contratuais e os termos de sua proposta;</w:t>
      </w:r>
    </w:p>
    <w:p w14:paraId="16952FC7" w14:textId="77777777" w:rsidR="00551D16" w:rsidRPr="007E109E" w:rsidRDefault="00551D16" w:rsidP="00551D16">
      <w:pPr>
        <w:pStyle w:val="PargrafodaLista"/>
        <w:spacing w:line="360" w:lineRule="auto"/>
        <w:ind w:left="0"/>
        <w:jc w:val="both"/>
        <w:rPr>
          <w:sz w:val="22"/>
          <w:szCs w:val="22"/>
        </w:rPr>
      </w:pPr>
      <w:r w:rsidRPr="007E109E">
        <w:rPr>
          <w:b/>
          <w:sz w:val="22"/>
          <w:szCs w:val="22"/>
        </w:rPr>
        <w:t xml:space="preserve">9.6- </w:t>
      </w:r>
      <w:r w:rsidRPr="007E109E">
        <w:rPr>
          <w:sz w:val="22"/>
          <w:szCs w:val="22"/>
        </w:rPr>
        <w:t>Encaminhar a requisição de serviços de natureza corretiva, podendo ser formalizada por meio de telefone, e-mail ou qualquer outra forma de comunicação.</w:t>
      </w:r>
    </w:p>
    <w:p w14:paraId="7456AB93" w14:textId="77777777" w:rsidR="00551D16" w:rsidRPr="007E109E" w:rsidRDefault="00551D16" w:rsidP="00551D16">
      <w:pPr>
        <w:widowControl w:val="0"/>
        <w:tabs>
          <w:tab w:val="left" w:pos="345"/>
        </w:tabs>
        <w:autoSpaceDE w:val="0"/>
        <w:autoSpaceDN w:val="0"/>
        <w:spacing w:line="360" w:lineRule="auto"/>
        <w:jc w:val="both"/>
        <w:rPr>
          <w:b/>
          <w:sz w:val="22"/>
          <w:szCs w:val="22"/>
          <w:u w:val="single"/>
          <w:shd w:val="clear" w:color="auto" w:fill="D2D2D2"/>
        </w:rPr>
      </w:pPr>
    </w:p>
    <w:p w14:paraId="3C010EC7" w14:textId="77777777" w:rsidR="00551D16" w:rsidRPr="007E109E" w:rsidRDefault="00551D16" w:rsidP="00551D16">
      <w:pPr>
        <w:widowControl w:val="0"/>
        <w:tabs>
          <w:tab w:val="left" w:pos="345"/>
        </w:tabs>
        <w:autoSpaceDE w:val="0"/>
        <w:autoSpaceDN w:val="0"/>
        <w:spacing w:line="360" w:lineRule="auto"/>
        <w:jc w:val="both"/>
        <w:rPr>
          <w:b/>
          <w:sz w:val="22"/>
          <w:szCs w:val="22"/>
        </w:rPr>
      </w:pPr>
      <w:r w:rsidRPr="007E109E">
        <w:rPr>
          <w:b/>
          <w:sz w:val="22"/>
          <w:szCs w:val="22"/>
          <w:u w:val="single"/>
          <w:shd w:val="clear" w:color="auto" w:fill="D2D2D2"/>
        </w:rPr>
        <w:t>10- MEDIDAS ACAUTELADORAS</w:t>
      </w:r>
    </w:p>
    <w:p w14:paraId="0FA0C32F" w14:textId="77777777" w:rsidR="00551D16" w:rsidRPr="007E109E" w:rsidRDefault="00551D16" w:rsidP="00551D16">
      <w:pPr>
        <w:pStyle w:val="PargrafodaLista"/>
        <w:spacing w:line="360" w:lineRule="auto"/>
        <w:ind w:left="0"/>
        <w:jc w:val="both"/>
        <w:rPr>
          <w:sz w:val="22"/>
          <w:szCs w:val="22"/>
        </w:rPr>
      </w:pPr>
      <w:r w:rsidRPr="007E109E">
        <w:rPr>
          <w:b/>
          <w:sz w:val="22"/>
          <w:szCs w:val="22"/>
        </w:rPr>
        <w:t>10.1</w:t>
      </w:r>
      <w:r w:rsidRPr="007E109E">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256CA237" w14:textId="77777777" w:rsidR="00551D16" w:rsidRPr="007E109E" w:rsidRDefault="00551D16" w:rsidP="00551D16">
      <w:pPr>
        <w:pStyle w:val="Corpodetexto"/>
        <w:spacing w:after="0" w:line="360" w:lineRule="auto"/>
        <w:jc w:val="both"/>
        <w:rPr>
          <w:sz w:val="22"/>
          <w:szCs w:val="22"/>
        </w:rPr>
      </w:pPr>
    </w:p>
    <w:p w14:paraId="5397DE0A" w14:textId="77777777" w:rsidR="00551D16" w:rsidRPr="007E109E" w:rsidRDefault="00551D16" w:rsidP="00551D16">
      <w:pPr>
        <w:widowControl w:val="0"/>
        <w:tabs>
          <w:tab w:val="left" w:pos="456"/>
        </w:tabs>
        <w:autoSpaceDE w:val="0"/>
        <w:autoSpaceDN w:val="0"/>
        <w:spacing w:line="360" w:lineRule="auto"/>
        <w:jc w:val="both"/>
        <w:rPr>
          <w:b/>
          <w:sz w:val="22"/>
          <w:szCs w:val="22"/>
        </w:rPr>
      </w:pPr>
      <w:r w:rsidRPr="007E109E">
        <w:rPr>
          <w:b/>
          <w:sz w:val="22"/>
          <w:szCs w:val="22"/>
          <w:u w:val="single"/>
          <w:shd w:val="clear" w:color="auto" w:fill="D2D2D2"/>
        </w:rPr>
        <w:t>11-CONTROLE DA EXECUÇÃO</w:t>
      </w:r>
    </w:p>
    <w:p w14:paraId="042DF91B" w14:textId="77777777" w:rsidR="00551D16" w:rsidRPr="007E109E" w:rsidRDefault="00551D16" w:rsidP="00551D16">
      <w:pPr>
        <w:pStyle w:val="PargrafodaLista"/>
        <w:spacing w:line="360" w:lineRule="auto"/>
        <w:ind w:left="0"/>
        <w:jc w:val="both"/>
        <w:rPr>
          <w:sz w:val="22"/>
          <w:szCs w:val="22"/>
        </w:rPr>
      </w:pPr>
      <w:r w:rsidRPr="007E109E">
        <w:rPr>
          <w:b/>
          <w:sz w:val="22"/>
          <w:szCs w:val="22"/>
        </w:rPr>
        <w:t>11.1-</w:t>
      </w:r>
      <w:r w:rsidRPr="007E109E">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72BA419E" w14:textId="77777777" w:rsidR="00551D16" w:rsidRPr="007E109E" w:rsidRDefault="00551D16" w:rsidP="00551D16">
      <w:pPr>
        <w:pStyle w:val="PargrafodaLista"/>
        <w:widowControl w:val="0"/>
        <w:tabs>
          <w:tab w:val="left" w:pos="1920"/>
        </w:tabs>
        <w:autoSpaceDE w:val="0"/>
        <w:autoSpaceDN w:val="0"/>
        <w:spacing w:line="360" w:lineRule="auto"/>
        <w:ind w:left="0"/>
        <w:jc w:val="both"/>
        <w:rPr>
          <w:sz w:val="22"/>
          <w:szCs w:val="22"/>
        </w:rPr>
      </w:pPr>
      <w:r w:rsidRPr="007E109E">
        <w:rPr>
          <w:b/>
          <w:sz w:val="22"/>
          <w:szCs w:val="22"/>
        </w:rPr>
        <w:t>11.1.1-</w:t>
      </w:r>
      <w:r w:rsidRPr="007E109E">
        <w:rPr>
          <w:sz w:val="22"/>
          <w:szCs w:val="22"/>
        </w:rPr>
        <w:t>O representante da Contratante deverá ter a experiência necessária para o acompanhamento e controle da execução do contrato.</w:t>
      </w:r>
    </w:p>
    <w:p w14:paraId="6E744F2B" w14:textId="77777777" w:rsidR="00551D16" w:rsidRPr="007E109E" w:rsidRDefault="00551D16" w:rsidP="00551D16">
      <w:pPr>
        <w:pStyle w:val="PargrafodaLista"/>
        <w:spacing w:line="360" w:lineRule="auto"/>
        <w:ind w:left="0"/>
        <w:jc w:val="both"/>
        <w:rPr>
          <w:sz w:val="22"/>
          <w:szCs w:val="22"/>
        </w:rPr>
      </w:pPr>
      <w:r w:rsidRPr="007E109E">
        <w:rPr>
          <w:b/>
          <w:sz w:val="22"/>
          <w:szCs w:val="22"/>
        </w:rPr>
        <w:t>11.2</w:t>
      </w:r>
      <w:r w:rsidRPr="007E109E">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7E109E">
        <w:rPr>
          <w:color w:val="FF0000"/>
          <w:sz w:val="22"/>
          <w:szCs w:val="22"/>
        </w:rPr>
        <w:t>.</w:t>
      </w:r>
    </w:p>
    <w:p w14:paraId="7F0E1FBA" w14:textId="77777777" w:rsidR="00551D16" w:rsidRPr="007E109E" w:rsidRDefault="00551D16" w:rsidP="00551D16">
      <w:pPr>
        <w:pStyle w:val="PargrafodaLista"/>
        <w:spacing w:line="360" w:lineRule="auto"/>
        <w:ind w:left="0"/>
        <w:jc w:val="both"/>
        <w:rPr>
          <w:sz w:val="22"/>
          <w:szCs w:val="22"/>
        </w:rPr>
      </w:pPr>
      <w:r w:rsidRPr="007E109E">
        <w:rPr>
          <w:b/>
          <w:sz w:val="22"/>
          <w:szCs w:val="22"/>
        </w:rPr>
        <w:t>11.3-</w:t>
      </w:r>
      <w:r w:rsidRPr="007E109E">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BE40D31" w14:textId="77777777" w:rsidR="00551D16" w:rsidRDefault="00551D16" w:rsidP="00551D16">
      <w:pPr>
        <w:pStyle w:val="PargrafodaLista"/>
        <w:spacing w:line="360" w:lineRule="auto"/>
        <w:ind w:left="0"/>
        <w:jc w:val="both"/>
        <w:rPr>
          <w:sz w:val="22"/>
          <w:szCs w:val="22"/>
        </w:rPr>
      </w:pPr>
    </w:p>
    <w:p w14:paraId="0B8BC4C0" w14:textId="77777777" w:rsidR="00551D16" w:rsidRPr="007E109E" w:rsidRDefault="00551D16" w:rsidP="00551D16">
      <w:pPr>
        <w:pStyle w:val="PargrafodaLista"/>
        <w:spacing w:line="360" w:lineRule="auto"/>
        <w:ind w:left="0"/>
        <w:jc w:val="both"/>
        <w:rPr>
          <w:sz w:val="22"/>
          <w:szCs w:val="22"/>
        </w:rPr>
      </w:pPr>
    </w:p>
    <w:p w14:paraId="56DAFCEC" w14:textId="77777777" w:rsidR="00551D16" w:rsidRPr="007E109E" w:rsidRDefault="00551D16" w:rsidP="00551D16">
      <w:pPr>
        <w:widowControl w:val="0"/>
        <w:tabs>
          <w:tab w:val="left" w:pos="456"/>
        </w:tabs>
        <w:autoSpaceDE w:val="0"/>
        <w:autoSpaceDN w:val="0"/>
        <w:spacing w:line="360" w:lineRule="auto"/>
        <w:jc w:val="both"/>
        <w:rPr>
          <w:b/>
          <w:sz w:val="22"/>
          <w:szCs w:val="22"/>
          <w:u w:val="single"/>
          <w:shd w:val="clear" w:color="auto" w:fill="D2D2D2"/>
        </w:rPr>
      </w:pPr>
      <w:r w:rsidRPr="007E109E">
        <w:rPr>
          <w:b/>
          <w:sz w:val="22"/>
          <w:szCs w:val="22"/>
          <w:u w:val="single"/>
          <w:shd w:val="clear" w:color="auto" w:fill="D2D2D2"/>
        </w:rPr>
        <w:lastRenderedPageBreak/>
        <w:t>12-RECEBIMENTOS DA NOTA DE EMPENHO</w:t>
      </w:r>
    </w:p>
    <w:p w14:paraId="2A25C7B2" w14:textId="77777777" w:rsidR="00551D16" w:rsidRPr="007E109E" w:rsidRDefault="00551D16" w:rsidP="00551D16">
      <w:pPr>
        <w:pStyle w:val="PargrafodaLista"/>
        <w:spacing w:line="360" w:lineRule="auto"/>
        <w:ind w:left="0"/>
        <w:jc w:val="both"/>
        <w:rPr>
          <w:sz w:val="22"/>
          <w:szCs w:val="22"/>
        </w:rPr>
      </w:pPr>
      <w:r w:rsidRPr="007E109E">
        <w:rPr>
          <w:b/>
          <w:sz w:val="22"/>
          <w:szCs w:val="22"/>
        </w:rPr>
        <w:t>12.1.</w:t>
      </w:r>
      <w:r w:rsidRPr="007E109E">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7E109E">
        <w:rPr>
          <w:sz w:val="22"/>
          <w:szCs w:val="22"/>
          <w:shd w:val="clear" w:color="auto" w:fill="FFFF00"/>
        </w:rPr>
        <w:t xml:space="preserve"> </w:t>
      </w:r>
    </w:p>
    <w:p w14:paraId="066AC8F7" w14:textId="77777777" w:rsidR="00551D16" w:rsidRPr="007E109E" w:rsidRDefault="00551D16" w:rsidP="00551D16">
      <w:pPr>
        <w:pStyle w:val="PargrafodaLista"/>
        <w:spacing w:line="360" w:lineRule="auto"/>
        <w:ind w:left="0"/>
        <w:jc w:val="both"/>
        <w:rPr>
          <w:bCs/>
          <w:sz w:val="22"/>
          <w:szCs w:val="22"/>
        </w:rPr>
      </w:pPr>
      <w:r w:rsidRPr="007E109E">
        <w:rPr>
          <w:b/>
          <w:sz w:val="22"/>
          <w:szCs w:val="22"/>
        </w:rPr>
        <w:t>12.2.</w:t>
      </w:r>
      <w:r w:rsidRPr="007E109E">
        <w:rPr>
          <w:sz w:val="22"/>
          <w:szCs w:val="22"/>
        </w:rPr>
        <w:t xml:space="preserve"> </w:t>
      </w:r>
      <w:r w:rsidRPr="007E109E">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49AC6247" w14:textId="77777777" w:rsidR="00551D16" w:rsidRPr="007E109E" w:rsidRDefault="00551D16" w:rsidP="00551D16">
      <w:pPr>
        <w:pStyle w:val="PargrafodaLista"/>
        <w:spacing w:line="360" w:lineRule="auto"/>
        <w:ind w:left="0"/>
        <w:jc w:val="both"/>
        <w:rPr>
          <w:sz w:val="22"/>
          <w:szCs w:val="22"/>
        </w:rPr>
      </w:pPr>
      <w:r w:rsidRPr="007E109E">
        <w:rPr>
          <w:b/>
          <w:sz w:val="22"/>
          <w:szCs w:val="22"/>
        </w:rPr>
        <w:t>12.3.</w:t>
      </w:r>
      <w:r w:rsidRPr="007E109E">
        <w:rPr>
          <w:sz w:val="22"/>
          <w:szCs w:val="22"/>
        </w:rPr>
        <w:t xml:space="preserve"> O fornecedor deverá manter, durante toda a vigência do ajuste, em compatibilidade com as obrigações por ele assumidas, todas as condições de habilitação e qualificação exigidas na licitação.</w:t>
      </w:r>
    </w:p>
    <w:p w14:paraId="7543209F" w14:textId="77777777" w:rsidR="00551D16" w:rsidRPr="007E109E" w:rsidRDefault="00551D16" w:rsidP="00551D16">
      <w:pPr>
        <w:pStyle w:val="PargrafodaLista"/>
        <w:spacing w:line="360" w:lineRule="auto"/>
        <w:ind w:left="0"/>
        <w:jc w:val="both"/>
        <w:rPr>
          <w:sz w:val="22"/>
          <w:szCs w:val="22"/>
        </w:rPr>
      </w:pPr>
    </w:p>
    <w:p w14:paraId="2B476402" w14:textId="77777777" w:rsidR="00551D16" w:rsidRPr="007E109E" w:rsidRDefault="00551D16" w:rsidP="00551D16">
      <w:pPr>
        <w:widowControl w:val="0"/>
        <w:tabs>
          <w:tab w:val="left" w:pos="456"/>
        </w:tabs>
        <w:autoSpaceDE w:val="0"/>
        <w:autoSpaceDN w:val="0"/>
        <w:spacing w:line="360" w:lineRule="auto"/>
        <w:jc w:val="both"/>
        <w:rPr>
          <w:b/>
          <w:sz w:val="22"/>
          <w:szCs w:val="22"/>
        </w:rPr>
      </w:pPr>
      <w:r w:rsidRPr="007E109E">
        <w:rPr>
          <w:b/>
          <w:sz w:val="22"/>
          <w:szCs w:val="22"/>
          <w:u w:val="single"/>
          <w:shd w:val="clear" w:color="auto" w:fill="D2D2D2"/>
        </w:rPr>
        <w:t>13-DA CELEBRAÇÃO DO CONTRATO</w:t>
      </w:r>
    </w:p>
    <w:p w14:paraId="6CD45819" w14:textId="77777777" w:rsidR="00551D16" w:rsidRPr="007E109E" w:rsidRDefault="00551D16" w:rsidP="00551D16">
      <w:pPr>
        <w:pStyle w:val="PargrafodaLista"/>
        <w:spacing w:line="360" w:lineRule="auto"/>
        <w:ind w:left="0"/>
        <w:jc w:val="both"/>
        <w:rPr>
          <w:sz w:val="22"/>
          <w:szCs w:val="22"/>
        </w:rPr>
      </w:pPr>
      <w:r w:rsidRPr="007E109E">
        <w:rPr>
          <w:b/>
          <w:sz w:val="22"/>
          <w:szCs w:val="22"/>
        </w:rPr>
        <w:t>13.1.</w:t>
      </w:r>
      <w:r w:rsidRPr="007E109E">
        <w:rPr>
          <w:sz w:val="22"/>
          <w:szCs w:val="22"/>
        </w:rPr>
        <w:t xml:space="preserve"> Poderão ser celebrados contratos, discricionariamente, pela Prefeitura de acordo com as condições previstas no termo de referência, edital e contrato.</w:t>
      </w:r>
    </w:p>
    <w:p w14:paraId="294499D7" w14:textId="77777777" w:rsidR="00551D16" w:rsidRPr="007E109E" w:rsidRDefault="00551D16" w:rsidP="00551D16">
      <w:pPr>
        <w:pStyle w:val="PargrafodaLista"/>
        <w:spacing w:line="360" w:lineRule="auto"/>
        <w:ind w:left="0"/>
        <w:jc w:val="both"/>
        <w:rPr>
          <w:sz w:val="22"/>
          <w:szCs w:val="22"/>
        </w:rPr>
      </w:pPr>
      <w:r w:rsidRPr="007E109E">
        <w:rPr>
          <w:b/>
          <w:sz w:val="22"/>
          <w:szCs w:val="22"/>
        </w:rPr>
        <w:t>13.2.</w:t>
      </w:r>
      <w:r w:rsidRPr="007E109E">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47CE902B" w14:textId="77777777" w:rsidR="00551D16" w:rsidRPr="007E109E" w:rsidRDefault="00551D16" w:rsidP="00551D16">
      <w:pPr>
        <w:pStyle w:val="PargrafodaLista"/>
        <w:spacing w:line="360" w:lineRule="auto"/>
        <w:ind w:left="0"/>
        <w:jc w:val="both"/>
        <w:rPr>
          <w:sz w:val="22"/>
          <w:szCs w:val="22"/>
        </w:rPr>
      </w:pPr>
      <w:r w:rsidRPr="007E109E">
        <w:rPr>
          <w:b/>
          <w:sz w:val="22"/>
          <w:szCs w:val="22"/>
        </w:rPr>
        <w:t>13.3.</w:t>
      </w:r>
      <w:r w:rsidRPr="007E109E">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5A7D8AE6" w14:textId="77777777" w:rsidR="00551D16" w:rsidRPr="007E109E" w:rsidRDefault="00551D16" w:rsidP="00551D16">
      <w:pPr>
        <w:pStyle w:val="PargrafodaLista"/>
        <w:spacing w:line="360" w:lineRule="auto"/>
        <w:ind w:left="0"/>
        <w:jc w:val="both"/>
        <w:rPr>
          <w:sz w:val="22"/>
          <w:szCs w:val="22"/>
        </w:rPr>
      </w:pPr>
      <w:r w:rsidRPr="007E109E">
        <w:rPr>
          <w:b/>
          <w:sz w:val="22"/>
          <w:szCs w:val="22"/>
        </w:rPr>
        <w:t>13.3.1.</w:t>
      </w:r>
      <w:r w:rsidRPr="007E109E">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1D468C1F" w14:textId="77777777" w:rsidR="00551D16" w:rsidRPr="007E109E" w:rsidRDefault="00551D16" w:rsidP="00551D16">
      <w:pPr>
        <w:pStyle w:val="PargrafodaLista"/>
        <w:spacing w:line="360" w:lineRule="auto"/>
        <w:ind w:left="0"/>
        <w:jc w:val="both"/>
        <w:rPr>
          <w:sz w:val="22"/>
          <w:szCs w:val="22"/>
        </w:rPr>
      </w:pPr>
      <w:r w:rsidRPr="007E109E">
        <w:rPr>
          <w:b/>
          <w:sz w:val="22"/>
          <w:szCs w:val="22"/>
        </w:rPr>
        <w:t>13.3.1.1.</w:t>
      </w:r>
      <w:r w:rsidRPr="007E109E">
        <w:rPr>
          <w:sz w:val="22"/>
          <w:szCs w:val="22"/>
        </w:rPr>
        <w:t xml:space="preserve"> O não pagamento do título levará a inscrição do mesmo no Cadastro de Dívidas Ativas do Município de Palmeiras de Goiás - GO tornando-se título executivo para as medidas judicias cabíveis.</w:t>
      </w:r>
    </w:p>
    <w:p w14:paraId="367A50B0" w14:textId="77777777" w:rsidR="00551D16" w:rsidRPr="007E109E" w:rsidRDefault="00551D16" w:rsidP="00551D16">
      <w:pPr>
        <w:pStyle w:val="PargrafodaLista"/>
        <w:spacing w:line="360" w:lineRule="auto"/>
        <w:ind w:left="0"/>
        <w:jc w:val="both"/>
        <w:rPr>
          <w:sz w:val="22"/>
          <w:szCs w:val="22"/>
        </w:rPr>
      </w:pPr>
      <w:r w:rsidRPr="007E109E">
        <w:rPr>
          <w:b/>
          <w:sz w:val="22"/>
          <w:szCs w:val="22"/>
        </w:rPr>
        <w:t>13.3.1.</w:t>
      </w:r>
      <w:r w:rsidRPr="007E109E">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0D763819" w14:textId="77777777" w:rsidR="00551D16" w:rsidRPr="007E109E" w:rsidRDefault="00551D16" w:rsidP="00551D16">
      <w:pPr>
        <w:pStyle w:val="PargrafodaLista"/>
        <w:spacing w:line="360" w:lineRule="auto"/>
        <w:ind w:left="0"/>
        <w:jc w:val="both"/>
        <w:rPr>
          <w:sz w:val="22"/>
          <w:szCs w:val="22"/>
        </w:rPr>
      </w:pPr>
      <w:r w:rsidRPr="007E109E">
        <w:rPr>
          <w:b/>
          <w:sz w:val="22"/>
          <w:szCs w:val="22"/>
        </w:rPr>
        <w:t>13.4.</w:t>
      </w:r>
      <w:r w:rsidRPr="007E109E">
        <w:rPr>
          <w:sz w:val="22"/>
          <w:szCs w:val="22"/>
        </w:rPr>
        <w:t xml:space="preserve"> A assinatura do contrato/ordem estará condicionada à comprovação da regularidade e validade da documentação apresentada pelo PROPONENTE VENCEDOR, na data da assinatura.</w:t>
      </w:r>
    </w:p>
    <w:p w14:paraId="0B52C77D" w14:textId="77777777" w:rsidR="00551D16" w:rsidRPr="007E109E" w:rsidRDefault="00551D16" w:rsidP="00551D16">
      <w:pPr>
        <w:pStyle w:val="PargrafodaLista"/>
        <w:spacing w:line="360" w:lineRule="auto"/>
        <w:ind w:left="0"/>
        <w:jc w:val="both"/>
        <w:rPr>
          <w:sz w:val="22"/>
          <w:szCs w:val="22"/>
        </w:rPr>
      </w:pPr>
      <w:r w:rsidRPr="007E109E">
        <w:rPr>
          <w:b/>
          <w:sz w:val="22"/>
          <w:szCs w:val="22"/>
        </w:rPr>
        <w:lastRenderedPageBreak/>
        <w:t>13.5-</w:t>
      </w:r>
      <w:r w:rsidRPr="007E109E">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1BBC6ED" w14:textId="77777777" w:rsidR="00551D16" w:rsidRPr="007E109E" w:rsidRDefault="00551D16" w:rsidP="00551D16">
      <w:pPr>
        <w:pStyle w:val="PargrafodaLista"/>
        <w:spacing w:line="360" w:lineRule="auto"/>
        <w:ind w:left="0"/>
        <w:jc w:val="both"/>
        <w:rPr>
          <w:b/>
          <w:sz w:val="22"/>
          <w:szCs w:val="22"/>
        </w:rPr>
      </w:pPr>
      <w:r w:rsidRPr="007E109E">
        <w:rPr>
          <w:b/>
          <w:color w:val="FF0000"/>
          <w:sz w:val="22"/>
          <w:szCs w:val="22"/>
        </w:rPr>
        <w:t xml:space="preserve"> </w:t>
      </w:r>
    </w:p>
    <w:p w14:paraId="1BCB34A3" w14:textId="77777777" w:rsidR="00551D16" w:rsidRPr="007E109E" w:rsidRDefault="00551D16" w:rsidP="00551D16">
      <w:pPr>
        <w:widowControl w:val="0"/>
        <w:tabs>
          <w:tab w:val="left" w:pos="907"/>
        </w:tabs>
        <w:autoSpaceDE w:val="0"/>
        <w:autoSpaceDN w:val="0"/>
        <w:spacing w:line="360" w:lineRule="auto"/>
        <w:jc w:val="both"/>
        <w:rPr>
          <w:b/>
          <w:sz w:val="22"/>
          <w:szCs w:val="22"/>
          <w:u w:val="single"/>
          <w:shd w:val="clear" w:color="auto" w:fill="D2D2D2"/>
        </w:rPr>
      </w:pPr>
      <w:r w:rsidRPr="007E109E">
        <w:rPr>
          <w:b/>
          <w:sz w:val="22"/>
          <w:szCs w:val="22"/>
          <w:u w:val="single"/>
          <w:shd w:val="clear" w:color="auto" w:fill="D2D2D2"/>
        </w:rPr>
        <w:t>14-ACRÉSCIMO OU SUPRESSÃO</w:t>
      </w:r>
    </w:p>
    <w:p w14:paraId="5DAF1015" w14:textId="77777777" w:rsidR="00551D16" w:rsidRPr="007E109E" w:rsidRDefault="00551D16" w:rsidP="00551D16">
      <w:pPr>
        <w:pStyle w:val="PargrafodaLista"/>
        <w:spacing w:line="360" w:lineRule="auto"/>
        <w:ind w:left="0"/>
        <w:jc w:val="both"/>
        <w:rPr>
          <w:sz w:val="22"/>
          <w:szCs w:val="22"/>
        </w:rPr>
      </w:pPr>
      <w:r w:rsidRPr="007E109E">
        <w:rPr>
          <w:b/>
          <w:sz w:val="22"/>
          <w:szCs w:val="22"/>
        </w:rPr>
        <w:t>14.1.</w:t>
      </w:r>
      <w:r w:rsidRPr="007E109E">
        <w:rPr>
          <w:sz w:val="22"/>
          <w:szCs w:val="22"/>
        </w:rPr>
        <w:t xml:space="preserve"> No interesse desta Administração o valor inicial atualizado da contratação poderá ser aumentado ou suprimido até os limites previstos no art. 125 da Lei 14.133/21.</w:t>
      </w:r>
    </w:p>
    <w:p w14:paraId="2008CF52" w14:textId="77777777" w:rsidR="00551D16" w:rsidRPr="007E109E" w:rsidRDefault="00551D16" w:rsidP="00551D16">
      <w:pPr>
        <w:pStyle w:val="PargrafodaLista"/>
        <w:spacing w:line="360" w:lineRule="auto"/>
        <w:ind w:left="0"/>
        <w:jc w:val="both"/>
        <w:rPr>
          <w:sz w:val="22"/>
          <w:szCs w:val="22"/>
        </w:rPr>
      </w:pPr>
      <w:r w:rsidRPr="007E109E">
        <w:rPr>
          <w:b/>
          <w:sz w:val="22"/>
          <w:szCs w:val="22"/>
        </w:rPr>
        <w:t>14.2.</w:t>
      </w:r>
      <w:r w:rsidRPr="007E109E">
        <w:rPr>
          <w:sz w:val="22"/>
          <w:szCs w:val="22"/>
        </w:rPr>
        <w:t xml:space="preserve"> A vencedora fica obrigada a aceitar, nas mesmas condições licitadas, os acréscimos ou supressões que se fizerem necessária.</w:t>
      </w:r>
    </w:p>
    <w:p w14:paraId="0D064087" w14:textId="77777777" w:rsidR="00551D16" w:rsidRPr="007E109E" w:rsidRDefault="00551D16" w:rsidP="00551D16">
      <w:pPr>
        <w:pStyle w:val="PargrafodaLista"/>
        <w:spacing w:line="360" w:lineRule="auto"/>
        <w:ind w:left="0"/>
        <w:jc w:val="both"/>
        <w:rPr>
          <w:sz w:val="22"/>
          <w:szCs w:val="22"/>
        </w:rPr>
      </w:pPr>
      <w:r w:rsidRPr="007E109E">
        <w:rPr>
          <w:b/>
          <w:sz w:val="22"/>
          <w:szCs w:val="22"/>
        </w:rPr>
        <w:t>14.3.</w:t>
      </w:r>
      <w:r w:rsidRPr="007E109E">
        <w:rPr>
          <w:sz w:val="22"/>
          <w:szCs w:val="22"/>
        </w:rPr>
        <w:t xml:space="preserve"> Nenhum acréscimo ou supressão poderá exceder o limite estabelecido nesta.</w:t>
      </w:r>
    </w:p>
    <w:p w14:paraId="43E63650" w14:textId="77777777" w:rsidR="00551D16" w:rsidRPr="007E109E" w:rsidRDefault="00551D16" w:rsidP="00551D16">
      <w:pPr>
        <w:pStyle w:val="PargrafodaLista"/>
        <w:spacing w:line="360" w:lineRule="auto"/>
        <w:ind w:left="0"/>
        <w:jc w:val="both"/>
        <w:rPr>
          <w:sz w:val="22"/>
          <w:szCs w:val="22"/>
        </w:rPr>
      </w:pPr>
    </w:p>
    <w:p w14:paraId="71BE6889" w14:textId="77777777" w:rsidR="00551D16" w:rsidRPr="007E109E" w:rsidRDefault="00551D16" w:rsidP="00551D16">
      <w:pPr>
        <w:widowControl w:val="0"/>
        <w:tabs>
          <w:tab w:val="left" w:pos="456"/>
        </w:tabs>
        <w:autoSpaceDE w:val="0"/>
        <w:autoSpaceDN w:val="0"/>
        <w:spacing w:line="360" w:lineRule="auto"/>
        <w:jc w:val="both"/>
        <w:rPr>
          <w:b/>
          <w:sz w:val="22"/>
          <w:szCs w:val="22"/>
        </w:rPr>
      </w:pPr>
      <w:r w:rsidRPr="007E109E">
        <w:rPr>
          <w:b/>
          <w:sz w:val="22"/>
          <w:szCs w:val="22"/>
          <w:u w:val="single"/>
          <w:shd w:val="clear" w:color="auto" w:fill="D2D2D2"/>
        </w:rPr>
        <w:t>15-DAS INFRAÇÕES E DAS SANÇÕES ADMINISTRATIVAS</w:t>
      </w:r>
    </w:p>
    <w:p w14:paraId="30BD48EE" w14:textId="77777777" w:rsidR="00551D16" w:rsidRPr="007E109E" w:rsidRDefault="00551D16" w:rsidP="00551D16">
      <w:pPr>
        <w:pStyle w:val="PargrafodaLista"/>
        <w:spacing w:line="360" w:lineRule="auto"/>
        <w:ind w:left="0"/>
        <w:jc w:val="both"/>
        <w:rPr>
          <w:sz w:val="22"/>
          <w:szCs w:val="22"/>
        </w:rPr>
      </w:pPr>
      <w:r w:rsidRPr="007E109E">
        <w:rPr>
          <w:b/>
          <w:sz w:val="22"/>
          <w:szCs w:val="22"/>
        </w:rPr>
        <w:t>15.1</w:t>
      </w:r>
      <w:r w:rsidRPr="007E109E">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68A3A15C" w14:textId="77777777" w:rsidR="00551D16" w:rsidRPr="007E109E" w:rsidRDefault="00551D16" w:rsidP="00551D16">
      <w:pPr>
        <w:spacing w:line="360" w:lineRule="auto"/>
        <w:jc w:val="both"/>
        <w:rPr>
          <w:sz w:val="22"/>
          <w:szCs w:val="22"/>
        </w:rPr>
      </w:pPr>
    </w:p>
    <w:p w14:paraId="68722A86" w14:textId="77777777" w:rsidR="00551D16" w:rsidRPr="007E109E" w:rsidRDefault="00551D16" w:rsidP="00551D16">
      <w:pPr>
        <w:spacing w:line="360" w:lineRule="auto"/>
        <w:jc w:val="both"/>
        <w:rPr>
          <w:b/>
          <w:sz w:val="22"/>
          <w:szCs w:val="22"/>
          <w:u w:val="single"/>
        </w:rPr>
      </w:pPr>
      <w:r w:rsidRPr="007E109E">
        <w:rPr>
          <w:b/>
          <w:sz w:val="22"/>
          <w:szCs w:val="22"/>
          <w:u w:val="single"/>
          <w:shd w:val="clear" w:color="auto" w:fill="D2D2D2"/>
        </w:rPr>
        <w:t>16-FORMA DE PAGAMENTO</w:t>
      </w:r>
    </w:p>
    <w:p w14:paraId="7ED64A4A" w14:textId="77777777" w:rsidR="00551D16" w:rsidRPr="007E109E" w:rsidRDefault="00551D16" w:rsidP="00551D16">
      <w:pPr>
        <w:pStyle w:val="PargrafodaLista"/>
        <w:spacing w:line="360" w:lineRule="auto"/>
        <w:ind w:left="0"/>
        <w:jc w:val="both"/>
        <w:rPr>
          <w:sz w:val="22"/>
          <w:szCs w:val="22"/>
        </w:rPr>
      </w:pPr>
      <w:r w:rsidRPr="007E109E">
        <w:rPr>
          <w:b/>
          <w:sz w:val="22"/>
          <w:szCs w:val="22"/>
        </w:rPr>
        <w:t>16.1-</w:t>
      </w:r>
      <w:r w:rsidRPr="007E109E">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7DED037F" w14:textId="77777777" w:rsidR="00551D16" w:rsidRPr="007E109E" w:rsidRDefault="00551D16" w:rsidP="00551D16">
      <w:pPr>
        <w:pStyle w:val="PargrafodaLista"/>
        <w:spacing w:line="360" w:lineRule="auto"/>
        <w:ind w:left="0"/>
        <w:jc w:val="both"/>
        <w:rPr>
          <w:sz w:val="22"/>
          <w:szCs w:val="22"/>
        </w:rPr>
      </w:pPr>
      <w:r w:rsidRPr="007E109E">
        <w:rPr>
          <w:b/>
          <w:sz w:val="22"/>
          <w:szCs w:val="22"/>
        </w:rPr>
        <w:t>a.</w:t>
      </w:r>
      <w:r w:rsidRPr="007E109E">
        <w:rPr>
          <w:sz w:val="22"/>
          <w:szCs w:val="22"/>
        </w:rPr>
        <w:t xml:space="preserve"> </w:t>
      </w:r>
      <w:r w:rsidRPr="007E109E">
        <w:rPr>
          <w:caps/>
          <w:sz w:val="22"/>
          <w:szCs w:val="22"/>
        </w:rPr>
        <w:t>os pagamentos serão realizados Contra-apresentação:</w:t>
      </w:r>
      <w:r w:rsidRPr="007E109E">
        <w:rPr>
          <w:b/>
          <w:caps/>
          <w:sz w:val="22"/>
          <w:szCs w:val="22"/>
        </w:rPr>
        <w:t xml:space="preserve"> </w:t>
      </w:r>
      <w:r w:rsidRPr="007E109E">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08AC20D7" w14:textId="77777777" w:rsidR="00551D16" w:rsidRPr="007E109E" w:rsidRDefault="00551D16" w:rsidP="00551D16">
      <w:pPr>
        <w:pStyle w:val="PargrafodaLista"/>
        <w:spacing w:line="360" w:lineRule="auto"/>
        <w:ind w:left="0"/>
        <w:jc w:val="both"/>
        <w:rPr>
          <w:sz w:val="22"/>
          <w:szCs w:val="22"/>
        </w:rPr>
      </w:pPr>
      <w:r w:rsidRPr="007E109E">
        <w:rPr>
          <w:b/>
          <w:sz w:val="22"/>
          <w:szCs w:val="22"/>
        </w:rPr>
        <w:t>b.</w:t>
      </w:r>
      <w:r w:rsidRPr="007E109E">
        <w:rPr>
          <w:sz w:val="22"/>
          <w:szCs w:val="22"/>
        </w:rPr>
        <w:t xml:space="preserve"> As notas fiscais/faturas que apresentarem incorreções serão devolvidas à CONTRATADA, e seu vencimento ocorrerá </w:t>
      </w:r>
      <w:r w:rsidRPr="007E109E">
        <w:rPr>
          <w:b/>
          <w:sz w:val="22"/>
          <w:szCs w:val="22"/>
        </w:rPr>
        <w:t>05 (cinco)</w:t>
      </w:r>
      <w:r w:rsidRPr="007E109E">
        <w:rPr>
          <w:sz w:val="22"/>
          <w:szCs w:val="22"/>
        </w:rPr>
        <w:t xml:space="preserve"> dias após a data de sua apresentação válida.</w:t>
      </w:r>
    </w:p>
    <w:p w14:paraId="4E749BC4" w14:textId="77777777" w:rsidR="00551D16" w:rsidRPr="007E109E" w:rsidRDefault="00551D16" w:rsidP="00551D16">
      <w:pPr>
        <w:pStyle w:val="PargrafodaLista"/>
        <w:spacing w:line="360" w:lineRule="auto"/>
        <w:ind w:left="0"/>
        <w:jc w:val="both"/>
        <w:rPr>
          <w:sz w:val="22"/>
          <w:szCs w:val="22"/>
        </w:rPr>
      </w:pPr>
      <w:r w:rsidRPr="007E109E">
        <w:rPr>
          <w:b/>
          <w:sz w:val="22"/>
          <w:szCs w:val="22"/>
        </w:rPr>
        <w:t>16.2.</w:t>
      </w:r>
      <w:r w:rsidRPr="007E109E">
        <w:rPr>
          <w:sz w:val="22"/>
          <w:szCs w:val="22"/>
        </w:rPr>
        <w:t xml:space="preserve"> A CONTRATADA deverá apresentar ao setor competente da CONTRATANTE, por ocasião dos pagamentos, cópia autenticada dos seguintes documentos:</w:t>
      </w:r>
    </w:p>
    <w:p w14:paraId="6A8888DD" w14:textId="77777777" w:rsidR="00551D16" w:rsidRPr="007E109E" w:rsidRDefault="00551D16" w:rsidP="00551D16">
      <w:pPr>
        <w:pStyle w:val="PargrafodaLista"/>
        <w:spacing w:line="360" w:lineRule="auto"/>
        <w:ind w:left="0"/>
        <w:jc w:val="both"/>
        <w:rPr>
          <w:sz w:val="22"/>
          <w:szCs w:val="22"/>
        </w:rPr>
      </w:pPr>
      <w:r w:rsidRPr="007E109E">
        <w:rPr>
          <w:sz w:val="22"/>
          <w:szCs w:val="22"/>
        </w:rPr>
        <w:t>Certidão negativa de débito para com a Fazenda Federal (certidão conjunta);</w:t>
      </w:r>
    </w:p>
    <w:p w14:paraId="12F77E40" w14:textId="77777777" w:rsidR="00551D16" w:rsidRPr="007E109E" w:rsidRDefault="00551D16" w:rsidP="00551D16">
      <w:pPr>
        <w:pStyle w:val="PargrafodaLista"/>
        <w:spacing w:line="360" w:lineRule="auto"/>
        <w:ind w:left="0"/>
        <w:jc w:val="both"/>
        <w:rPr>
          <w:sz w:val="22"/>
          <w:szCs w:val="22"/>
        </w:rPr>
      </w:pPr>
      <w:r w:rsidRPr="007E109E">
        <w:rPr>
          <w:sz w:val="22"/>
          <w:szCs w:val="22"/>
        </w:rPr>
        <w:t>Certificado de regularidade de situação com o FGTS;</w:t>
      </w:r>
    </w:p>
    <w:p w14:paraId="3BB3094F" w14:textId="77777777" w:rsidR="00551D16" w:rsidRPr="007E109E" w:rsidRDefault="00551D16" w:rsidP="00551D16">
      <w:pPr>
        <w:pStyle w:val="PargrafodaLista"/>
        <w:spacing w:line="360" w:lineRule="auto"/>
        <w:ind w:left="0"/>
        <w:jc w:val="both"/>
        <w:rPr>
          <w:sz w:val="22"/>
          <w:szCs w:val="22"/>
        </w:rPr>
      </w:pPr>
      <w:r w:rsidRPr="007E109E">
        <w:rPr>
          <w:sz w:val="22"/>
          <w:szCs w:val="22"/>
        </w:rPr>
        <w:t xml:space="preserve">Certidão Negativa Municipal; </w:t>
      </w:r>
    </w:p>
    <w:p w14:paraId="5E78EE0B" w14:textId="77777777" w:rsidR="00551D16" w:rsidRPr="007E109E" w:rsidRDefault="00551D16" w:rsidP="00551D16">
      <w:pPr>
        <w:pStyle w:val="PargrafodaLista"/>
        <w:spacing w:line="360" w:lineRule="auto"/>
        <w:ind w:left="0"/>
        <w:jc w:val="both"/>
        <w:rPr>
          <w:sz w:val="22"/>
          <w:szCs w:val="22"/>
        </w:rPr>
      </w:pPr>
      <w:r w:rsidRPr="007E109E">
        <w:rPr>
          <w:sz w:val="22"/>
          <w:szCs w:val="22"/>
        </w:rPr>
        <w:t>Certidão Negativa Estadual;</w:t>
      </w:r>
    </w:p>
    <w:p w14:paraId="60510DBC" w14:textId="77777777" w:rsidR="00551D16" w:rsidRPr="007E109E" w:rsidRDefault="00551D16" w:rsidP="00551D16">
      <w:pPr>
        <w:pStyle w:val="PargrafodaLista"/>
        <w:spacing w:line="360" w:lineRule="auto"/>
        <w:ind w:left="0"/>
        <w:jc w:val="both"/>
        <w:rPr>
          <w:sz w:val="22"/>
          <w:szCs w:val="22"/>
        </w:rPr>
      </w:pPr>
      <w:r w:rsidRPr="007E109E">
        <w:rPr>
          <w:sz w:val="22"/>
          <w:szCs w:val="22"/>
        </w:rPr>
        <w:t>Certidão Negativa de Débitos Trabalhistas.</w:t>
      </w:r>
    </w:p>
    <w:p w14:paraId="2088DB29" w14:textId="77777777" w:rsidR="00551D16" w:rsidRPr="007E109E" w:rsidRDefault="00551D16" w:rsidP="00551D16">
      <w:pPr>
        <w:pStyle w:val="PargrafodaLista"/>
        <w:spacing w:line="360" w:lineRule="auto"/>
        <w:ind w:left="0"/>
        <w:jc w:val="both"/>
        <w:rPr>
          <w:sz w:val="22"/>
          <w:szCs w:val="22"/>
        </w:rPr>
      </w:pPr>
      <w:r w:rsidRPr="007E109E">
        <w:rPr>
          <w:sz w:val="22"/>
          <w:szCs w:val="22"/>
        </w:rPr>
        <w:t>A CONTRATANTE poderá deduzir dos pagamentos importâncias que, a qualquer título, lhe forem devidas pela CONTRATADA.</w:t>
      </w:r>
    </w:p>
    <w:p w14:paraId="3D4C8305" w14:textId="77777777" w:rsidR="00551D16" w:rsidRPr="007E109E" w:rsidRDefault="00551D16" w:rsidP="00551D16">
      <w:pPr>
        <w:pStyle w:val="PargrafodaLista"/>
        <w:spacing w:line="360" w:lineRule="auto"/>
        <w:ind w:left="0"/>
        <w:jc w:val="both"/>
        <w:rPr>
          <w:sz w:val="22"/>
          <w:szCs w:val="22"/>
        </w:rPr>
      </w:pPr>
      <w:r w:rsidRPr="007E109E">
        <w:rPr>
          <w:b/>
          <w:sz w:val="22"/>
          <w:szCs w:val="22"/>
        </w:rPr>
        <w:lastRenderedPageBreak/>
        <w:t>16.3.</w:t>
      </w:r>
      <w:r w:rsidRPr="007E109E">
        <w:rPr>
          <w:sz w:val="22"/>
          <w:szCs w:val="22"/>
        </w:rPr>
        <w:t xml:space="preserve"> Poderá a CONTRATANTE sustar o pagamento de qualquer nota fiscal, nos seguintes casos:</w:t>
      </w:r>
    </w:p>
    <w:p w14:paraId="3B4B2977" w14:textId="77777777" w:rsidR="00551D16" w:rsidRPr="007E109E" w:rsidRDefault="00551D16" w:rsidP="00551D16">
      <w:pPr>
        <w:pStyle w:val="PargrafodaLista"/>
        <w:spacing w:line="360" w:lineRule="auto"/>
        <w:ind w:left="0"/>
        <w:jc w:val="both"/>
        <w:rPr>
          <w:sz w:val="22"/>
          <w:szCs w:val="22"/>
        </w:rPr>
      </w:pPr>
      <w:r w:rsidRPr="007E109E">
        <w:rPr>
          <w:sz w:val="22"/>
          <w:szCs w:val="22"/>
        </w:rPr>
        <w:t xml:space="preserve">Incoerência no fornecimento do objeto deste Contrato, de responsabilidade da CONTRATADA; </w:t>
      </w:r>
    </w:p>
    <w:p w14:paraId="4D827B1E" w14:textId="77777777" w:rsidR="00551D16" w:rsidRPr="007E109E" w:rsidRDefault="00551D16" w:rsidP="00551D16">
      <w:pPr>
        <w:pStyle w:val="PargrafodaLista"/>
        <w:spacing w:line="360" w:lineRule="auto"/>
        <w:ind w:left="0"/>
        <w:jc w:val="both"/>
        <w:rPr>
          <w:sz w:val="22"/>
          <w:szCs w:val="22"/>
        </w:rPr>
      </w:pPr>
      <w:r w:rsidRPr="007E109E">
        <w:rPr>
          <w:sz w:val="22"/>
          <w:szCs w:val="22"/>
        </w:rPr>
        <w:t xml:space="preserve">Realização do objeto em desacordo com as condições estabelecidas neste Contrato;                                                                                                                                                                           </w:t>
      </w:r>
    </w:p>
    <w:p w14:paraId="21BA1347" w14:textId="77777777" w:rsidR="00551D16" w:rsidRPr="007E109E" w:rsidRDefault="00551D16" w:rsidP="00551D16">
      <w:pPr>
        <w:pStyle w:val="PargrafodaLista"/>
        <w:spacing w:line="360" w:lineRule="auto"/>
        <w:ind w:left="0"/>
        <w:jc w:val="both"/>
        <w:rPr>
          <w:sz w:val="22"/>
          <w:szCs w:val="22"/>
        </w:rPr>
      </w:pPr>
      <w:r w:rsidRPr="007E109E">
        <w:rPr>
          <w:sz w:val="22"/>
          <w:szCs w:val="22"/>
        </w:rPr>
        <w:t>Erros, omissões ou vícios nas notas fiscais.</w:t>
      </w:r>
    </w:p>
    <w:p w14:paraId="7A825B6A" w14:textId="77777777" w:rsidR="00551D16" w:rsidRPr="007E109E" w:rsidRDefault="00551D16" w:rsidP="00551D16">
      <w:pPr>
        <w:spacing w:line="360" w:lineRule="auto"/>
        <w:jc w:val="right"/>
        <w:rPr>
          <w:sz w:val="22"/>
          <w:szCs w:val="22"/>
        </w:rPr>
      </w:pPr>
    </w:p>
    <w:p w14:paraId="75F9DC6D" w14:textId="77777777" w:rsidR="00551D16" w:rsidRPr="007E109E" w:rsidRDefault="00551D16" w:rsidP="00551D16">
      <w:pPr>
        <w:spacing w:line="360" w:lineRule="auto"/>
        <w:jc w:val="right"/>
        <w:rPr>
          <w:sz w:val="22"/>
          <w:szCs w:val="22"/>
        </w:rPr>
      </w:pPr>
    </w:p>
    <w:p w14:paraId="0D8A4999" w14:textId="77777777" w:rsidR="00551D16" w:rsidRPr="007E109E" w:rsidRDefault="00551D16" w:rsidP="00551D16">
      <w:pPr>
        <w:spacing w:line="360" w:lineRule="auto"/>
        <w:jc w:val="right"/>
        <w:rPr>
          <w:sz w:val="22"/>
          <w:szCs w:val="22"/>
        </w:rPr>
      </w:pPr>
    </w:p>
    <w:p w14:paraId="0D3619C6" w14:textId="77777777" w:rsidR="00551D16" w:rsidRPr="007E109E" w:rsidRDefault="00551D16" w:rsidP="00551D16">
      <w:pPr>
        <w:spacing w:line="360" w:lineRule="auto"/>
        <w:jc w:val="right"/>
        <w:rPr>
          <w:sz w:val="22"/>
          <w:szCs w:val="22"/>
        </w:rPr>
      </w:pPr>
    </w:p>
    <w:p w14:paraId="6F877454" w14:textId="77777777" w:rsidR="00551D16" w:rsidRPr="007E109E" w:rsidRDefault="00551D16" w:rsidP="00551D16">
      <w:pPr>
        <w:spacing w:line="360" w:lineRule="auto"/>
        <w:jc w:val="right"/>
        <w:rPr>
          <w:sz w:val="22"/>
          <w:szCs w:val="22"/>
        </w:rPr>
      </w:pPr>
      <w:r w:rsidRPr="007E109E">
        <w:rPr>
          <w:sz w:val="22"/>
          <w:szCs w:val="22"/>
        </w:rPr>
        <w:t>Palmeiras de Goiás, 11 de junho de 2026.</w:t>
      </w:r>
    </w:p>
    <w:p w14:paraId="3A86AB95" w14:textId="77777777" w:rsidR="00551D16" w:rsidRPr="007E109E" w:rsidRDefault="00551D16" w:rsidP="00551D16">
      <w:pPr>
        <w:spacing w:line="360" w:lineRule="auto"/>
        <w:jc w:val="right"/>
        <w:rPr>
          <w:sz w:val="22"/>
          <w:szCs w:val="22"/>
        </w:rPr>
      </w:pPr>
    </w:p>
    <w:p w14:paraId="5B7150B7" w14:textId="77777777" w:rsidR="00551D16" w:rsidRPr="007E109E" w:rsidRDefault="00551D16" w:rsidP="00551D16">
      <w:pPr>
        <w:spacing w:line="360" w:lineRule="auto"/>
        <w:jc w:val="right"/>
        <w:rPr>
          <w:sz w:val="22"/>
          <w:szCs w:val="22"/>
        </w:rPr>
      </w:pPr>
    </w:p>
    <w:p w14:paraId="2532514D" w14:textId="77777777" w:rsidR="00551D16" w:rsidRPr="007E109E" w:rsidRDefault="00551D16" w:rsidP="00551D16">
      <w:pPr>
        <w:spacing w:line="360" w:lineRule="auto"/>
        <w:jc w:val="right"/>
        <w:rPr>
          <w:sz w:val="22"/>
          <w:szCs w:val="22"/>
        </w:rPr>
      </w:pPr>
    </w:p>
    <w:p w14:paraId="1665C221" w14:textId="77777777" w:rsidR="00551D16" w:rsidRPr="007E109E" w:rsidRDefault="00551D16" w:rsidP="00551D16">
      <w:pPr>
        <w:spacing w:line="360" w:lineRule="auto"/>
        <w:jc w:val="right"/>
        <w:rPr>
          <w:sz w:val="22"/>
          <w:szCs w:val="22"/>
        </w:rPr>
      </w:pPr>
    </w:p>
    <w:p w14:paraId="58D52695" w14:textId="77777777" w:rsidR="00551D16" w:rsidRPr="007E109E" w:rsidRDefault="00551D16" w:rsidP="00551D16">
      <w:pPr>
        <w:spacing w:line="360" w:lineRule="auto"/>
        <w:jc w:val="right"/>
        <w:rPr>
          <w:sz w:val="22"/>
          <w:szCs w:val="22"/>
        </w:rPr>
      </w:pPr>
    </w:p>
    <w:p w14:paraId="0435FD9F" w14:textId="77777777" w:rsidR="00551D16" w:rsidRPr="007E109E" w:rsidRDefault="00551D16" w:rsidP="00551D16">
      <w:pPr>
        <w:spacing w:line="360" w:lineRule="auto"/>
        <w:jc w:val="center"/>
        <w:rPr>
          <w:b/>
          <w:bCs/>
          <w:sz w:val="22"/>
          <w:szCs w:val="22"/>
        </w:rPr>
      </w:pPr>
      <w:r w:rsidRPr="007E109E">
        <w:rPr>
          <w:b/>
          <w:bCs/>
          <w:sz w:val="22"/>
          <w:szCs w:val="22"/>
        </w:rPr>
        <w:t xml:space="preserve">Katia Pereira Coelho Camargo </w:t>
      </w:r>
    </w:p>
    <w:p w14:paraId="264F67EC" w14:textId="77777777" w:rsidR="00551D16" w:rsidRPr="007E109E" w:rsidRDefault="00551D16" w:rsidP="00551D16">
      <w:pPr>
        <w:spacing w:line="360" w:lineRule="auto"/>
        <w:jc w:val="center"/>
        <w:rPr>
          <w:b/>
          <w:sz w:val="22"/>
          <w:szCs w:val="22"/>
        </w:rPr>
      </w:pPr>
      <w:r w:rsidRPr="007E109E">
        <w:rPr>
          <w:b/>
          <w:sz w:val="22"/>
          <w:szCs w:val="22"/>
        </w:rPr>
        <w:t xml:space="preserve">Secretária Municipal de Educação </w:t>
      </w:r>
    </w:p>
    <w:p w14:paraId="4F529430" w14:textId="77777777" w:rsidR="00551D16" w:rsidRPr="007E109E" w:rsidRDefault="00551D16" w:rsidP="00551D16">
      <w:pPr>
        <w:spacing w:line="360" w:lineRule="auto"/>
        <w:jc w:val="center"/>
        <w:rPr>
          <w:b/>
          <w:sz w:val="22"/>
          <w:szCs w:val="22"/>
        </w:rPr>
      </w:pPr>
      <w:r w:rsidRPr="007E109E">
        <w:rPr>
          <w:b/>
          <w:sz w:val="22"/>
          <w:szCs w:val="22"/>
        </w:rPr>
        <w:t>Decreto 329/2025</w:t>
      </w:r>
    </w:p>
    <w:p w14:paraId="3AD2BC69" w14:textId="77777777" w:rsidR="002725C7" w:rsidRDefault="002725C7" w:rsidP="002725C7">
      <w:pPr>
        <w:spacing w:line="360" w:lineRule="auto"/>
        <w:jc w:val="center"/>
        <w:rPr>
          <w:b/>
          <w:sz w:val="22"/>
          <w:szCs w:val="22"/>
        </w:rPr>
      </w:pPr>
    </w:p>
    <w:p w14:paraId="5A7765E2" w14:textId="77777777" w:rsidR="00A656BE" w:rsidRDefault="00A656BE" w:rsidP="002725C7">
      <w:pPr>
        <w:spacing w:line="360" w:lineRule="auto"/>
        <w:jc w:val="center"/>
        <w:rPr>
          <w:b/>
          <w:sz w:val="22"/>
          <w:szCs w:val="22"/>
        </w:rPr>
      </w:pPr>
    </w:p>
    <w:p w14:paraId="68D99466" w14:textId="77777777" w:rsidR="00252FCE" w:rsidRDefault="00252FCE" w:rsidP="002725C7">
      <w:pPr>
        <w:spacing w:line="360" w:lineRule="auto"/>
        <w:jc w:val="center"/>
        <w:rPr>
          <w:b/>
          <w:sz w:val="22"/>
          <w:szCs w:val="22"/>
        </w:rPr>
      </w:pPr>
    </w:p>
    <w:p w14:paraId="06D3DF98" w14:textId="77777777" w:rsidR="00252FCE" w:rsidRDefault="00252FCE" w:rsidP="002725C7">
      <w:pPr>
        <w:spacing w:line="360" w:lineRule="auto"/>
        <w:jc w:val="center"/>
        <w:rPr>
          <w:b/>
          <w:sz w:val="22"/>
          <w:szCs w:val="22"/>
        </w:rPr>
      </w:pPr>
    </w:p>
    <w:p w14:paraId="1D737CE9" w14:textId="77777777" w:rsidR="00551D16" w:rsidRDefault="00551D16" w:rsidP="002725C7">
      <w:pPr>
        <w:spacing w:line="360" w:lineRule="auto"/>
        <w:jc w:val="center"/>
        <w:rPr>
          <w:b/>
          <w:sz w:val="22"/>
          <w:szCs w:val="22"/>
        </w:rPr>
      </w:pPr>
    </w:p>
    <w:p w14:paraId="72C81BE8" w14:textId="77777777" w:rsidR="00551D16" w:rsidRDefault="00551D16" w:rsidP="002725C7">
      <w:pPr>
        <w:spacing w:line="360" w:lineRule="auto"/>
        <w:jc w:val="center"/>
        <w:rPr>
          <w:b/>
          <w:sz w:val="22"/>
          <w:szCs w:val="22"/>
        </w:rPr>
      </w:pPr>
    </w:p>
    <w:p w14:paraId="0F84717E" w14:textId="77777777" w:rsidR="00551D16" w:rsidRDefault="00551D16" w:rsidP="002725C7">
      <w:pPr>
        <w:spacing w:line="360" w:lineRule="auto"/>
        <w:jc w:val="center"/>
        <w:rPr>
          <w:b/>
          <w:sz w:val="22"/>
          <w:szCs w:val="22"/>
        </w:rPr>
      </w:pPr>
    </w:p>
    <w:p w14:paraId="6A0C05F3" w14:textId="77777777" w:rsidR="00551D16" w:rsidRDefault="00551D16" w:rsidP="002725C7">
      <w:pPr>
        <w:spacing w:line="360" w:lineRule="auto"/>
        <w:jc w:val="center"/>
        <w:rPr>
          <w:b/>
          <w:sz w:val="22"/>
          <w:szCs w:val="22"/>
        </w:rPr>
      </w:pPr>
    </w:p>
    <w:p w14:paraId="2E74406E" w14:textId="77777777" w:rsidR="00551D16" w:rsidRDefault="00551D16" w:rsidP="002725C7">
      <w:pPr>
        <w:spacing w:line="360" w:lineRule="auto"/>
        <w:jc w:val="center"/>
        <w:rPr>
          <w:b/>
          <w:sz w:val="22"/>
          <w:szCs w:val="22"/>
        </w:rPr>
      </w:pPr>
    </w:p>
    <w:p w14:paraId="572F223C" w14:textId="77777777" w:rsidR="00551D16" w:rsidRDefault="00551D16" w:rsidP="002725C7">
      <w:pPr>
        <w:spacing w:line="360" w:lineRule="auto"/>
        <w:jc w:val="center"/>
        <w:rPr>
          <w:b/>
          <w:sz w:val="22"/>
          <w:szCs w:val="22"/>
        </w:rPr>
      </w:pPr>
    </w:p>
    <w:p w14:paraId="5269DA3A" w14:textId="77777777" w:rsidR="00551D16" w:rsidRDefault="00551D16" w:rsidP="002725C7">
      <w:pPr>
        <w:spacing w:line="360" w:lineRule="auto"/>
        <w:jc w:val="center"/>
        <w:rPr>
          <w:b/>
          <w:sz w:val="22"/>
          <w:szCs w:val="22"/>
        </w:rPr>
      </w:pPr>
    </w:p>
    <w:p w14:paraId="240BD9A6" w14:textId="77777777" w:rsidR="00551D16" w:rsidRDefault="00551D16" w:rsidP="002725C7">
      <w:pPr>
        <w:spacing w:line="360" w:lineRule="auto"/>
        <w:jc w:val="center"/>
        <w:rPr>
          <w:b/>
          <w:sz w:val="22"/>
          <w:szCs w:val="22"/>
        </w:rPr>
      </w:pPr>
    </w:p>
    <w:p w14:paraId="0158F8FC" w14:textId="77777777" w:rsidR="00551D16" w:rsidRDefault="00551D16" w:rsidP="002725C7">
      <w:pPr>
        <w:spacing w:line="360" w:lineRule="auto"/>
        <w:jc w:val="center"/>
        <w:rPr>
          <w:b/>
          <w:sz w:val="22"/>
          <w:szCs w:val="22"/>
        </w:rPr>
      </w:pPr>
    </w:p>
    <w:p w14:paraId="3FA3AEFE" w14:textId="77777777" w:rsidR="00551D16" w:rsidRDefault="00551D16" w:rsidP="002725C7">
      <w:pPr>
        <w:spacing w:line="360" w:lineRule="auto"/>
        <w:jc w:val="center"/>
        <w:rPr>
          <w:b/>
          <w:sz w:val="22"/>
          <w:szCs w:val="22"/>
        </w:rPr>
      </w:pPr>
    </w:p>
    <w:p w14:paraId="2AB07C72" w14:textId="77777777" w:rsidR="00551D16" w:rsidRDefault="00551D16" w:rsidP="002725C7">
      <w:pPr>
        <w:spacing w:line="360" w:lineRule="auto"/>
        <w:jc w:val="center"/>
        <w:rPr>
          <w:b/>
          <w:sz w:val="22"/>
          <w:szCs w:val="22"/>
        </w:rPr>
      </w:pPr>
    </w:p>
    <w:p w14:paraId="35945794" w14:textId="77777777" w:rsidR="00551D16" w:rsidRDefault="00551D16" w:rsidP="002725C7">
      <w:pPr>
        <w:spacing w:line="360" w:lineRule="auto"/>
        <w:jc w:val="center"/>
        <w:rPr>
          <w:b/>
          <w:sz w:val="22"/>
          <w:szCs w:val="22"/>
        </w:rPr>
      </w:pPr>
    </w:p>
    <w:p w14:paraId="262B220C" w14:textId="77777777" w:rsidR="00551D16" w:rsidRDefault="00551D16" w:rsidP="002725C7">
      <w:pPr>
        <w:spacing w:line="360" w:lineRule="auto"/>
        <w:jc w:val="center"/>
        <w:rPr>
          <w:b/>
          <w:sz w:val="22"/>
          <w:szCs w:val="22"/>
        </w:rPr>
      </w:pPr>
    </w:p>
    <w:p w14:paraId="75E451B7" w14:textId="77777777" w:rsidR="00A656BE" w:rsidRPr="003B06AE" w:rsidRDefault="00A656BE" w:rsidP="002725C7">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046FCCD0"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416DB">
        <w:rPr>
          <w:b/>
          <w:bCs/>
          <w:sz w:val="22"/>
          <w:szCs w:val="22"/>
        </w:rPr>
        <w:t>98/2026</w:t>
      </w:r>
    </w:p>
    <w:p w14:paraId="0FDBF49F" w14:textId="437B69EA"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5775BE">
        <w:rPr>
          <w:rFonts w:ascii="Times New Roman" w:hAnsi="Times New Roman"/>
          <w:sz w:val="22"/>
          <w:szCs w:val="22"/>
        </w:rPr>
        <w:t>6756</w:t>
      </w:r>
      <w:r w:rsidR="002725C7">
        <w:rPr>
          <w:rFonts w:ascii="Times New Roman" w:hAnsi="Times New Roman"/>
          <w:sz w:val="22"/>
          <w:szCs w:val="22"/>
        </w:rPr>
        <w:t>/2026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384A4B7C"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416DB">
        <w:rPr>
          <w:b/>
          <w:bCs/>
          <w:sz w:val="22"/>
          <w:szCs w:val="22"/>
        </w:rPr>
        <w:t>98/2026</w:t>
      </w:r>
    </w:p>
    <w:p w14:paraId="71BF7B9A" w14:textId="078AEBB5"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5775BE">
        <w:rPr>
          <w:rFonts w:ascii="Times New Roman" w:hAnsi="Times New Roman"/>
          <w:sz w:val="22"/>
          <w:szCs w:val="22"/>
        </w:rPr>
        <w:t>6756</w:t>
      </w:r>
      <w:r w:rsidR="002725C7">
        <w:rPr>
          <w:rFonts w:ascii="Times New Roman" w:hAnsi="Times New Roman"/>
          <w:sz w:val="22"/>
          <w:szCs w:val="22"/>
        </w:rPr>
        <w:t>/2026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1EDE6371"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416DB">
        <w:rPr>
          <w:b/>
          <w:bCs/>
          <w:sz w:val="22"/>
          <w:szCs w:val="22"/>
        </w:rPr>
        <w:t>98/2026</w:t>
      </w:r>
    </w:p>
    <w:p w14:paraId="1ADFE3A8" w14:textId="31629F43"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5775BE">
        <w:rPr>
          <w:rFonts w:ascii="Times New Roman" w:hAnsi="Times New Roman"/>
          <w:sz w:val="22"/>
          <w:szCs w:val="22"/>
        </w:rPr>
        <w:t>6756</w:t>
      </w:r>
      <w:r w:rsidR="002725C7">
        <w:rPr>
          <w:rFonts w:ascii="Times New Roman" w:hAnsi="Times New Roman"/>
          <w:sz w:val="22"/>
          <w:szCs w:val="22"/>
        </w:rPr>
        <w:t>/2026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ANEXO V</w:t>
            </w:r>
          </w:p>
        </w:tc>
      </w:tr>
    </w:tbl>
    <w:p w14:paraId="24C4C096" w14:textId="288BC93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416DB">
        <w:rPr>
          <w:b/>
          <w:bCs/>
          <w:sz w:val="22"/>
          <w:szCs w:val="22"/>
        </w:rPr>
        <w:t>98/2026</w:t>
      </w:r>
    </w:p>
    <w:p w14:paraId="2B1D0319" w14:textId="0F8CDBB2"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5775BE">
        <w:rPr>
          <w:rFonts w:ascii="Times New Roman" w:hAnsi="Times New Roman"/>
          <w:sz w:val="22"/>
          <w:szCs w:val="22"/>
        </w:rPr>
        <w:t>6756</w:t>
      </w:r>
      <w:r w:rsidR="002725C7">
        <w:rPr>
          <w:rFonts w:ascii="Times New Roman" w:hAnsi="Times New Roman"/>
          <w:sz w:val="22"/>
          <w:szCs w:val="22"/>
        </w:rPr>
        <w:t>/2026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7CA89BD8"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5775BE">
        <w:rPr>
          <w:b/>
          <w:sz w:val="22"/>
          <w:szCs w:val="22"/>
          <w:lang w:eastAsia="zh-CN"/>
        </w:rPr>
        <w:t>6756</w:t>
      </w:r>
      <w:r w:rsidR="002725C7">
        <w:rPr>
          <w:b/>
          <w:sz w:val="22"/>
          <w:szCs w:val="22"/>
          <w:lang w:eastAsia="zh-CN"/>
        </w:rPr>
        <w:t>/2026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E416DB">
        <w:rPr>
          <w:b/>
          <w:sz w:val="22"/>
          <w:szCs w:val="22"/>
          <w:lang w:eastAsia="zh-CN"/>
        </w:rPr>
        <w:t>98/2026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0B378BB5" w14:textId="77777777" w:rsidR="002725C7"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6867E41A" w14:textId="77777777" w:rsidR="002725C7" w:rsidRPr="00AA7D19" w:rsidRDefault="002725C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EE46C1E" w14:textId="0CBFC3EC"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2D1750">
        <w:rPr>
          <w:b/>
          <w:sz w:val="22"/>
          <w:szCs w:val="22"/>
        </w:rPr>
        <w:t>69.27.12.361.2006.2016.3.3.90.30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ultimo dia de prazo do recebimento </w:t>
      </w:r>
      <w:r w:rsidRPr="00AA7D19">
        <w:rPr>
          <w:color w:val="000000"/>
          <w:sz w:val="22"/>
          <w:szCs w:val="22"/>
        </w:rPr>
        <w:lastRenderedPageBreak/>
        <w:t>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lastRenderedPageBreak/>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
      <w:bookmarkEnd w:id="2"/>
      <w:r w:rsidRPr="00AA7D19">
        <w:rPr>
          <w:color w:val="000000"/>
          <w:sz w:val="22"/>
          <w:szCs w:val="22"/>
        </w:rPr>
        <w:t xml:space="preserve">I - </w:t>
      </w:r>
      <w:proofErr w:type="gramStart"/>
      <w:r w:rsidRPr="00AA7D19">
        <w:rPr>
          <w:color w:val="000000"/>
          <w:sz w:val="22"/>
          <w:szCs w:val="22"/>
        </w:rPr>
        <w:t>não</w:t>
      </w:r>
      <w:proofErr w:type="gramEnd"/>
      <w:r w:rsidRPr="00AA7D19">
        <w:rPr>
          <w:color w:val="000000"/>
          <w:sz w:val="22"/>
          <w:szCs w:val="22"/>
        </w:rPr>
        <w:t xml:space="preserve">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
      <w:bookmarkEnd w:id="3"/>
      <w:r w:rsidRPr="00AA7D19">
        <w:rPr>
          <w:color w:val="000000"/>
          <w:sz w:val="22"/>
          <w:szCs w:val="22"/>
        </w:rPr>
        <w:t xml:space="preserve">II - </w:t>
      </w:r>
      <w:proofErr w:type="gramStart"/>
      <w:r w:rsidRPr="00AA7D19">
        <w:rPr>
          <w:color w:val="000000"/>
          <w:sz w:val="22"/>
          <w:szCs w:val="22"/>
        </w:rPr>
        <w:t>desatendimento</w:t>
      </w:r>
      <w:proofErr w:type="gramEnd"/>
      <w:r w:rsidRPr="00AA7D19">
        <w:rPr>
          <w:color w:val="000000"/>
          <w:sz w:val="22"/>
          <w:szCs w:val="22"/>
        </w:rPr>
        <w:t xml:space="preserve">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ii"/>
      <w:bookmarkEnd w:id="4"/>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iv"/>
      <w:bookmarkEnd w:id="5"/>
      <w:r w:rsidRPr="00AA7D19">
        <w:rPr>
          <w:color w:val="000000"/>
          <w:sz w:val="22"/>
          <w:szCs w:val="22"/>
        </w:rPr>
        <w:t xml:space="preserve">IV - </w:t>
      </w:r>
      <w:proofErr w:type="gramStart"/>
      <w:r w:rsidRPr="00AA7D19">
        <w:rPr>
          <w:color w:val="000000"/>
          <w:sz w:val="22"/>
          <w:szCs w:val="22"/>
        </w:rPr>
        <w:t>decretação</w:t>
      </w:r>
      <w:proofErr w:type="gramEnd"/>
      <w:r w:rsidRPr="00AA7D19">
        <w:rPr>
          <w:color w:val="000000"/>
          <w:sz w:val="22"/>
          <w:szCs w:val="22"/>
        </w:rPr>
        <w:t xml:space="preserve">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
      <w:bookmarkEnd w:id="6"/>
      <w:r w:rsidRPr="00AA7D19">
        <w:rPr>
          <w:color w:val="000000"/>
          <w:sz w:val="22"/>
          <w:szCs w:val="22"/>
        </w:rPr>
        <w:t xml:space="preserve">V - </w:t>
      </w:r>
      <w:proofErr w:type="gramStart"/>
      <w:r w:rsidRPr="00AA7D19">
        <w:rPr>
          <w:color w:val="000000"/>
          <w:sz w:val="22"/>
          <w:szCs w:val="22"/>
        </w:rPr>
        <w:t>caso</w:t>
      </w:r>
      <w:proofErr w:type="gramEnd"/>
      <w:r w:rsidRPr="00AA7D19">
        <w:rPr>
          <w:color w:val="000000"/>
          <w:sz w:val="22"/>
          <w:szCs w:val="22"/>
        </w:rPr>
        <w:t xml:space="preserve">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
      <w:bookmarkEnd w:id="7"/>
      <w:r w:rsidRPr="00AA7D19">
        <w:rPr>
          <w:color w:val="000000"/>
          <w:sz w:val="22"/>
          <w:szCs w:val="22"/>
        </w:rPr>
        <w:t xml:space="preserve">VI - </w:t>
      </w:r>
      <w:proofErr w:type="gramStart"/>
      <w:r w:rsidRPr="00AA7D19">
        <w:rPr>
          <w:color w:val="000000"/>
          <w:sz w:val="22"/>
          <w:szCs w:val="22"/>
        </w:rPr>
        <w:t>atraso</w:t>
      </w:r>
      <w:proofErr w:type="gramEnd"/>
      <w:r w:rsidRPr="00AA7D19">
        <w:rPr>
          <w:color w:val="000000"/>
          <w:sz w:val="22"/>
          <w:szCs w:val="22"/>
        </w:rPr>
        <w:t xml:space="preserve">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
      <w:bookmarkEnd w:id="8"/>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viii"/>
      <w:bookmarkEnd w:id="9"/>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ix"/>
      <w:bookmarkEnd w:id="10"/>
      <w:r w:rsidRPr="00AA7D19">
        <w:rPr>
          <w:color w:val="000000"/>
          <w:sz w:val="22"/>
          <w:szCs w:val="22"/>
        </w:rPr>
        <w:t xml:space="preserve">IX - </w:t>
      </w:r>
      <w:proofErr w:type="gramStart"/>
      <w:r w:rsidRPr="00AA7D19">
        <w:rPr>
          <w:color w:val="000000"/>
          <w:sz w:val="22"/>
          <w:szCs w:val="22"/>
        </w:rPr>
        <w:t>não</w:t>
      </w:r>
      <w:proofErr w:type="gramEnd"/>
      <w:r w:rsidRPr="00AA7D19">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
      <w:bookmarkEnd w:id="11"/>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5"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
      <w:bookmarkEnd w:id="12"/>
      <w:r w:rsidRPr="00AA7D19">
        <w:rPr>
          <w:color w:val="000000"/>
          <w:sz w:val="22"/>
          <w:szCs w:val="22"/>
        </w:rPr>
        <w:lastRenderedPageBreak/>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ii"/>
      <w:bookmarkEnd w:id="13"/>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iv"/>
      <w:bookmarkEnd w:id="14"/>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5" w:name="art137§2v"/>
      <w:bookmarkEnd w:id="15"/>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lastRenderedPageBreak/>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Comunicar por escrito eventual atraso e anormalidade de caráter urgente, prestando os esclarecimentos julgados necessários, apresentando para </w:t>
      </w:r>
      <w:proofErr w:type="gramStart"/>
      <w:r w:rsidRPr="00AA7D19">
        <w:rPr>
          <w:sz w:val="22"/>
          <w:szCs w:val="22"/>
        </w:rPr>
        <w:t>tanto razões justificadoras</w:t>
      </w:r>
      <w:proofErr w:type="gramEnd"/>
      <w:r w:rsidRPr="00AA7D19">
        <w:rPr>
          <w:sz w:val="22"/>
          <w:szCs w:val="22"/>
        </w:rPr>
        <w:t xml:space="preserve">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w:t>
      </w:r>
      <w:r w:rsidRPr="00AA7D19">
        <w:rPr>
          <w:color w:val="000000"/>
          <w:sz w:val="22"/>
          <w:szCs w:val="22"/>
        </w:rPr>
        <w:lastRenderedPageBreak/>
        <w:t>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1E3437C1" w14:textId="4438FBA0" w:rsidR="00773A00" w:rsidRPr="00AA7D19" w:rsidRDefault="00773A00" w:rsidP="008160E5">
      <w:pPr>
        <w:widowControl w:val="0"/>
        <w:tabs>
          <w:tab w:val="left" w:pos="288"/>
          <w:tab w:val="left" w:pos="567"/>
          <w:tab w:val="left" w:pos="3744"/>
        </w:tabs>
        <w:suppressAutoHyphens/>
        <w:spacing w:line="360" w:lineRule="auto"/>
        <w:rPr>
          <w:sz w:val="22"/>
          <w:szCs w:val="22"/>
        </w:rPr>
      </w:pPr>
      <w:r w:rsidRPr="00AA7D19">
        <w:rPr>
          <w:color w:val="000000"/>
          <w:sz w:val="22"/>
          <w:szCs w:val="22"/>
        </w:rPr>
        <w:tab/>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33A0711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416DB">
        <w:rPr>
          <w:b/>
          <w:bCs/>
          <w:sz w:val="22"/>
          <w:szCs w:val="22"/>
        </w:rPr>
        <w:t>98/2026</w:t>
      </w:r>
    </w:p>
    <w:p w14:paraId="4F98BF94" w14:textId="06C8027A"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5775BE">
        <w:rPr>
          <w:rFonts w:ascii="Times New Roman" w:hAnsi="Times New Roman"/>
          <w:sz w:val="22"/>
          <w:szCs w:val="22"/>
        </w:rPr>
        <w:t>6756</w:t>
      </w:r>
      <w:r w:rsidR="002725C7">
        <w:rPr>
          <w:rFonts w:ascii="Times New Roman" w:hAnsi="Times New Roman"/>
          <w:sz w:val="22"/>
          <w:szCs w:val="22"/>
        </w:rPr>
        <w:t>/2026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p w14:paraId="73AB0585" w14:textId="77777777" w:rsidR="00551D16" w:rsidRDefault="00551D16" w:rsidP="008160E5">
      <w:pPr>
        <w:pStyle w:val="Recuodecorpodetexto21"/>
        <w:tabs>
          <w:tab w:val="left" w:pos="288"/>
          <w:tab w:val="left" w:pos="567"/>
        </w:tabs>
        <w:spacing w:line="360" w:lineRule="auto"/>
        <w:ind w:left="0" w:firstLine="0"/>
        <w:rPr>
          <w:color w:val="000000"/>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258"/>
        <w:gridCol w:w="713"/>
        <w:gridCol w:w="841"/>
        <w:gridCol w:w="992"/>
        <w:gridCol w:w="992"/>
        <w:gridCol w:w="992"/>
      </w:tblGrid>
      <w:tr w:rsidR="00252FCE" w:rsidRPr="00551D16" w14:paraId="2E22D588" w14:textId="77777777" w:rsidTr="00551D16">
        <w:trPr>
          <w:cantSplit/>
          <w:trHeight w:val="817"/>
          <w:jc w:val="center"/>
        </w:trPr>
        <w:tc>
          <w:tcPr>
            <w:tcW w:w="846" w:type="dxa"/>
            <w:shd w:val="clear" w:color="auto" w:fill="DBE5F1"/>
            <w:vAlign w:val="center"/>
          </w:tcPr>
          <w:p w14:paraId="0BE0E587" w14:textId="77777777" w:rsidR="00252FCE" w:rsidRPr="00551D16" w:rsidRDefault="00252FCE" w:rsidP="00EC3AE6">
            <w:pPr>
              <w:pStyle w:val="Corpodetexto"/>
              <w:tabs>
                <w:tab w:val="left" w:pos="288"/>
                <w:tab w:val="left" w:pos="567"/>
              </w:tabs>
              <w:spacing w:after="0" w:line="360" w:lineRule="auto"/>
              <w:jc w:val="center"/>
              <w:rPr>
                <w:b/>
                <w:sz w:val="20"/>
                <w:szCs w:val="20"/>
              </w:rPr>
            </w:pPr>
            <w:r w:rsidRPr="00551D16">
              <w:rPr>
                <w:b/>
                <w:sz w:val="20"/>
                <w:szCs w:val="20"/>
              </w:rPr>
              <w:t>ITEM</w:t>
            </w:r>
          </w:p>
        </w:tc>
        <w:tc>
          <w:tcPr>
            <w:tcW w:w="4258" w:type="dxa"/>
            <w:shd w:val="clear" w:color="auto" w:fill="DBE5F1"/>
            <w:vAlign w:val="center"/>
          </w:tcPr>
          <w:p w14:paraId="4DD21481" w14:textId="77777777" w:rsidR="00252FCE" w:rsidRPr="00551D16" w:rsidRDefault="00252FCE" w:rsidP="00EC3AE6">
            <w:pPr>
              <w:pStyle w:val="Corpodetexto"/>
              <w:tabs>
                <w:tab w:val="left" w:pos="288"/>
                <w:tab w:val="left" w:pos="567"/>
              </w:tabs>
              <w:spacing w:after="0" w:line="360" w:lineRule="auto"/>
              <w:jc w:val="center"/>
              <w:rPr>
                <w:b/>
                <w:sz w:val="20"/>
                <w:szCs w:val="20"/>
              </w:rPr>
            </w:pPr>
            <w:r w:rsidRPr="00551D16">
              <w:rPr>
                <w:rFonts w:eastAsia="Calibri"/>
                <w:b/>
                <w:sz w:val="20"/>
                <w:szCs w:val="20"/>
              </w:rPr>
              <w:t>DESCRIÇÃO/ ESPECIFICAÇÃO</w:t>
            </w:r>
          </w:p>
        </w:tc>
        <w:tc>
          <w:tcPr>
            <w:tcW w:w="713" w:type="dxa"/>
            <w:shd w:val="clear" w:color="auto" w:fill="DBE5F1"/>
            <w:vAlign w:val="center"/>
          </w:tcPr>
          <w:p w14:paraId="0F697601" w14:textId="77777777" w:rsidR="00252FCE" w:rsidRPr="00551D16" w:rsidRDefault="00252FCE" w:rsidP="00EC3AE6">
            <w:pPr>
              <w:pStyle w:val="Corpodetexto"/>
              <w:tabs>
                <w:tab w:val="left" w:pos="288"/>
                <w:tab w:val="left" w:pos="567"/>
              </w:tabs>
              <w:spacing w:after="0" w:line="360" w:lineRule="auto"/>
              <w:jc w:val="center"/>
              <w:rPr>
                <w:b/>
                <w:sz w:val="20"/>
                <w:szCs w:val="20"/>
              </w:rPr>
            </w:pPr>
            <w:r w:rsidRPr="00551D16">
              <w:rPr>
                <w:b/>
                <w:sz w:val="20"/>
                <w:szCs w:val="20"/>
              </w:rPr>
              <w:t>UND</w:t>
            </w:r>
          </w:p>
        </w:tc>
        <w:tc>
          <w:tcPr>
            <w:tcW w:w="841" w:type="dxa"/>
            <w:shd w:val="clear" w:color="auto" w:fill="DBE5F1"/>
            <w:vAlign w:val="center"/>
          </w:tcPr>
          <w:p w14:paraId="5BE0AF5F" w14:textId="70ABB61F" w:rsidR="00252FCE" w:rsidRPr="00551D16" w:rsidRDefault="00252FCE" w:rsidP="004B165A">
            <w:pPr>
              <w:pStyle w:val="TableParagraph"/>
              <w:spacing w:before="0" w:line="360" w:lineRule="auto"/>
              <w:jc w:val="center"/>
              <w:rPr>
                <w:rFonts w:ascii="Times New Roman" w:hAnsi="Times New Roman" w:cs="Times New Roman"/>
                <w:b/>
                <w:bCs/>
                <w:color w:val="000000" w:themeColor="text1"/>
                <w:sz w:val="20"/>
                <w:szCs w:val="20"/>
                <w:lang w:val="pt-BR"/>
              </w:rPr>
            </w:pPr>
            <w:r w:rsidRPr="00551D16">
              <w:rPr>
                <w:rFonts w:ascii="Times New Roman" w:hAnsi="Times New Roman" w:cs="Times New Roman"/>
                <w:b/>
                <w:bCs/>
                <w:color w:val="000000" w:themeColor="text1"/>
                <w:sz w:val="20"/>
                <w:szCs w:val="20"/>
                <w:lang w:val="pt-BR"/>
              </w:rPr>
              <w:t>QNT.</w:t>
            </w:r>
          </w:p>
        </w:tc>
        <w:tc>
          <w:tcPr>
            <w:tcW w:w="992" w:type="dxa"/>
            <w:shd w:val="clear" w:color="auto" w:fill="DBE5F1"/>
            <w:vAlign w:val="center"/>
          </w:tcPr>
          <w:p w14:paraId="301A5F21" w14:textId="6925F7E9" w:rsidR="00252FCE" w:rsidRPr="00551D16" w:rsidRDefault="00252FCE" w:rsidP="00252FCE">
            <w:pPr>
              <w:tabs>
                <w:tab w:val="left" w:pos="288"/>
                <w:tab w:val="left" w:pos="567"/>
              </w:tabs>
              <w:spacing w:line="360" w:lineRule="auto"/>
              <w:jc w:val="center"/>
              <w:rPr>
                <w:b/>
                <w:lang w:eastAsia="en-US"/>
              </w:rPr>
            </w:pPr>
            <w:r w:rsidRPr="00551D16">
              <w:rPr>
                <w:b/>
                <w:lang w:eastAsia="en-US"/>
              </w:rPr>
              <w:t>MARCA</w:t>
            </w:r>
          </w:p>
        </w:tc>
        <w:tc>
          <w:tcPr>
            <w:tcW w:w="992" w:type="dxa"/>
            <w:shd w:val="clear" w:color="auto" w:fill="DBE5F1"/>
            <w:vAlign w:val="center"/>
          </w:tcPr>
          <w:p w14:paraId="1052E20A" w14:textId="02E1EBA9" w:rsidR="00252FCE" w:rsidRPr="00551D16" w:rsidRDefault="00252FCE" w:rsidP="00EC3AE6">
            <w:pPr>
              <w:tabs>
                <w:tab w:val="left" w:pos="288"/>
                <w:tab w:val="left" w:pos="567"/>
              </w:tabs>
              <w:spacing w:line="360" w:lineRule="auto"/>
              <w:jc w:val="center"/>
              <w:rPr>
                <w:b/>
                <w:lang w:eastAsia="en-US"/>
              </w:rPr>
            </w:pPr>
            <w:r w:rsidRPr="00551D16">
              <w:rPr>
                <w:b/>
                <w:lang w:eastAsia="en-US"/>
              </w:rPr>
              <w:t>VALOR UNIT</w:t>
            </w:r>
          </w:p>
        </w:tc>
        <w:tc>
          <w:tcPr>
            <w:tcW w:w="992" w:type="dxa"/>
            <w:shd w:val="clear" w:color="auto" w:fill="DBE5F1"/>
            <w:vAlign w:val="center"/>
          </w:tcPr>
          <w:p w14:paraId="56B663E3" w14:textId="77777777" w:rsidR="00252FCE" w:rsidRPr="00551D16" w:rsidRDefault="00252FCE" w:rsidP="00EC3AE6">
            <w:pPr>
              <w:tabs>
                <w:tab w:val="left" w:pos="288"/>
                <w:tab w:val="left" w:pos="567"/>
              </w:tabs>
              <w:spacing w:line="360" w:lineRule="auto"/>
              <w:jc w:val="center"/>
              <w:rPr>
                <w:b/>
                <w:lang w:eastAsia="en-US"/>
              </w:rPr>
            </w:pPr>
            <w:r w:rsidRPr="00551D16">
              <w:rPr>
                <w:b/>
                <w:lang w:eastAsia="en-US"/>
              </w:rPr>
              <w:t>VALOR TOTAL</w:t>
            </w:r>
          </w:p>
        </w:tc>
      </w:tr>
      <w:tr w:rsidR="00551D16" w:rsidRPr="00551D16" w14:paraId="6002F907" w14:textId="77777777" w:rsidTr="00551D16">
        <w:trPr>
          <w:trHeight w:val="437"/>
          <w:jc w:val="center"/>
        </w:trPr>
        <w:tc>
          <w:tcPr>
            <w:tcW w:w="846" w:type="dxa"/>
            <w:vAlign w:val="center"/>
          </w:tcPr>
          <w:p w14:paraId="096682A0" w14:textId="77777777" w:rsidR="00551D16" w:rsidRPr="00551D16" w:rsidRDefault="00551D16" w:rsidP="00551D16">
            <w:pPr>
              <w:pStyle w:val="PargrafodaLista"/>
              <w:numPr>
                <w:ilvl w:val="0"/>
                <w:numId w:val="9"/>
              </w:numPr>
              <w:tabs>
                <w:tab w:val="left" w:pos="288"/>
                <w:tab w:val="left" w:pos="567"/>
              </w:tabs>
              <w:spacing w:line="360" w:lineRule="auto"/>
              <w:jc w:val="center"/>
              <w:rPr>
                <w:sz w:val="20"/>
                <w:szCs w:val="20"/>
              </w:rPr>
            </w:pPr>
          </w:p>
        </w:tc>
        <w:tc>
          <w:tcPr>
            <w:tcW w:w="4258" w:type="dxa"/>
          </w:tcPr>
          <w:p w14:paraId="705DDB98" w14:textId="77777777" w:rsidR="00551D16" w:rsidRPr="008B67BE" w:rsidRDefault="00551D16" w:rsidP="00551D16">
            <w:pPr>
              <w:pStyle w:val="SemEspaamento"/>
              <w:spacing w:line="360" w:lineRule="auto"/>
              <w:jc w:val="both"/>
              <w:rPr>
                <w:rFonts w:ascii="Times New Roman" w:hAnsi="Times New Roman" w:cs="Times New Roman"/>
                <w:sz w:val="22"/>
                <w:szCs w:val="22"/>
              </w:rPr>
            </w:pPr>
            <w:r w:rsidRPr="008B67BE">
              <w:rPr>
                <w:rFonts w:ascii="Times New Roman" w:hAnsi="Times New Roman" w:cs="Times New Roman"/>
                <w:b/>
                <w:sz w:val="22"/>
                <w:szCs w:val="22"/>
              </w:rPr>
              <w:t>TÊNIS ESCOLAR:</w:t>
            </w:r>
            <w:r w:rsidRPr="008B67BE">
              <w:rPr>
                <w:rFonts w:ascii="Times New Roman" w:hAnsi="Times New Roman" w:cs="Times New Roman"/>
                <w:sz w:val="22"/>
                <w:szCs w:val="22"/>
              </w:rPr>
              <w:t xml:space="preserve"> com amarração em cadarço, apropriado para uso diário em período escolar constituído por cabedal e solado, seguindo as descrições e modelagem sugestiva: Espuma, cadarço, reforço da gáspea, lingueta, forro interno do traseiro e lingueta, espuma interna do colarinho e lingueta, lona do contra forte, lona das laterais, lona da frente, aplique das laterais e da vista do atacador, etiqueta da lingueta, palmilha de acabamento. </w:t>
            </w:r>
          </w:p>
          <w:p w14:paraId="5BBE3826" w14:textId="77777777" w:rsidR="00551D16" w:rsidRPr="008B67BE" w:rsidRDefault="00551D16" w:rsidP="00551D16">
            <w:pPr>
              <w:pStyle w:val="SemEspaamento"/>
              <w:spacing w:line="360" w:lineRule="auto"/>
              <w:jc w:val="both"/>
              <w:rPr>
                <w:rFonts w:ascii="Times New Roman" w:hAnsi="Times New Roman" w:cs="Times New Roman"/>
                <w:sz w:val="22"/>
                <w:szCs w:val="22"/>
              </w:rPr>
            </w:pPr>
            <w:r w:rsidRPr="008B67BE">
              <w:rPr>
                <w:rFonts w:ascii="Times New Roman" w:hAnsi="Times New Roman" w:cs="Times New Roman"/>
                <w:sz w:val="22"/>
                <w:szCs w:val="22"/>
              </w:rPr>
              <w:t>Especificações:</w:t>
            </w:r>
          </w:p>
          <w:p w14:paraId="2B7CFEC5" w14:textId="77777777" w:rsidR="00551D16" w:rsidRPr="008B67BE" w:rsidRDefault="00551D16" w:rsidP="00551D16">
            <w:pPr>
              <w:spacing w:line="360" w:lineRule="auto"/>
              <w:jc w:val="both"/>
              <w:rPr>
                <w:sz w:val="22"/>
                <w:szCs w:val="22"/>
              </w:rPr>
            </w:pPr>
            <w:r w:rsidRPr="008B67BE">
              <w:rPr>
                <w:sz w:val="22"/>
                <w:szCs w:val="22"/>
              </w:rPr>
              <w:t xml:space="preserve">Reforço da gáspea, constituído em material (tecido não tecido) na cor preto ou cinza. </w:t>
            </w:r>
          </w:p>
          <w:p w14:paraId="754693CB" w14:textId="77777777" w:rsidR="00551D16" w:rsidRPr="008B67BE" w:rsidRDefault="00551D16" w:rsidP="00551D16">
            <w:pPr>
              <w:spacing w:line="360" w:lineRule="auto"/>
              <w:jc w:val="both"/>
              <w:rPr>
                <w:sz w:val="22"/>
                <w:szCs w:val="22"/>
              </w:rPr>
            </w:pPr>
            <w:r w:rsidRPr="008B67BE">
              <w:rPr>
                <w:sz w:val="22"/>
                <w:szCs w:val="22"/>
              </w:rPr>
              <w:t xml:space="preserve">Gáspea, constituída em tecido duplo (multifilamentos em 2D) na cor azul marinho semelhante ao </w:t>
            </w:r>
            <w:proofErr w:type="spellStart"/>
            <w:r w:rsidRPr="008B67BE">
              <w:rPr>
                <w:sz w:val="22"/>
                <w:szCs w:val="22"/>
              </w:rPr>
              <w:t>pantone</w:t>
            </w:r>
            <w:proofErr w:type="spellEnd"/>
            <w:r w:rsidRPr="008B67BE">
              <w:rPr>
                <w:sz w:val="22"/>
                <w:szCs w:val="22"/>
              </w:rPr>
              <w:t xml:space="preserve"> 19-3920 TPX, composição 100% poliéster.</w:t>
            </w:r>
          </w:p>
          <w:p w14:paraId="2FA0D6D9" w14:textId="77777777" w:rsidR="00551D16" w:rsidRPr="008B67BE" w:rsidRDefault="00551D16" w:rsidP="00551D16">
            <w:pPr>
              <w:spacing w:line="360" w:lineRule="auto"/>
              <w:jc w:val="both"/>
              <w:rPr>
                <w:sz w:val="22"/>
                <w:szCs w:val="22"/>
              </w:rPr>
            </w:pPr>
            <w:r w:rsidRPr="008B67BE">
              <w:rPr>
                <w:sz w:val="22"/>
                <w:szCs w:val="22"/>
              </w:rPr>
              <w:lastRenderedPageBreak/>
              <w:t>Forro do traseiro, confeccionado em tecido tipo colmeia na cor preto composição 100% poliéster.</w:t>
            </w:r>
          </w:p>
          <w:p w14:paraId="485EFF4D" w14:textId="77777777" w:rsidR="00551D16" w:rsidRPr="008B67BE" w:rsidRDefault="00551D16" w:rsidP="00551D16">
            <w:pPr>
              <w:spacing w:line="360" w:lineRule="auto"/>
              <w:jc w:val="both"/>
              <w:rPr>
                <w:sz w:val="22"/>
                <w:szCs w:val="22"/>
              </w:rPr>
            </w:pPr>
            <w:r w:rsidRPr="008B67BE">
              <w:rPr>
                <w:sz w:val="22"/>
                <w:szCs w:val="22"/>
              </w:rPr>
              <w:t xml:space="preserve">Forro da lingueta, confeccionado em tecido tipo colmeia na cor preto composição 100% poliéster. </w:t>
            </w:r>
          </w:p>
          <w:p w14:paraId="7F74F6D9" w14:textId="77777777" w:rsidR="00551D16" w:rsidRPr="008B67BE" w:rsidRDefault="00551D16" w:rsidP="00551D16">
            <w:pPr>
              <w:spacing w:line="360" w:lineRule="auto"/>
              <w:jc w:val="both"/>
              <w:rPr>
                <w:sz w:val="22"/>
                <w:szCs w:val="22"/>
              </w:rPr>
            </w:pPr>
            <w:r w:rsidRPr="008B67BE">
              <w:rPr>
                <w:sz w:val="22"/>
                <w:szCs w:val="22"/>
              </w:rPr>
              <w:t xml:space="preserve">Espuma do colarinho, constituído em PU. </w:t>
            </w:r>
          </w:p>
          <w:p w14:paraId="452EE6C8" w14:textId="77777777" w:rsidR="00551D16" w:rsidRPr="008B67BE" w:rsidRDefault="00551D16" w:rsidP="00551D16">
            <w:pPr>
              <w:spacing w:line="360" w:lineRule="auto"/>
              <w:jc w:val="both"/>
              <w:rPr>
                <w:sz w:val="22"/>
                <w:szCs w:val="22"/>
              </w:rPr>
            </w:pPr>
            <w:r w:rsidRPr="008B67BE">
              <w:rPr>
                <w:sz w:val="22"/>
                <w:szCs w:val="22"/>
              </w:rPr>
              <w:t>Espuma da lingueta, constituído em PU.</w:t>
            </w:r>
          </w:p>
          <w:p w14:paraId="33585B8D" w14:textId="77777777" w:rsidR="00551D16" w:rsidRPr="008B67BE" w:rsidRDefault="00551D16" w:rsidP="00551D16">
            <w:pPr>
              <w:spacing w:line="360" w:lineRule="auto"/>
              <w:jc w:val="both"/>
              <w:rPr>
                <w:sz w:val="22"/>
                <w:szCs w:val="22"/>
              </w:rPr>
            </w:pPr>
            <w:r w:rsidRPr="008B67BE">
              <w:rPr>
                <w:sz w:val="22"/>
                <w:szCs w:val="22"/>
              </w:rPr>
              <w:t xml:space="preserve">Lona do contraforte, laterais e frente, constituída em lona 100% algodão na cor azul marinho </w:t>
            </w:r>
            <w:proofErr w:type="spellStart"/>
            <w:r w:rsidRPr="008B67BE">
              <w:rPr>
                <w:sz w:val="22"/>
                <w:szCs w:val="22"/>
              </w:rPr>
              <w:t>Pantone</w:t>
            </w:r>
            <w:proofErr w:type="spellEnd"/>
            <w:r w:rsidRPr="008B67BE">
              <w:rPr>
                <w:sz w:val="22"/>
                <w:szCs w:val="22"/>
              </w:rPr>
              <w:t xml:space="preserve"> 19-3920 </w:t>
            </w:r>
            <w:proofErr w:type="spellStart"/>
            <w:r w:rsidRPr="008B67BE">
              <w:rPr>
                <w:sz w:val="22"/>
                <w:szCs w:val="22"/>
              </w:rPr>
              <w:t>tpx</w:t>
            </w:r>
            <w:proofErr w:type="spellEnd"/>
            <w:r w:rsidRPr="008B67BE">
              <w:rPr>
                <w:sz w:val="22"/>
                <w:szCs w:val="22"/>
              </w:rPr>
              <w:t xml:space="preserve">, dublada (unida) com forro, ligamento Sarja na cor natural. </w:t>
            </w:r>
          </w:p>
          <w:p w14:paraId="5FBD0258" w14:textId="77777777" w:rsidR="00551D16" w:rsidRPr="008B67BE" w:rsidRDefault="00551D16" w:rsidP="00551D16">
            <w:pPr>
              <w:spacing w:line="360" w:lineRule="auto"/>
              <w:jc w:val="both"/>
              <w:rPr>
                <w:sz w:val="22"/>
                <w:szCs w:val="22"/>
              </w:rPr>
            </w:pPr>
            <w:r w:rsidRPr="008B67BE">
              <w:rPr>
                <w:sz w:val="22"/>
                <w:szCs w:val="22"/>
              </w:rPr>
              <w:t xml:space="preserve">Apliques laterais e vista do cadarço, localizados de acordo com a ilustração sugestiva, confeccionado em laminado PVC transparente e posteriormente com serigrafias nas cores: azul semelhante ao </w:t>
            </w:r>
            <w:proofErr w:type="spellStart"/>
            <w:r w:rsidRPr="008B67BE">
              <w:rPr>
                <w:sz w:val="22"/>
                <w:szCs w:val="22"/>
              </w:rPr>
              <w:t>pantone</w:t>
            </w:r>
            <w:proofErr w:type="spellEnd"/>
            <w:r w:rsidRPr="008B67BE">
              <w:rPr>
                <w:sz w:val="22"/>
                <w:szCs w:val="22"/>
              </w:rPr>
              <w:t xml:space="preserve"> 19-3920 TPX e branco.</w:t>
            </w:r>
          </w:p>
          <w:p w14:paraId="710FC6CD" w14:textId="77777777" w:rsidR="00551D16" w:rsidRPr="008B67BE" w:rsidRDefault="00551D16" w:rsidP="00551D16">
            <w:pPr>
              <w:spacing w:line="360" w:lineRule="auto"/>
              <w:jc w:val="both"/>
              <w:rPr>
                <w:sz w:val="22"/>
                <w:szCs w:val="22"/>
              </w:rPr>
            </w:pPr>
            <w:r w:rsidRPr="008B67BE">
              <w:rPr>
                <w:sz w:val="22"/>
                <w:szCs w:val="22"/>
              </w:rPr>
              <w:t xml:space="preserve">Cadarço confeccionado em cabos transados 100% poliéster formato chato com comprimento de acordo com cada numeração, na cor branco. </w:t>
            </w:r>
          </w:p>
          <w:p w14:paraId="054AA8B4" w14:textId="77777777" w:rsidR="00551D16" w:rsidRPr="008B67BE" w:rsidRDefault="00551D16" w:rsidP="00551D16">
            <w:pPr>
              <w:spacing w:line="360" w:lineRule="auto"/>
              <w:jc w:val="both"/>
              <w:rPr>
                <w:sz w:val="22"/>
                <w:szCs w:val="22"/>
              </w:rPr>
            </w:pPr>
            <w:r w:rsidRPr="008B67BE">
              <w:rPr>
                <w:sz w:val="22"/>
                <w:szCs w:val="22"/>
              </w:rPr>
              <w:t xml:space="preserve">Etiqueta da língua, constituída em PVC, serigrafado em alta definição. </w:t>
            </w:r>
          </w:p>
          <w:p w14:paraId="1C36A92E" w14:textId="77777777" w:rsidR="00551D16" w:rsidRPr="008B67BE" w:rsidRDefault="00551D16" w:rsidP="00551D16">
            <w:pPr>
              <w:spacing w:line="360" w:lineRule="auto"/>
              <w:jc w:val="both"/>
              <w:rPr>
                <w:sz w:val="22"/>
                <w:szCs w:val="22"/>
              </w:rPr>
            </w:pPr>
            <w:r w:rsidRPr="008B67BE">
              <w:rPr>
                <w:sz w:val="22"/>
                <w:szCs w:val="22"/>
              </w:rPr>
              <w:t xml:space="preserve">Palmilha de acabamento, confeccionada na sua parte superior em tecido poliéster na cor branco, unida a base pelo processo filme adesivo, e sua base em EVA. </w:t>
            </w:r>
          </w:p>
          <w:p w14:paraId="78050E7E" w14:textId="77777777" w:rsidR="00551D16" w:rsidRPr="008B67BE" w:rsidRDefault="00551D16" w:rsidP="00551D16">
            <w:pPr>
              <w:spacing w:line="360" w:lineRule="auto"/>
              <w:jc w:val="both"/>
              <w:rPr>
                <w:sz w:val="22"/>
                <w:szCs w:val="22"/>
              </w:rPr>
            </w:pPr>
            <w:r w:rsidRPr="008B67BE">
              <w:rPr>
                <w:sz w:val="22"/>
                <w:szCs w:val="22"/>
              </w:rPr>
              <w:t xml:space="preserve">Solado: Entressola, Soleta, detalhe frente, detalhe traseira, peça central dianteira. </w:t>
            </w:r>
          </w:p>
          <w:p w14:paraId="7509EE3B" w14:textId="77777777" w:rsidR="00551D16" w:rsidRPr="008B67BE" w:rsidRDefault="00551D16" w:rsidP="00551D16">
            <w:pPr>
              <w:spacing w:line="360" w:lineRule="auto"/>
              <w:jc w:val="both"/>
              <w:rPr>
                <w:sz w:val="22"/>
                <w:szCs w:val="22"/>
              </w:rPr>
            </w:pPr>
            <w:r w:rsidRPr="008B67BE">
              <w:rPr>
                <w:sz w:val="22"/>
                <w:szCs w:val="22"/>
              </w:rPr>
              <w:t xml:space="preserve">Solado com altura de 3,5 cm no calcanhar e 1,5 cm na região frontal, proporcionando </w:t>
            </w:r>
            <w:r w:rsidRPr="008B67BE">
              <w:rPr>
                <w:sz w:val="22"/>
                <w:szCs w:val="22"/>
              </w:rPr>
              <w:lastRenderedPageBreak/>
              <w:t>conforto, amortecimento e estabilidade para uso escolar diário.</w:t>
            </w:r>
          </w:p>
          <w:p w14:paraId="19055462" w14:textId="77777777" w:rsidR="00551D16" w:rsidRPr="008B67BE" w:rsidRDefault="00551D16" w:rsidP="00551D16">
            <w:pPr>
              <w:spacing w:line="360" w:lineRule="auto"/>
              <w:jc w:val="both"/>
              <w:rPr>
                <w:sz w:val="22"/>
                <w:szCs w:val="22"/>
              </w:rPr>
            </w:pPr>
            <w:r w:rsidRPr="008B67BE">
              <w:rPr>
                <w:sz w:val="22"/>
                <w:szCs w:val="22"/>
              </w:rPr>
              <w:t xml:space="preserve">O mesmo deverá atender aos requisitos mínimos desta especificação técnica, obedecendo modelagem ilustrada, e deverá ter no solado a numeração correspondente ao sapato. </w:t>
            </w:r>
          </w:p>
          <w:p w14:paraId="7C82EC52" w14:textId="77777777" w:rsidR="00551D16" w:rsidRPr="008B67BE" w:rsidRDefault="00551D16" w:rsidP="00551D16">
            <w:pPr>
              <w:spacing w:line="360" w:lineRule="auto"/>
              <w:jc w:val="both"/>
              <w:rPr>
                <w:sz w:val="22"/>
                <w:szCs w:val="22"/>
              </w:rPr>
            </w:pPr>
            <w:r w:rsidRPr="008B67BE">
              <w:rPr>
                <w:sz w:val="22"/>
                <w:szCs w:val="22"/>
              </w:rPr>
              <w:t xml:space="preserve">Entressola, confeccionada em </w:t>
            </w:r>
            <w:proofErr w:type="spellStart"/>
            <w:r w:rsidRPr="008B67BE">
              <w:rPr>
                <w:sz w:val="22"/>
                <w:szCs w:val="22"/>
              </w:rPr>
              <w:t>Thermoplastic</w:t>
            </w:r>
            <w:proofErr w:type="spellEnd"/>
            <w:r w:rsidRPr="008B67BE">
              <w:rPr>
                <w:sz w:val="22"/>
                <w:szCs w:val="22"/>
              </w:rPr>
              <w:t xml:space="preserve"> Rubber na cor branco. </w:t>
            </w:r>
          </w:p>
          <w:p w14:paraId="45B0F2E2" w14:textId="77777777" w:rsidR="00551D16" w:rsidRPr="008B67BE" w:rsidRDefault="00551D16" w:rsidP="00551D16">
            <w:pPr>
              <w:spacing w:line="360" w:lineRule="auto"/>
              <w:jc w:val="both"/>
              <w:rPr>
                <w:sz w:val="22"/>
                <w:szCs w:val="22"/>
              </w:rPr>
            </w:pPr>
            <w:r w:rsidRPr="008B67BE">
              <w:rPr>
                <w:sz w:val="22"/>
                <w:szCs w:val="22"/>
              </w:rPr>
              <w:t xml:space="preserve">Soleta: Confeccionada em borracha termoplástica dureza máxima 65, resistência ao desgaste máximo de 260 mm na cor preto constituído em </w:t>
            </w:r>
            <w:proofErr w:type="spellStart"/>
            <w:r w:rsidRPr="008B67BE">
              <w:rPr>
                <w:sz w:val="22"/>
                <w:szCs w:val="22"/>
              </w:rPr>
              <w:t>Thermoplastic</w:t>
            </w:r>
            <w:proofErr w:type="spellEnd"/>
            <w:r w:rsidRPr="008B67BE">
              <w:rPr>
                <w:sz w:val="22"/>
                <w:szCs w:val="22"/>
              </w:rPr>
              <w:t xml:space="preserve"> Rubber, Unida a entre sola pelo processo denominado inserto, onde a mesma deverá conter sulcos para escoação de água e sujeiras, e assim melhor aderência. Deverá conter de forma fixa, permanente e visível o número referente ao tamanho do calçado. </w:t>
            </w:r>
          </w:p>
          <w:p w14:paraId="3062B3ED" w14:textId="77777777" w:rsidR="00551D16" w:rsidRPr="008B67BE" w:rsidRDefault="00551D16" w:rsidP="00551D16">
            <w:pPr>
              <w:spacing w:line="360" w:lineRule="auto"/>
              <w:jc w:val="both"/>
              <w:rPr>
                <w:sz w:val="22"/>
                <w:szCs w:val="22"/>
              </w:rPr>
            </w:pPr>
            <w:r w:rsidRPr="008B67BE">
              <w:rPr>
                <w:sz w:val="22"/>
                <w:szCs w:val="22"/>
              </w:rPr>
              <w:t xml:space="preserve">Detalhe frente: Confeccionada em borracha termoplástica dureza máxima 65, resistência ao desgaste máximo de 260 na cor preto. Unida a entre sola pelo processo denominado inserto, onde a mesma deverá conter sulcos para escoação de água e sujeiras, e assim melhor aderência. </w:t>
            </w:r>
          </w:p>
          <w:p w14:paraId="559D4D2F" w14:textId="77777777" w:rsidR="00551D16" w:rsidRPr="008B67BE" w:rsidRDefault="00551D16" w:rsidP="00551D16">
            <w:pPr>
              <w:spacing w:line="360" w:lineRule="auto"/>
              <w:jc w:val="both"/>
              <w:rPr>
                <w:sz w:val="22"/>
                <w:szCs w:val="22"/>
              </w:rPr>
            </w:pPr>
            <w:r w:rsidRPr="008B67BE">
              <w:rPr>
                <w:sz w:val="22"/>
                <w:szCs w:val="22"/>
              </w:rPr>
              <w:t xml:space="preserve">Detalhe traseira: Confeccionada em borracha termoplástica dureza máxima 65, resistência ao desgaste máximo de 260 mm³, na cor preto, unida a entressola pelo processo denominado inserto, onde a mesma deverá conter sulcos para escoação de água e sujeiras, e assim melhor aderência. </w:t>
            </w:r>
          </w:p>
          <w:p w14:paraId="0EA6E5DC" w14:textId="77777777" w:rsidR="00551D16" w:rsidRPr="008B67BE" w:rsidRDefault="00551D16" w:rsidP="00551D16">
            <w:pPr>
              <w:spacing w:line="360" w:lineRule="auto"/>
              <w:jc w:val="both"/>
              <w:rPr>
                <w:sz w:val="22"/>
                <w:szCs w:val="22"/>
              </w:rPr>
            </w:pPr>
            <w:r w:rsidRPr="008B67BE">
              <w:rPr>
                <w:sz w:val="22"/>
                <w:szCs w:val="22"/>
              </w:rPr>
              <w:lastRenderedPageBreak/>
              <w:t>Central dianteira: Confeccionada em borracha termoplástica dureza máxima 65, resistência ao desgaste máximo de 260 mm³, na cor branco, unida a entressola pelo processo denominado inserto, onde a mesma deverá conter sulcos para escoação de água e sujeiras, e assim melhor aderência.</w:t>
            </w:r>
          </w:p>
          <w:p w14:paraId="33CCDDF9" w14:textId="77777777" w:rsidR="00551D16" w:rsidRPr="008B67BE" w:rsidRDefault="00551D16" w:rsidP="00551D16">
            <w:pPr>
              <w:spacing w:line="360" w:lineRule="auto"/>
              <w:jc w:val="both"/>
              <w:rPr>
                <w:sz w:val="22"/>
                <w:szCs w:val="22"/>
              </w:rPr>
            </w:pPr>
            <w:r w:rsidRPr="008B67BE">
              <w:rPr>
                <w:sz w:val="22"/>
                <w:szCs w:val="22"/>
              </w:rPr>
              <w:t>A personalização deverá ser aplicada na lateral externa de ambos os pés do tênis, contendo a identificação institucional do Município ou da Secretaria Municipal de Educação, conforme imagem abaixo do item.</w:t>
            </w:r>
          </w:p>
          <w:p w14:paraId="556C6402" w14:textId="77777777" w:rsidR="00551D16" w:rsidRPr="008B67BE" w:rsidRDefault="00551D16" w:rsidP="00551D16">
            <w:pPr>
              <w:pStyle w:val="SemEspaamento"/>
              <w:spacing w:line="360" w:lineRule="auto"/>
              <w:jc w:val="both"/>
              <w:rPr>
                <w:rFonts w:ascii="Times New Roman" w:hAnsi="Times New Roman" w:cs="Times New Roman"/>
                <w:sz w:val="22"/>
                <w:szCs w:val="22"/>
              </w:rPr>
            </w:pPr>
            <w:r w:rsidRPr="008B67BE">
              <w:rPr>
                <w:rFonts w:ascii="Times New Roman" w:hAnsi="Times New Roman" w:cs="Times New Roman"/>
                <w:sz w:val="22"/>
                <w:szCs w:val="22"/>
              </w:rPr>
              <w:t xml:space="preserve">A GRADE DE TAMANHOS SERÁ DISTRIBUÍDA DOS TAMANHOS: 22 AO 45 </w:t>
            </w:r>
          </w:p>
          <w:p w14:paraId="0C07BF0B" w14:textId="3A4596AA" w:rsidR="00551D16" w:rsidRPr="008B67BE" w:rsidRDefault="00551D16" w:rsidP="00551D16">
            <w:pPr>
              <w:tabs>
                <w:tab w:val="left" w:pos="253"/>
              </w:tabs>
              <w:spacing w:line="360" w:lineRule="auto"/>
              <w:jc w:val="both"/>
              <w:rPr>
                <w:sz w:val="22"/>
                <w:szCs w:val="22"/>
              </w:rPr>
            </w:pPr>
            <w:r w:rsidRPr="008B67BE">
              <w:rPr>
                <w:b/>
                <w:sz w:val="22"/>
                <w:szCs w:val="22"/>
              </w:rPr>
              <w:t>Não aceitaremos posteriormente a empresa vencedora informar que não tem a grade exigida.</w:t>
            </w:r>
          </w:p>
        </w:tc>
        <w:tc>
          <w:tcPr>
            <w:tcW w:w="713" w:type="dxa"/>
            <w:vAlign w:val="center"/>
          </w:tcPr>
          <w:p w14:paraId="2038B20F" w14:textId="1AB1CDDA" w:rsidR="00551D16" w:rsidRPr="008B67BE" w:rsidRDefault="00551D16" w:rsidP="00551D16">
            <w:pPr>
              <w:pStyle w:val="Corpodetexto"/>
              <w:spacing w:after="0" w:line="360" w:lineRule="auto"/>
              <w:jc w:val="center"/>
              <w:rPr>
                <w:b/>
                <w:sz w:val="22"/>
                <w:szCs w:val="22"/>
              </w:rPr>
            </w:pPr>
            <w:r w:rsidRPr="008B67BE">
              <w:rPr>
                <w:b/>
                <w:sz w:val="22"/>
                <w:szCs w:val="22"/>
              </w:rPr>
              <w:lastRenderedPageBreak/>
              <w:t>UN</w:t>
            </w:r>
          </w:p>
        </w:tc>
        <w:tc>
          <w:tcPr>
            <w:tcW w:w="841" w:type="dxa"/>
            <w:vAlign w:val="center"/>
          </w:tcPr>
          <w:p w14:paraId="3A13B19B" w14:textId="3232F2B9" w:rsidR="00551D16" w:rsidRPr="008B67BE" w:rsidRDefault="00551D16" w:rsidP="00551D16">
            <w:pPr>
              <w:pStyle w:val="Corpodetexto"/>
              <w:spacing w:after="0" w:line="360" w:lineRule="auto"/>
              <w:jc w:val="center"/>
              <w:rPr>
                <w:b/>
                <w:sz w:val="22"/>
                <w:szCs w:val="22"/>
              </w:rPr>
            </w:pPr>
            <w:r w:rsidRPr="008B67BE">
              <w:rPr>
                <w:b/>
                <w:sz w:val="22"/>
                <w:szCs w:val="22"/>
              </w:rPr>
              <w:t>3.000</w:t>
            </w:r>
          </w:p>
        </w:tc>
        <w:tc>
          <w:tcPr>
            <w:tcW w:w="992" w:type="dxa"/>
          </w:tcPr>
          <w:p w14:paraId="2F6408CF" w14:textId="77777777" w:rsidR="00551D16" w:rsidRPr="00551D16" w:rsidRDefault="00551D16" w:rsidP="00551D16">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vAlign w:val="center"/>
          </w:tcPr>
          <w:p w14:paraId="03D2E5C8" w14:textId="7EC03952" w:rsidR="00551D16" w:rsidRPr="00551D16" w:rsidRDefault="00551D16" w:rsidP="00551D16">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tcPr>
          <w:p w14:paraId="4CC5EC31" w14:textId="77777777" w:rsidR="00551D16" w:rsidRPr="00551D16" w:rsidRDefault="00551D16" w:rsidP="00551D16">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252FCE" w:rsidRPr="00551D16" w14:paraId="099FA0CE" w14:textId="77777777" w:rsidTr="00551D16">
        <w:trPr>
          <w:trHeight w:val="415"/>
          <w:jc w:val="center"/>
        </w:trPr>
        <w:tc>
          <w:tcPr>
            <w:tcW w:w="6658" w:type="dxa"/>
            <w:gridSpan w:val="4"/>
            <w:vAlign w:val="center"/>
          </w:tcPr>
          <w:p w14:paraId="3224C136" w14:textId="77777777" w:rsidR="00252FCE" w:rsidRPr="00551D16"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551D16">
              <w:rPr>
                <w:rFonts w:ascii="Times New Roman" w:hAnsi="Times New Roman" w:cs="Times New Roman"/>
                <w:b/>
                <w:sz w:val="20"/>
                <w:szCs w:val="20"/>
                <w:lang w:val="pt-BR"/>
              </w:rPr>
              <w:lastRenderedPageBreak/>
              <w:t>VALOR TOTAL</w:t>
            </w:r>
          </w:p>
        </w:tc>
        <w:tc>
          <w:tcPr>
            <w:tcW w:w="992" w:type="dxa"/>
          </w:tcPr>
          <w:p w14:paraId="68204BF3" w14:textId="77777777" w:rsidR="00252FCE" w:rsidRPr="00551D16"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984" w:type="dxa"/>
            <w:gridSpan w:val="2"/>
            <w:vAlign w:val="center"/>
          </w:tcPr>
          <w:p w14:paraId="4714F248" w14:textId="05D8C593" w:rsidR="00252FCE" w:rsidRPr="00551D16" w:rsidRDefault="00252FCE" w:rsidP="004D7C4D">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551D16">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4D8CDA8F" w14:textId="77777777" w:rsidR="00A656BE" w:rsidRPr="00AA7D19" w:rsidRDefault="00A656BE"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14786322" w14:textId="77777777" w:rsidR="00A656BE" w:rsidRPr="00AA7D19" w:rsidRDefault="00A656BE"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68B20A89" w14:textId="77777777" w:rsidR="00A656BE" w:rsidRDefault="00A656BE"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352F7DBF"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416DB">
        <w:rPr>
          <w:b/>
          <w:bCs/>
          <w:sz w:val="22"/>
          <w:szCs w:val="22"/>
        </w:rPr>
        <w:t>98/2026</w:t>
      </w:r>
    </w:p>
    <w:p w14:paraId="17D550FF" w14:textId="0B1ACECD"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5775BE">
        <w:rPr>
          <w:rFonts w:ascii="Times New Roman" w:hAnsi="Times New Roman"/>
          <w:sz w:val="22"/>
          <w:szCs w:val="22"/>
        </w:rPr>
        <w:t>6756</w:t>
      </w:r>
      <w:r w:rsidR="002725C7">
        <w:rPr>
          <w:rFonts w:ascii="Times New Roman" w:hAnsi="Times New Roman"/>
          <w:sz w:val="22"/>
          <w:szCs w:val="22"/>
        </w:rPr>
        <w:t>/2026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36D3CF8D"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416DB">
        <w:rPr>
          <w:b/>
          <w:bCs/>
          <w:sz w:val="22"/>
          <w:szCs w:val="22"/>
        </w:rPr>
        <w:t>98/2026</w:t>
      </w:r>
    </w:p>
    <w:p w14:paraId="2C9BBF7C" w14:textId="1E686B0F"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5775BE">
        <w:rPr>
          <w:rFonts w:ascii="Times New Roman" w:hAnsi="Times New Roman"/>
          <w:sz w:val="22"/>
          <w:szCs w:val="22"/>
        </w:rPr>
        <w:t>6756</w:t>
      </w:r>
      <w:r w:rsidR="002725C7">
        <w:rPr>
          <w:rFonts w:ascii="Times New Roman" w:hAnsi="Times New Roman"/>
          <w:sz w:val="22"/>
          <w:szCs w:val="22"/>
        </w:rPr>
        <w:t>/2026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w:t>
      </w:r>
      <w:proofErr w:type="gramStart"/>
      <w:r w:rsidRPr="00AA7D19">
        <w:rPr>
          <w:sz w:val="22"/>
          <w:szCs w:val="22"/>
        </w:rPr>
        <w:t>nome</w:t>
      </w:r>
      <w:proofErr w:type="gramEnd"/>
      <w:r w:rsidRPr="00AA7D19">
        <w:rPr>
          <w:sz w:val="22"/>
          <w:szCs w:val="22"/>
        </w:rPr>
        <w:t xml:space="preserve"> da empresa) ____, CNPJ/MF n°____ (endereço completo) </w:t>
      </w:r>
      <w:bookmarkStart w:id="16" w:name="_Hlk27657952"/>
      <w:r w:rsidRPr="00AA7D19">
        <w:rPr>
          <w:sz w:val="22"/>
          <w:szCs w:val="22"/>
        </w:rPr>
        <w:t>_____</w:t>
      </w:r>
      <w:bookmarkEnd w:id="16"/>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w:t>
      </w:r>
      <w:proofErr w:type="gramStart"/>
      <w:r w:rsidRPr="00AA7D19">
        <w:rPr>
          <w:sz w:val="22"/>
          <w:szCs w:val="22"/>
        </w:rPr>
        <w:t>_,_</w:t>
      </w:r>
      <w:proofErr w:type="gramEnd"/>
      <w:r w:rsidRPr="00AA7D19">
        <w:rPr>
          <w:sz w:val="22"/>
          <w:szCs w:val="22"/>
        </w:rPr>
        <w:t>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2725C7">
      <w:headerReference w:type="default" r:id="rId16"/>
      <w:footerReference w:type="default" r:id="rId17"/>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1025429156" name="Imagem 102542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3863BB"/>
    <w:multiLevelType w:val="hybridMultilevel"/>
    <w:tmpl w:val="AEFC7748"/>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8452A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401099"/>
    <w:multiLevelType w:val="multilevel"/>
    <w:tmpl w:val="9F32DFF0"/>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9"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3" w15:restartNumberingAfterBreak="0">
    <w:nsid w:val="2E971714"/>
    <w:multiLevelType w:val="hybridMultilevel"/>
    <w:tmpl w:val="3D7AF87A"/>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ECB5EB8"/>
    <w:multiLevelType w:val="hybridMultilevel"/>
    <w:tmpl w:val="D688CC2A"/>
    <w:lvl w:ilvl="0" w:tplc="9000E91E">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6"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7" w15:restartNumberingAfterBreak="0">
    <w:nsid w:val="3C665FCC"/>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32"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587685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8"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9" w15:restartNumberingAfterBreak="0">
    <w:nsid w:val="5A681E5D"/>
    <w:multiLevelType w:val="multilevel"/>
    <w:tmpl w:val="DAF45B66"/>
    <w:lvl w:ilvl="0">
      <w:start w:val="2"/>
      <w:numFmt w:val="decimal"/>
      <w:lvlText w:val="%1"/>
      <w:lvlJc w:val="left"/>
      <w:pPr>
        <w:ind w:left="795" w:hanging="360"/>
      </w:pPr>
      <w:rPr>
        <w:rFonts w:hint="default"/>
        <w:b/>
        <w:u w:val="single"/>
      </w:rPr>
    </w:lvl>
    <w:lvl w:ilvl="1">
      <w:start w:val="1"/>
      <w:numFmt w:val="decimal"/>
      <w:isLgl/>
      <w:lvlText w:val="%1.%2"/>
      <w:lvlJc w:val="left"/>
      <w:pPr>
        <w:ind w:left="975" w:hanging="540"/>
      </w:pPr>
      <w:rPr>
        <w:rFonts w:hint="default"/>
      </w:rPr>
    </w:lvl>
    <w:lvl w:ilvl="2">
      <w:start w:val="1"/>
      <w:numFmt w:val="decimal"/>
      <w:isLgl/>
      <w:lvlText w:val="%1.%2.%3"/>
      <w:lvlJc w:val="left"/>
      <w:pPr>
        <w:ind w:left="1155" w:hanging="720"/>
      </w:pPr>
      <w:rPr>
        <w:rFonts w:hint="default"/>
      </w:rPr>
    </w:lvl>
    <w:lvl w:ilvl="3">
      <w:start w:val="1"/>
      <w:numFmt w:val="decimal"/>
      <w:isLgl/>
      <w:lvlText w:val="%1.%2.%3.%4"/>
      <w:lvlJc w:val="left"/>
      <w:pPr>
        <w:ind w:left="1155" w:hanging="720"/>
      </w:pPr>
      <w:rPr>
        <w:rFonts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0"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6E35ECB"/>
    <w:multiLevelType w:val="hybridMultilevel"/>
    <w:tmpl w:val="6974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716746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A2D14CF"/>
    <w:multiLevelType w:val="hybridMultilevel"/>
    <w:tmpl w:val="D63E9CA2"/>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8" w:hanging="360"/>
      </w:pPr>
      <w:rPr>
        <w:rFonts w:ascii="Courier New" w:hAnsi="Courier New" w:cs="Courier New" w:hint="default"/>
      </w:rPr>
    </w:lvl>
    <w:lvl w:ilvl="2" w:tplc="04160005" w:tentative="1">
      <w:start w:val="1"/>
      <w:numFmt w:val="bullet"/>
      <w:lvlText w:val=""/>
      <w:lvlJc w:val="left"/>
      <w:pPr>
        <w:ind w:left="1168" w:hanging="360"/>
      </w:pPr>
      <w:rPr>
        <w:rFonts w:ascii="Wingdings" w:hAnsi="Wingdings" w:hint="default"/>
      </w:rPr>
    </w:lvl>
    <w:lvl w:ilvl="3" w:tplc="04160001" w:tentative="1">
      <w:start w:val="1"/>
      <w:numFmt w:val="bullet"/>
      <w:lvlText w:val=""/>
      <w:lvlJc w:val="left"/>
      <w:pPr>
        <w:ind w:left="1888" w:hanging="360"/>
      </w:pPr>
      <w:rPr>
        <w:rFonts w:ascii="Symbol" w:hAnsi="Symbol" w:hint="default"/>
      </w:rPr>
    </w:lvl>
    <w:lvl w:ilvl="4" w:tplc="04160003" w:tentative="1">
      <w:start w:val="1"/>
      <w:numFmt w:val="bullet"/>
      <w:lvlText w:val="o"/>
      <w:lvlJc w:val="left"/>
      <w:pPr>
        <w:ind w:left="2608" w:hanging="360"/>
      </w:pPr>
      <w:rPr>
        <w:rFonts w:ascii="Courier New" w:hAnsi="Courier New" w:cs="Courier New" w:hint="default"/>
      </w:rPr>
    </w:lvl>
    <w:lvl w:ilvl="5" w:tplc="04160005" w:tentative="1">
      <w:start w:val="1"/>
      <w:numFmt w:val="bullet"/>
      <w:lvlText w:val=""/>
      <w:lvlJc w:val="left"/>
      <w:pPr>
        <w:ind w:left="3328" w:hanging="360"/>
      </w:pPr>
      <w:rPr>
        <w:rFonts w:ascii="Wingdings" w:hAnsi="Wingdings" w:hint="default"/>
      </w:rPr>
    </w:lvl>
    <w:lvl w:ilvl="6" w:tplc="04160001" w:tentative="1">
      <w:start w:val="1"/>
      <w:numFmt w:val="bullet"/>
      <w:lvlText w:val=""/>
      <w:lvlJc w:val="left"/>
      <w:pPr>
        <w:ind w:left="4048" w:hanging="360"/>
      </w:pPr>
      <w:rPr>
        <w:rFonts w:ascii="Symbol" w:hAnsi="Symbol" w:hint="default"/>
      </w:rPr>
    </w:lvl>
    <w:lvl w:ilvl="7" w:tplc="04160003" w:tentative="1">
      <w:start w:val="1"/>
      <w:numFmt w:val="bullet"/>
      <w:lvlText w:val="o"/>
      <w:lvlJc w:val="left"/>
      <w:pPr>
        <w:ind w:left="4768" w:hanging="360"/>
      </w:pPr>
      <w:rPr>
        <w:rFonts w:ascii="Courier New" w:hAnsi="Courier New" w:cs="Courier New" w:hint="default"/>
      </w:rPr>
    </w:lvl>
    <w:lvl w:ilvl="8" w:tplc="04160005" w:tentative="1">
      <w:start w:val="1"/>
      <w:numFmt w:val="bullet"/>
      <w:lvlText w:val=""/>
      <w:lvlJc w:val="left"/>
      <w:pPr>
        <w:ind w:left="5488" w:hanging="360"/>
      </w:pPr>
      <w:rPr>
        <w:rFonts w:ascii="Wingdings" w:hAnsi="Wingdings" w:hint="default"/>
      </w:rPr>
    </w:lvl>
  </w:abstractNum>
  <w:abstractNum w:abstractNumId="45" w15:restartNumberingAfterBreak="0">
    <w:nsid w:val="6B63787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7"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8"/>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4"/>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3"/>
  </w:num>
  <w:num w:numId="17" w16cid:durableId="1592667363">
    <w:abstractNumId w:val="28"/>
  </w:num>
  <w:num w:numId="18" w16cid:durableId="648363213">
    <w:abstractNumId w:val="34"/>
  </w:num>
  <w:num w:numId="19" w16cid:durableId="1193567558">
    <w:abstractNumId w:val="8"/>
  </w:num>
  <w:num w:numId="20" w16cid:durableId="377239876">
    <w:abstractNumId w:val="25"/>
  </w:num>
  <w:num w:numId="21" w16cid:durableId="944925938">
    <w:abstractNumId w:val="26"/>
  </w:num>
  <w:num w:numId="22" w16cid:durableId="1787578596">
    <w:abstractNumId w:val="47"/>
  </w:num>
  <w:num w:numId="23" w16cid:durableId="2097172005">
    <w:abstractNumId w:val="37"/>
  </w:num>
  <w:num w:numId="24" w16cid:durableId="1865748784">
    <w:abstractNumId w:val="2"/>
  </w:num>
  <w:num w:numId="25" w16cid:durableId="65029443">
    <w:abstractNumId w:val="0"/>
  </w:num>
  <w:num w:numId="26" w16cid:durableId="1311056040">
    <w:abstractNumId w:val="4"/>
  </w:num>
  <w:num w:numId="27" w16cid:durableId="578637169">
    <w:abstractNumId w:val="35"/>
  </w:num>
  <w:num w:numId="28" w16cid:durableId="1285841305">
    <w:abstractNumId w:val="21"/>
  </w:num>
  <w:num w:numId="29" w16cid:durableId="1684894455">
    <w:abstractNumId w:val="41"/>
  </w:num>
  <w:num w:numId="30" w16cid:durableId="2032993210">
    <w:abstractNumId w:val="17"/>
  </w:num>
  <w:num w:numId="31" w16cid:durableId="1756316195">
    <w:abstractNumId w:val="32"/>
  </w:num>
  <w:num w:numId="32" w16cid:durableId="980690312">
    <w:abstractNumId w:val="46"/>
  </w:num>
  <w:num w:numId="33" w16cid:durableId="489566203">
    <w:abstractNumId w:val="6"/>
  </w:num>
  <w:num w:numId="34" w16cid:durableId="1636326772">
    <w:abstractNumId w:val="30"/>
  </w:num>
  <w:num w:numId="35" w16cid:durableId="1231963675">
    <w:abstractNumId w:val="22"/>
  </w:num>
  <w:num w:numId="36" w16cid:durableId="501815837">
    <w:abstractNumId w:val="3"/>
  </w:num>
  <w:num w:numId="37" w16cid:durableId="379019639">
    <w:abstractNumId w:val="29"/>
  </w:num>
  <w:num w:numId="38" w16cid:durableId="1898737876">
    <w:abstractNumId w:val="20"/>
  </w:num>
  <w:num w:numId="39" w16cid:durableId="325715592">
    <w:abstractNumId w:val="23"/>
  </w:num>
  <w:num w:numId="40" w16cid:durableId="991060419">
    <w:abstractNumId w:val="9"/>
  </w:num>
  <w:num w:numId="41" w16cid:durableId="1027293447">
    <w:abstractNumId w:val="44"/>
  </w:num>
  <w:num w:numId="42" w16cid:durableId="1235701473">
    <w:abstractNumId w:val="36"/>
  </w:num>
  <w:num w:numId="43" w16cid:durableId="2127311322">
    <w:abstractNumId w:val="13"/>
  </w:num>
  <w:num w:numId="44" w16cid:durableId="1344355742">
    <w:abstractNumId w:val="24"/>
  </w:num>
  <w:num w:numId="45" w16cid:durableId="1260068910">
    <w:abstractNumId w:val="42"/>
  </w:num>
  <w:num w:numId="46" w16cid:durableId="1294291969">
    <w:abstractNumId w:val="43"/>
  </w:num>
  <w:num w:numId="47" w16cid:durableId="1862090107">
    <w:abstractNumId w:val="27"/>
  </w:num>
  <w:num w:numId="48" w16cid:durableId="1644121460">
    <w:abstractNumId w:val="45"/>
  </w:num>
  <w:num w:numId="49" w16cid:durableId="1051995520">
    <w:abstractNumId w:val="39"/>
  </w:num>
  <w:num w:numId="50" w16cid:durableId="1711538545">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A6DE2"/>
    <w:rsid w:val="000E25EF"/>
    <w:rsid w:val="00192739"/>
    <w:rsid w:val="001C2E41"/>
    <w:rsid w:val="001E4A2C"/>
    <w:rsid w:val="0021734F"/>
    <w:rsid w:val="00252FCE"/>
    <w:rsid w:val="002725C7"/>
    <w:rsid w:val="002A3BB8"/>
    <w:rsid w:val="002D1750"/>
    <w:rsid w:val="00361A18"/>
    <w:rsid w:val="00390F36"/>
    <w:rsid w:val="00475016"/>
    <w:rsid w:val="00491AA2"/>
    <w:rsid w:val="004B165A"/>
    <w:rsid w:val="004C2EC6"/>
    <w:rsid w:val="00551D16"/>
    <w:rsid w:val="00556906"/>
    <w:rsid w:val="005775BE"/>
    <w:rsid w:val="00591867"/>
    <w:rsid w:val="00592A43"/>
    <w:rsid w:val="005B0FE2"/>
    <w:rsid w:val="00651C61"/>
    <w:rsid w:val="006F1D8B"/>
    <w:rsid w:val="00761138"/>
    <w:rsid w:val="00773A00"/>
    <w:rsid w:val="00797DCB"/>
    <w:rsid w:val="007C049D"/>
    <w:rsid w:val="007F4332"/>
    <w:rsid w:val="008160E5"/>
    <w:rsid w:val="008B67BE"/>
    <w:rsid w:val="008D59B5"/>
    <w:rsid w:val="00916713"/>
    <w:rsid w:val="00932AB6"/>
    <w:rsid w:val="00945F6E"/>
    <w:rsid w:val="00A04F49"/>
    <w:rsid w:val="00A656BE"/>
    <w:rsid w:val="00A7454D"/>
    <w:rsid w:val="00AA7D19"/>
    <w:rsid w:val="00B1067C"/>
    <w:rsid w:val="00B339A8"/>
    <w:rsid w:val="00BC4924"/>
    <w:rsid w:val="00BD0090"/>
    <w:rsid w:val="00BD07F9"/>
    <w:rsid w:val="00BF11FC"/>
    <w:rsid w:val="00C16F45"/>
    <w:rsid w:val="00C20029"/>
    <w:rsid w:val="00C279BA"/>
    <w:rsid w:val="00C32CFC"/>
    <w:rsid w:val="00C47029"/>
    <w:rsid w:val="00C561FF"/>
    <w:rsid w:val="00C95822"/>
    <w:rsid w:val="00CC5273"/>
    <w:rsid w:val="00D327E0"/>
    <w:rsid w:val="00D8732C"/>
    <w:rsid w:val="00D93276"/>
    <w:rsid w:val="00E416DB"/>
    <w:rsid w:val="00E7120E"/>
    <w:rsid w:val="00EB0968"/>
    <w:rsid w:val="00EB2703"/>
    <w:rsid w:val="00EC29E5"/>
    <w:rsid w:val="00EC3AE6"/>
    <w:rsid w:val="00EC6728"/>
    <w:rsid w:val="00F20D98"/>
    <w:rsid w:val="00F235CF"/>
    <w:rsid w:val="00F3640D"/>
    <w:rsid w:val="00F56A5C"/>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iPriority w:val="99"/>
    <w:unhideWhenUsed/>
    <w:rsid w:val="00773A00"/>
    <w:pPr>
      <w:spacing w:after="120"/>
      <w:ind w:left="283"/>
    </w:pPr>
  </w:style>
  <w:style w:type="character" w:customStyle="1" w:styleId="RecuodecorpodetextoChar">
    <w:name w:val="Recuo de corpo de texto Char"/>
    <w:basedOn w:val="Fontepargpadro"/>
    <w:link w:val="Recuodecorpodetexto"/>
    <w:uiPriority w:val="99"/>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paragraph" w:customStyle="1" w:styleId="a-spacing-mini">
    <w:name w:val="a-spacing-mini"/>
    <w:basedOn w:val="Normal"/>
    <w:rsid w:val="00BD009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mailto:processossemecpl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55</Pages>
  <Words>18536</Words>
  <Characters>100099</Characters>
  <Application>Microsoft Office Word</Application>
  <DocSecurity>0</DocSecurity>
  <Lines>834</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2026-06-11T17:49:00Z</cp:lastPrinted>
  <dcterms:created xsi:type="dcterms:W3CDTF">2026-07-01T17:50:00Z</dcterms:created>
  <dcterms:modified xsi:type="dcterms:W3CDTF">2026-07-01T17:50:00Z</dcterms:modified>
</cp:coreProperties>
</file>