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83/2024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PE30/2024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Registro de Preço para futura e eventual aquisição de fardamento para manter o padrão de vestimenta da Polícia Militar do Estado de Santa Catarina.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15/05/2024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15/05/2024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3 de maio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